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DEF" w:rsidRDefault="00D23DEF" w:rsidP="00166AF3">
      <w:pPr>
        <w:pStyle w:val="ConsTitle"/>
        <w:widowControl/>
        <w:ind w:right="0"/>
        <w:jc w:val="center"/>
        <w:rPr>
          <w:rFonts w:ascii="Times New Roman" w:hAnsi="Times New Roman"/>
          <w:sz w:val="24"/>
        </w:rPr>
      </w:pPr>
      <w:bookmarkStart w:id="0" w:name="_GoBack"/>
      <w:r>
        <w:rPr>
          <w:rFonts w:ascii="Times New Roman" w:hAnsi="Times New Roman"/>
          <w:sz w:val="24"/>
        </w:rPr>
        <w:t>ПРОЕКТ</w:t>
      </w:r>
    </w:p>
    <w:p w:rsidR="00166AF3" w:rsidRDefault="00166AF3" w:rsidP="00166AF3">
      <w:pPr>
        <w:pStyle w:val="ConsTitle"/>
        <w:widowControl/>
        <w:ind w:right="0"/>
        <w:jc w:val="center"/>
        <w:rPr>
          <w:rFonts w:ascii="Times New Roman" w:hAnsi="Times New Roman"/>
          <w:sz w:val="24"/>
        </w:rPr>
      </w:pPr>
      <w:r>
        <w:rPr>
          <w:rFonts w:ascii="Times New Roman" w:hAnsi="Times New Roman"/>
          <w:sz w:val="24"/>
        </w:rPr>
        <w:t xml:space="preserve">СОВЕТ </w:t>
      </w:r>
      <w:r w:rsidR="000A29C6">
        <w:rPr>
          <w:rFonts w:ascii="Times New Roman" w:hAnsi="Times New Roman"/>
          <w:sz w:val="24"/>
        </w:rPr>
        <w:t>САВРУШСКОГО</w:t>
      </w:r>
      <w:r>
        <w:rPr>
          <w:rFonts w:ascii="Times New Roman" w:hAnsi="Times New Roman"/>
          <w:sz w:val="24"/>
        </w:rPr>
        <w:t xml:space="preserve"> СЕЛЬСКОГО ПОСЕЛЕНИЯ АКСУБАЕВСКОГО МУНИЦИПАЛЬНОГО РАЙОНА РЕСПУБЛИКИ ТАТАРСТАН</w:t>
      </w:r>
    </w:p>
    <w:p w:rsidR="00166AF3" w:rsidRDefault="00166AF3" w:rsidP="00166AF3">
      <w:pPr>
        <w:pStyle w:val="ConsTitle"/>
        <w:widowControl/>
        <w:ind w:right="0"/>
        <w:jc w:val="center"/>
        <w:rPr>
          <w:rFonts w:ascii="Times New Roman" w:hAnsi="Times New Roman"/>
          <w:sz w:val="24"/>
        </w:rPr>
      </w:pPr>
    </w:p>
    <w:p w:rsidR="00166AF3" w:rsidRDefault="00166AF3" w:rsidP="00166AF3">
      <w:pPr>
        <w:pStyle w:val="ConsTitle"/>
        <w:widowControl/>
        <w:ind w:right="0"/>
        <w:jc w:val="center"/>
        <w:rPr>
          <w:rFonts w:ascii="Times New Roman" w:hAnsi="Times New Roman"/>
          <w:sz w:val="24"/>
        </w:rPr>
      </w:pPr>
      <w:r>
        <w:rPr>
          <w:rFonts w:ascii="Times New Roman" w:hAnsi="Times New Roman"/>
          <w:sz w:val="24"/>
        </w:rPr>
        <w:t>ПОСТАНОВЛЕНИЕ</w:t>
      </w:r>
    </w:p>
    <w:p w:rsidR="00166AF3" w:rsidRDefault="00166AF3" w:rsidP="00166AF3">
      <w:pPr>
        <w:widowControl w:val="0"/>
        <w:suppressAutoHyphens/>
        <w:jc w:val="both"/>
      </w:pPr>
    </w:p>
    <w:p w:rsidR="00166AF3" w:rsidRDefault="00166AF3" w:rsidP="00166AF3">
      <w:pPr>
        <w:widowControl w:val="0"/>
        <w:suppressAutoHyphens/>
        <w:jc w:val="both"/>
      </w:pPr>
    </w:p>
    <w:p w:rsidR="00166AF3" w:rsidRDefault="00166AF3" w:rsidP="00166AF3">
      <w:pPr>
        <w:widowControl w:val="0"/>
        <w:suppressAutoHyphens/>
        <w:jc w:val="both"/>
      </w:pPr>
    </w:p>
    <w:p w:rsidR="00166AF3" w:rsidRDefault="00166AF3" w:rsidP="00166AF3">
      <w:pPr>
        <w:widowControl w:val="0"/>
        <w:suppressAutoHyphens/>
        <w:ind w:firstLine="561"/>
        <w:jc w:val="both"/>
        <w:rPr>
          <w:b/>
        </w:rPr>
      </w:pPr>
      <w:r>
        <w:rPr>
          <w:b/>
        </w:rPr>
        <w:t xml:space="preserve">№                                                                      от   </w:t>
      </w:r>
      <w:r w:rsidR="00263E0B">
        <w:rPr>
          <w:b/>
        </w:rPr>
        <w:t xml:space="preserve"> </w:t>
      </w:r>
      <w:r w:rsidR="000A29C6">
        <w:rPr>
          <w:b/>
        </w:rPr>
        <w:t>_________</w:t>
      </w:r>
      <w:r>
        <w:rPr>
          <w:b/>
        </w:rPr>
        <w:t xml:space="preserve">    2019 года</w:t>
      </w:r>
    </w:p>
    <w:p w:rsidR="00166AF3" w:rsidRDefault="00166AF3" w:rsidP="00166AF3">
      <w:pPr>
        <w:ind w:right="3968"/>
      </w:pPr>
    </w:p>
    <w:p w:rsidR="00166AF3" w:rsidRDefault="00166AF3" w:rsidP="00166AF3">
      <w:pPr>
        <w:jc w:val="both"/>
        <w:rPr>
          <w:rFonts w:eastAsia="Calibri"/>
          <w:b/>
        </w:rPr>
      </w:pPr>
      <w:r>
        <w:rPr>
          <w:rFonts w:eastAsia="Calibri"/>
          <w:b/>
        </w:rPr>
        <w:t>О назначении публичных слушаний по</w:t>
      </w:r>
      <w:r w:rsidRPr="00010523">
        <w:rPr>
          <w:rFonts w:eastAsia="Calibri"/>
          <w:b/>
        </w:rPr>
        <w:t xml:space="preserve"> проект</w:t>
      </w:r>
      <w:r>
        <w:rPr>
          <w:rFonts w:eastAsia="Calibri"/>
          <w:b/>
        </w:rPr>
        <w:t xml:space="preserve">у решения «О внесении изменений в Решение Совета </w:t>
      </w:r>
      <w:proofErr w:type="spellStart"/>
      <w:r w:rsidR="000A29C6">
        <w:rPr>
          <w:rFonts w:eastAsia="Calibri"/>
          <w:b/>
        </w:rPr>
        <w:t>Саврушского</w:t>
      </w:r>
      <w:proofErr w:type="spellEnd"/>
      <w:r>
        <w:rPr>
          <w:rFonts w:eastAsia="Calibri"/>
          <w:b/>
        </w:rPr>
        <w:t xml:space="preserve"> сельского поселения </w:t>
      </w:r>
      <w:proofErr w:type="spellStart"/>
      <w:r>
        <w:rPr>
          <w:rFonts w:eastAsia="Calibri"/>
          <w:b/>
        </w:rPr>
        <w:t>Аксубаевского</w:t>
      </w:r>
      <w:proofErr w:type="spellEnd"/>
      <w:r>
        <w:rPr>
          <w:rFonts w:eastAsia="Calibri"/>
          <w:b/>
        </w:rPr>
        <w:t xml:space="preserve"> муниципального района Республики Татарстан  от 18.07.2014г № 10 «Об утверждении </w:t>
      </w:r>
      <w:r w:rsidRPr="00010523">
        <w:rPr>
          <w:rFonts w:eastAsia="Calibri"/>
          <w:b/>
        </w:rPr>
        <w:t>Правил</w:t>
      </w:r>
      <w:r>
        <w:rPr>
          <w:rFonts w:eastAsia="Calibri"/>
          <w:b/>
        </w:rPr>
        <w:t xml:space="preserve"> землепользования и застройки</w:t>
      </w:r>
      <w:r w:rsidRPr="00010523">
        <w:rPr>
          <w:rFonts w:eastAsia="Calibri"/>
          <w:b/>
        </w:rPr>
        <w:t xml:space="preserve"> муниципального образования "</w:t>
      </w:r>
      <w:proofErr w:type="spellStart"/>
      <w:r w:rsidR="000A29C6">
        <w:rPr>
          <w:rFonts w:eastAsia="Calibri"/>
          <w:b/>
        </w:rPr>
        <w:t>Саврушское</w:t>
      </w:r>
      <w:proofErr w:type="spellEnd"/>
      <w:r>
        <w:rPr>
          <w:rFonts w:eastAsia="Calibri"/>
          <w:b/>
        </w:rPr>
        <w:t xml:space="preserve"> сельское поселение</w:t>
      </w:r>
      <w:r w:rsidRPr="00010523">
        <w:rPr>
          <w:rFonts w:eastAsia="Calibri"/>
          <w:b/>
        </w:rPr>
        <w:t xml:space="preserve">" </w:t>
      </w:r>
      <w:proofErr w:type="spellStart"/>
      <w:r w:rsidRPr="00010523">
        <w:rPr>
          <w:rFonts w:eastAsia="Calibri"/>
          <w:b/>
        </w:rPr>
        <w:t>Аксубаевского</w:t>
      </w:r>
      <w:proofErr w:type="spellEnd"/>
      <w:r w:rsidRPr="00010523">
        <w:rPr>
          <w:rFonts w:eastAsia="Calibri"/>
          <w:b/>
        </w:rPr>
        <w:t xml:space="preserve"> муниципального района Республики Татарстан</w:t>
      </w:r>
    </w:p>
    <w:p w:rsidR="00166AF3" w:rsidRPr="000724D2" w:rsidRDefault="00166AF3" w:rsidP="00166AF3">
      <w:pPr>
        <w:widowControl w:val="0"/>
        <w:suppressAutoHyphens/>
        <w:jc w:val="both"/>
        <w:rPr>
          <w:sz w:val="28"/>
          <w:szCs w:val="28"/>
        </w:rPr>
      </w:pPr>
    </w:p>
    <w:p w:rsidR="00166AF3" w:rsidRPr="000724D2" w:rsidRDefault="00166AF3" w:rsidP="00166AF3">
      <w:pPr>
        <w:widowControl w:val="0"/>
        <w:tabs>
          <w:tab w:val="left" w:pos="1418"/>
        </w:tabs>
        <w:suppressAutoHyphens/>
        <w:ind w:firstLine="561"/>
        <w:jc w:val="both"/>
        <w:rPr>
          <w:sz w:val="28"/>
          <w:szCs w:val="28"/>
        </w:rPr>
      </w:pPr>
      <w:proofErr w:type="gramStart"/>
      <w:r w:rsidRPr="000724D2">
        <w:rPr>
          <w:sz w:val="28"/>
          <w:szCs w:val="28"/>
        </w:rPr>
        <w:t>В целях обеспечения права населения муниципального образования «</w:t>
      </w:r>
      <w:proofErr w:type="spellStart"/>
      <w:r w:rsidR="000A29C6">
        <w:rPr>
          <w:sz w:val="28"/>
          <w:szCs w:val="28"/>
        </w:rPr>
        <w:t>Саврушское</w:t>
      </w:r>
      <w:proofErr w:type="spellEnd"/>
      <w:r w:rsidRPr="000724D2">
        <w:rPr>
          <w:sz w:val="28"/>
          <w:szCs w:val="28"/>
        </w:rPr>
        <w:t xml:space="preserve"> сельское поселение» на участие в обсуждении проектов муниципальных правовых актов и руководствуясь статьей 28 Федерального закона от 6 октября 2003 года №131-ФЗ «Об общих принципах организации местного самоуправления в Российской Федерации», статьей 31,32 Градостроительного кодекса Российской Федерации, статьей 20 Закона Республики Татарстан от 28 июля 2004 года №45-ЗРТ «О местном самоуправлении в</w:t>
      </w:r>
      <w:proofErr w:type="gramEnd"/>
      <w:r w:rsidRPr="000724D2">
        <w:rPr>
          <w:sz w:val="28"/>
          <w:szCs w:val="28"/>
        </w:rPr>
        <w:t xml:space="preserve"> </w:t>
      </w:r>
      <w:proofErr w:type="gramStart"/>
      <w:r w:rsidRPr="000724D2">
        <w:rPr>
          <w:sz w:val="28"/>
          <w:szCs w:val="28"/>
        </w:rPr>
        <w:t xml:space="preserve">Республике Татарстан», Положением о порядке организации и проведения публичных слушаний в </w:t>
      </w:r>
      <w:proofErr w:type="spellStart"/>
      <w:r w:rsidR="000A29C6">
        <w:rPr>
          <w:sz w:val="28"/>
          <w:szCs w:val="28"/>
        </w:rPr>
        <w:t>Саврушском</w:t>
      </w:r>
      <w:proofErr w:type="spellEnd"/>
      <w:r w:rsidRPr="000724D2">
        <w:rPr>
          <w:sz w:val="28"/>
          <w:szCs w:val="28"/>
        </w:rPr>
        <w:t xml:space="preserve"> сельском поселении </w:t>
      </w:r>
      <w:proofErr w:type="spellStart"/>
      <w:r w:rsidRPr="000724D2">
        <w:rPr>
          <w:sz w:val="28"/>
          <w:szCs w:val="28"/>
        </w:rPr>
        <w:t>Аксубаевского</w:t>
      </w:r>
      <w:proofErr w:type="spellEnd"/>
      <w:r w:rsidRPr="000724D2">
        <w:rPr>
          <w:sz w:val="28"/>
          <w:szCs w:val="28"/>
        </w:rPr>
        <w:t xml:space="preserve"> муниципального района Республики Татарстан, утвержденным решением Новокиреметского Совета сельского поселения Аксубаевског</w:t>
      </w:r>
      <w:r w:rsidR="000A29C6">
        <w:rPr>
          <w:sz w:val="28"/>
          <w:szCs w:val="28"/>
        </w:rPr>
        <w:t>о муниципального района РТ от 24</w:t>
      </w:r>
      <w:r w:rsidRPr="000724D2">
        <w:rPr>
          <w:sz w:val="28"/>
          <w:szCs w:val="28"/>
        </w:rPr>
        <w:t xml:space="preserve"> апреля 2018 г. № </w:t>
      </w:r>
      <w:r w:rsidR="000A29C6">
        <w:rPr>
          <w:sz w:val="28"/>
          <w:szCs w:val="28"/>
        </w:rPr>
        <w:t>54</w:t>
      </w:r>
      <w:r>
        <w:rPr>
          <w:sz w:val="28"/>
          <w:szCs w:val="28"/>
        </w:rPr>
        <w:t xml:space="preserve"> и </w:t>
      </w:r>
      <w:r w:rsidRPr="00330F1D">
        <w:rPr>
          <w:sz w:val="28"/>
        </w:rPr>
        <w:t xml:space="preserve">в целях приведения в соответствие требованиям Градостроительного кодекса Российской Федерации Правил землепользования и застройки </w:t>
      </w:r>
      <w:r>
        <w:rPr>
          <w:sz w:val="28"/>
        </w:rPr>
        <w:t>Новокиреметского</w:t>
      </w:r>
      <w:r w:rsidRPr="00330F1D">
        <w:rPr>
          <w:sz w:val="28"/>
        </w:rPr>
        <w:t xml:space="preserve"> сельского поселения Аксу</w:t>
      </w:r>
      <w:r>
        <w:rPr>
          <w:sz w:val="28"/>
        </w:rPr>
        <w:t>баевского муниципального района</w:t>
      </w:r>
      <w:r w:rsidRPr="000724D2">
        <w:rPr>
          <w:sz w:val="28"/>
          <w:szCs w:val="28"/>
        </w:rPr>
        <w:t xml:space="preserve"> </w:t>
      </w:r>
      <w:r w:rsidRPr="000A29C6">
        <w:rPr>
          <w:sz w:val="28"/>
          <w:szCs w:val="28"/>
        </w:rPr>
        <w:t xml:space="preserve">Совет </w:t>
      </w:r>
      <w:proofErr w:type="spellStart"/>
      <w:r w:rsidR="000A29C6" w:rsidRPr="000A29C6">
        <w:rPr>
          <w:sz w:val="28"/>
          <w:szCs w:val="28"/>
        </w:rPr>
        <w:t>Саврушского</w:t>
      </w:r>
      <w:proofErr w:type="spellEnd"/>
      <w:r w:rsidRPr="000A29C6">
        <w:rPr>
          <w:sz w:val="28"/>
          <w:szCs w:val="28"/>
        </w:rPr>
        <w:t xml:space="preserve"> сельского поселения</w:t>
      </w:r>
      <w:proofErr w:type="gramEnd"/>
      <w:r w:rsidRPr="000A29C6">
        <w:rPr>
          <w:sz w:val="28"/>
          <w:szCs w:val="28"/>
        </w:rPr>
        <w:t xml:space="preserve"> постановляет:</w:t>
      </w:r>
    </w:p>
    <w:p w:rsidR="00166AF3" w:rsidRDefault="00166AF3" w:rsidP="00166AF3"/>
    <w:p w:rsidR="00330F1D" w:rsidRPr="00330F1D" w:rsidRDefault="00330F1D" w:rsidP="00330F1D">
      <w:pPr>
        <w:shd w:val="clear" w:color="auto" w:fill="FFFFFF"/>
        <w:ind w:right="28"/>
        <w:jc w:val="center"/>
        <w:rPr>
          <w:rFonts w:eastAsia="Calibri"/>
          <w:bCs/>
          <w:color w:val="000000"/>
          <w:sz w:val="28"/>
          <w:szCs w:val="28"/>
        </w:rPr>
      </w:pPr>
    </w:p>
    <w:p w:rsidR="00330F1D" w:rsidRPr="000A4941" w:rsidRDefault="00330F1D" w:rsidP="00263E0B">
      <w:pPr>
        <w:shd w:val="clear" w:color="auto" w:fill="FFFFFF"/>
        <w:spacing w:after="150"/>
        <w:jc w:val="both"/>
        <w:rPr>
          <w:color w:val="000000"/>
          <w:sz w:val="28"/>
          <w:szCs w:val="28"/>
        </w:rPr>
      </w:pPr>
      <w:r>
        <w:rPr>
          <w:rFonts w:ascii="Arial" w:hAnsi="Arial" w:cs="Arial"/>
          <w:color w:val="000000"/>
          <w:sz w:val="27"/>
          <w:szCs w:val="27"/>
        </w:rPr>
        <w:t xml:space="preserve">1. </w:t>
      </w:r>
      <w:r w:rsidRPr="000A4941">
        <w:rPr>
          <w:color w:val="000000"/>
          <w:sz w:val="28"/>
          <w:szCs w:val="28"/>
        </w:rPr>
        <w:t>Вынести на публичные слушания проект</w:t>
      </w:r>
      <w:r w:rsidR="003E613A">
        <w:rPr>
          <w:color w:val="000000"/>
          <w:sz w:val="28"/>
          <w:szCs w:val="28"/>
        </w:rPr>
        <w:t xml:space="preserve"> о </w:t>
      </w:r>
      <w:r w:rsidR="006C6E44">
        <w:rPr>
          <w:color w:val="000000"/>
          <w:sz w:val="28"/>
          <w:szCs w:val="28"/>
        </w:rPr>
        <w:t xml:space="preserve">внесении </w:t>
      </w:r>
      <w:r w:rsidRPr="000A4941">
        <w:rPr>
          <w:color w:val="000000"/>
          <w:sz w:val="28"/>
          <w:szCs w:val="28"/>
        </w:rPr>
        <w:t xml:space="preserve"> изменений в «Правила землепользования и застр</w:t>
      </w:r>
      <w:r w:rsidR="00263E0B">
        <w:rPr>
          <w:color w:val="000000"/>
          <w:sz w:val="28"/>
          <w:szCs w:val="28"/>
        </w:rPr>
        <w:t xml:space="preserve">ойки муниципального образования </w:t>
      </w:r>
      <w:r w:rsidRPr="000A4941">
        <w:rPr>
          <w:color w:val="000000"/>
          <w:sz w:val="28"/>
          <w:szCs w:val="28"/>
        </w:rPr>
        <w:t>«</w:t>
      </w:r>
      <w:proofErr w:type="spellStart"/>
      <w:r w:rsidR="000A29C6">
        <w:rPr>
          <w:color w:val="000000"/>
          <w:sz w:val="28"/>
          <w:szCs w:val="28"/>
        </w:rPr>
        <w:t>Саврушское</w:t>
      </w:r>
      <w:proofErr w:type="spellEnd"/>
      <w:r w:rsidRPr="000A4941">
        <w:rPr>
          <w:color w:val="000000"/>
          <w:sz w:val="28"/>
          <w:szCs w:val="28"/>
        </w:rPr>
        <w:t xml:space="preserve"> сельское поселение» </w:t>
      </w:r>
      <w:proofErr w:type="spellStart"/>
      <w:r>
        <w:rPr>
          <w:color w:val="000000"/>
          <w:sz w:val="28"/>
          <w:szCs w:val="28"/>
        </w:rPr>
        <w:t>Аксубаевского</w:t>
      </w:r>
      <w:proofErr w:type="spellEnd"/>
      <w:r>
        <w:rPr>
          <w:color w:val="000000"/>
          <w:sz w:val="28"/>
          <w:szCs w:val="28"/>
        </w:rPr>
        <w:t xml:space="preserve"> </w:t>
      </w:r>
      <w:r w:rsidRPr="000A4941">
        <w:rPr>
          <w:color w:val="000000"/>
          <w:sz w:val="28"/>
          <w:szCs w:val="28"/>
        </w:rPr>
        <w:t xml:space="preserve"> муниципального района».</w:t>
      </w:r>
    </w:p>
    <w:p w:rsidR="00330F1D" w:rsidRPr="000A4941" w:rsidRDefault="00330F1D" w:rsidP="00263E0B">
      <w:pPr>
        <w:shd w:val="clear" w:color="auto" w:fill="FFFFFF"/>
        <w:spacing w:after="150"/>
        <w:jc w:val="both"/>
        <w:rPr>
          <w:color w:val="000000"/>
          <w:sz w:val="28"/>
          <w:szCs w:val="28"/>
        </w:rPr>
      </w:pPr>
      <w:r w:rsidRPr="000A4941">
        <w:rPr>
          <w:color w:val="000000"/>
          <w:sz w:val="28"/>
          <w:szCs w:val="28"/>
        </w:rPr>
        <w:t xml:space="preserve">2. Обнародовать путем вывешивания на стенде по адресу: Республика Татарстан, </w:t>
      </w:r>
      <w:r>
        <w:rPr>
          <w:color w:val="000000"/>
          <w:sz w:val="28"/>
          <w:szCs w:val="28"/>
        </w:rPr>
        <w:t xml:space="preserve">Аксубаевский </w:t>
      </w:r>
      <w:r w:rsidRPr="000A4941">
        <w:rPr>
          <w:color w:val="000000"/>
          <w:sz w:val="28"/>
          <w:szCs w:val="28"/>
        </w:rPr>
        <w:t xml:space="preserve"> муниципальный район, </w:t>
      </w:r>
      <w:proofErr w:type="gramStart"/>
      <w:r w:rsidRPr="000A4941">
        <w:rPr>
          <w:color w:val="000000"/>
          <w:sz w:val="28"/>
          <w:szCs w:val="28"/>
        </w:rPr>
        <w:t>с</w:t>
      </w:r>
      <w:proofErr w:type="gramEnd"/>
      <w:r w:rsidRPr="000A4941">
        <w:rPr>
          <w:color w:val="000000"/>
          <w:sz w:val="28"/>
          <w:szCs w:val="28"/>
        </w:rPr>
        <w:t xml:space="preserve">. </w:t>
      </w:r>
      <w:r w:rsidR="000A29C6">
        <w:rPr>
          <w:color w:val="000000"/>
          <w:sz w:val="28"/>
          <w:szCs w:val="28"/>
        </w:rPr>
        <w:t xml:space="preserve">Старые </w:t>
      </w:r>
      <w:proofErr w:type="spellStart"/>
      <w:r w:rsidR="000A29C6">
        <w:rPr>
          <w:color w:val="000000"/>
          <w:sz w:val="28"/>
          <w:szCs w:val="28"/>
        </w:rPr>
        <w:t>Савруши</w:t>
      </w:r>
      <w:proofErr w:type="spellEnd"/>
      <w:r w:rsidR="000A29C6">
        <w:rPr>
          <w:color w:val="000000"/>
          <w:sz w:val="28"/>
          <w:szCs w:val="28"/>
        </w:rPr>
        <w:t xml:space="preserve"> ул. Комсомольская д. 20</w:t>
      </w:r>
      <w:r w:rsidRPr="000A4941">
        <w:rPr>
          <w:color w:val="000000"/>
          <w:sz w:val="28"/>
          <w:szCs w:val="28"/>
        </w:rPr>
        <w:t>:</w:t>
      </w:r>
    </w:p>
    <w:p w:rsidR="00330F1D" w:rsidRPr="000A4941" w:rsidRDefault="00330F1D" w:rsidP="00330F1D">
      <w:pPr>
        <w:shd w:val="clear" w:color="auto" w:fill="FFFFFF"/>
        <w:spacing w:after="150"/>
        <w:rPr>
          <w:color w:val="000000"/>
          <w:sz w:val="28"/>
          <w:szCs w:val="28"/>
        </w:rPr>
      </w:pPr>
      <w:r w:rsidRPr="000A4941">
        <w:rPr>
          <w:color w:val="000000"/>
          <w:sz w:val="28"/>
          <w:szCs w:val="28"/>
        </w:rPr>
        <w:t>- сообщение о проведении публичных слушаний;</w:t>
      </w:r>
    </w:p>
    <w:p w:rsidR="00330F1D" w:rsidRPr="000A4941" w:rsidRDefault="00330F1D" w:rsidP="00263E0B">
      <w:pPr>
        <w:shd w:val="clear" w:color="auto" w:fill="FFFFFF"/>
        <w:spacing w:after="150"/>
        <w:jc w:val="both"/>
        <w:rPr>
          <w:color w:val="000000"/>
          <w:sz w:val="28"/>
          <w:szCs w:val="28"/>
        </w:rPr>
      </w:pPr>
      <w:r>
        <w:rPr>
          <w:color w:val="000000"/>
          <w:sz w:val="28"/>
          <w:szCs w:val="28"/>
        </w:rPr>
        <w:t>- проект</w:t>
      </w:r>
      <w:r w:rsidR="006C6E44">
        <w:rPr>
          <w:color w:val="000000"/>
          <w:sz w:val="28"/>
          <w:szCs w:val="28"/>
        </w:rPr>
        <w:t xml:space="preserve">  о внесении </w:t>
      </w:r>
      <w:r>
        <w:rPr>
          <w:color w:val="000000"/>
          <w:sz w:val="28"/>
          <w:szCs w:val="28"/>
        </w:rPr>
        <w:t xml:space="preserve"> изменений в  </w:t>
      </w:r>
      <w:r w:rsidRPr="000A4941">
        <w:rPr>
          <w:color w:val="000000"/>
          <w:sz w:val="28"/>
          <w:szCs w:val="28"/>
        </w:rPr>
        <w:t>Правила землепользования и застройки муниципального образования «</w:t>
      </w:r>
      <w:proofErr w:type="spellStart"/>
      <w:r w:rsidR="000A29C6">
        <w:rPr>
          <w:color w:val="000000"/>
          <w:sz w:val="28"/>
          <w:szCs w:val="28"/>
        </w:rPr>
        <w:t>Саврушское</w:t>
      </w:r>
      <w:proofErr w:type="spellEnd"/>
      <w:r w:rsidRPr="000A4941">
        <w:rPr>
          <w:color w:val="000000"/>
          <w:sz w:val="28"/>
          <w:szCs w:val="28"/>
        </w:rPr>
        <w:t xml:space="preserve"> сельское поселение» </w:t>
      </w:r>
      <w:proofErr w:type="spellStart"/>
      <w:r>
        <w:rPr>
          <w:color w:val="000000"/>
          <w:sz w:val="28"/>
          <w:szCs w:val="28"/>
        </w:rPr>
        <w:t>Аксубаевского</w:t>
      </w:r>
      <w:proofErr w:type="spellEnd"/>
      <w:r>
        <w:rPr>
          <w:color w:val="000000"/>
          <w:sz w:val="28"/>
          <w:szCs w:val="28"/>
        </w:rPr>
        <w:t xml:space="preserve"> муниципального района</w:t>
      </w:r>
      <w:r w:rsidRPr="000A4941">
        <w:rPr>
          <w:color w:val="000000"/>
          <w:sz w:val="28"/>
          <w:szCs w:val="28"/>
        </w:rPr>
        <w:t xml:space="preserve"> (приложение №1);</w:t>
      </w:r>
    </w:p>
    <w:p w:rsidR="00330F1D" w:rsidRPr="000A4941" w:rsidRDefault="00330F1D" w:rsidP="00263E0B">
      <w:pPr>
        <w:shd w:val="clear" w:color="auto" w:fill="FFFFFF"/>
        <w:spacing w:after="150"/>
        <w:jc w:val="both"/>
        <w:rPr>
          <w:color w:val="000000"/>
          <w:sz w:val="28"/>
          <w:szCs w:val="28"/>
        </w:rPr>
      </w:pPr>
      <w:r w:rsidRPr="000A4941">
        <w:rPr>
          <w:color w:val="000000"/>
          <w:sz w:val="28"/>
          <w:szCs w:val="28"/>
        </w:rPr>
        <w:t>- порядок учета предложений граждан по проекту</w:t>
      </w:r>
      <w:r w:rsidR="00446778">
        <w:rPr>
          <w:color w:val="000000"/>
          <w:sz w:val="28"/>
          <w:szCs w:val="28"/>
        </w:rPr>
        <w:t xml:space="preserve"> </w:t>
      </w:r>
      <w:proofErr w:type="gramStart"/>
      <w:r w:rsidR="006C6E44">
        <w:rPr>
          <w:color w:val="000000"/>
          <w:sz w:val="28"/>
          <w:szCs w:val="28"/>
        </w:rPr>
        <w:t>внесении</w:t>
      </w:r>
      <w:proofErr w:type="gramEnd"/>
      <w:r w:rsidRPr="000A4941">
        <w:rPr>
          <w:color w:val="000000"/>
          <w:sz w:val="28"/>
          <w:szCs w:val="28"/>
        </w:rPr>
        <w:t xml:space="preserve"> изменен</w:t>
      </w:r>
      <w:r>
        <w:rPr>
          <w:color w:val="000000"/>
          <w:sz w:val="28"/>
          <w:szCs w:val="28"/>
        </w:rPr>
        <w:t xml:space="preserve">ий в  </w:t>
      </w:r>
      <w:r w:rsidRPr="000A4941">
        <w:rPr>
          <w:color w:val="000000"/>
          <w:sz w:val="28"/>
          <w:szCs w:val="28"/>
        </w:rPr>
        <w:t xml:space="preserve">Правила землепользования и застройки муниципального образования  </w:t>
      </w:r>
      <w:r w:rsidRPr="000A4941">
        <w:rPr>
          <w:color w:val="000000"/>
          <w:sz w:val="28"/>
          <w:szCs w:val="28"/>
        </w:rPr>
        <w:lastRenderedPageBreak/>
        <w:t>«</w:t>
      </w:r>
      <w:proofErr w:type="spellStart"/>
      <w:r w:rsidR="00937721">
        <w:rPr>
          <w:color w:val="000000"/>
          <w:sz w:val="28"/>
          <w:szCs w:val="28"/>
        </w:rPr>
        <w:t>Саврушское</w:t>
      </w:r>
      <w:proofErr w:type="spellEnd"/>
      <w:r w:rsidR="00263E0B">
        <w:rPr>
          <w:color w:val="000000"/>
          <w:sz w:val="28"/>
          <w:szCs w:val="28"/>
        </w:rPr>
        <w:t xml:space="preserve"> </w:t>
      </w:r>
      <w:r w:rsidRPr="000A4941">
        <w:rPr>
          <w:color w:val="000000"/>
          <w:sz w:val="28"/>
          <w:szCs w:val="28"/>
        </w:rPr>
        <w:t xml:space="preserve">сельское поселение» </w:t>
      </w:r>
      <w:proofErr w:type="spellStart"/>
      <w:r>
        <w:rPr>
          <w:color w:val="000000"/>
          <w:sz w:val="28"/>
          <w:szCs w:val="28"/>
        </w:rPr>
        <w:t>Аксубаевского</w:t>
      </w:r>
      <w:proofErr w:type="spellEnd"/>
      <w:r>
        <w:rPr>
          <w:color w:val="000000"/>
          <w:sz w:val="28"/>
          <w:szCs w:val="28"/>
        </w:rPr>
        <w:t xml:space="preserve">  муниципального района </w:t>
      </w:r>
      <w:r w:rsidRPr="000A4941">
        <w:rPr>
          <w:color w:val="000000"/>
          <w:sz w:val="28"/>
          <w:szCs w:val="28"/>
        </w:rPr>
        <w:t xml:space="preserve"> и участия граждан в его обсуждении (приложение№2).</w:t>
      </w:r>
    </w:p>
    <w:p w:rsidR="00330F1D" w:rsidRPr="000A4941" w:rsidRDefault="00330F1D" w:rsidP="00330F1D">
      <w:pPr>
        <w:jc w:val="center"/>
        <w:rPr>
          <w:b/>
          <w:sz w:val="28"/>
          <w:szCs w:val="28"/>
        </w:rPr>
      </w:pPr>
    </w:p>
    <w:p w:rsidR="00330F1D" w:rsidRPr="00645DDF" w:rsidRDefault="00330F1D" w:rsidP="00645DDF">
      <w:pPr>
        <w:ind w:firstLine="851"/>
        <w:jc w:val="both"/>
        <w:rPr>
          <w:sz w:val="28"/>
        </w:rPr>
      </w:pPr>
      <w:r>
        <w:rPr>
          <w:sz w:val="28"/>
          <w:szCs w:val="28"/>
        </w:rPr>
        <w:t>3</w:t>
      </w:r>
      <w:r w:rsidRPr="001078CE">
        <w:rPr>
          <w:sz w:val="28"/>
          <w:szCs w:val="28"/>
        </w:rPr>
        <w:t xml:space="preserve">. Назначить публичные слушания </w:t>
      </w:r>
      <w:r>
        <w:rPr>
          <w:sz w:val="28"/>
          <w:szCs w:val="28"/>
        </w:rPr>
        <w:t xml:space="preserve">по </w:t>
      </w:r>
      <w:r>
        <w:rPr>
          <w:sz w:val="28"/>
        </w:rPr>
        <w:t xml:space="preserve">проекту </w:t>
      </w:r>
      <w:r w:rsidR="00645DDF">
        <w:rPr>
          <w:sz w:val="28"/>
        </w:rPr>
        <w:t xml:space="preserve">о </w:t>
      </w:r>
      <w:r>
        <w:rPr>
          <w:sz w:val="28"/>
        </w:rPr>
        <w:t xml:space="preserve"> внесении изменений  в </w:t>
      </w:r>
      <w:r w:rsidRPr="00576290">
        <w:rPr>
          <w:bCs/>
          <w:sz w:val="28"/>
        </w:rPr>
        <w:t>Правил</w:t>
      </w:r>
      <w:r>
        <w:rPr>
          <w:bCs/>
          <w:sz w:val="28"/>
        </w:rPr>
        <w:t>а</w:t>
      </w:r>
      <w:r w:rsidRPr="00576290">
        <w:rPr>
          <w:bCs/>
          <w:sz w:val="28"/>
        </w:rPr>
        <w:t xml:space="preserve"> землепользования и застройки </w:t>
      </w:r>
      <w:r>
        <w:rPr>
          <w:bCs/>
          <w:sz w:val="28"/>
        </w:rPr>
        <w:t>муниципально</w:t>
      </w:r>
      <w:r w:rsidR="00263E0B">
        <w:rPr>
          <w:bCs/>
          <w:sz w:val="28"/>
        </w:rPr>
        <w:t>го образования «</w:t>
      </w:r>
      <w:proofErr w:type="spellStart"/>
      <w:r w:rsidR="00937721">
        <w:rPr>
          <w:bCs/>
          <w:sz w:val="28"/>
        </w:rPr>
        <w:t>Саврушское</w:t>
      </w:r>
      <w:proofErr w:type="spellEnd"/>
      <w:r>
        <w:rPr>
          <w:bCs/>
          <w:sz w:val="28"/>
        </w:rPr>
        <w:t xml:space="preserve"> сельское </w:t>
      </w:r>
      <w:proofErr w:type="spellStart"/>
      <w:r>
        <w:rPr>
          <w:bCs/>
          <w:sz w:val="28"/>
        </w:rPr>
        <w:t>поселение</w:t>
      </w:r>
      <w:proofErr w:type="gramStart"/>
      <w:r>
        <w:rPr>
          <w:bCs/>
          <w:sz w:val="28"/>
        </w:rPr>
        <w:t>»А</w:t>
      </w:r>
      <w:proofErr w:type="gramEnd"/>
      <w:r>
        <w:rPr>
          <w:bCs/>
          <w:sz w:val="28"/>
        </w:rPr>
        <w:t>ксубаевского</w:t>
      </w:r>
      <w:proofErr w:type="spellEnd"/>
      <w:r>
        <w:rPr>
          <w:bCs/>
          <w:sz w:val="28"/>
        </w:rPr>
        <w:t xml:space="preserve"> </w:t>
      </w:r>
      <w:r w:rsidRPr="00576290">
        <w:rPr>
          <w:bCs/>
          <w:sz w:val="28"/>
        </w:rPr>
        <w:t>муниципального района Республики Татарстан</w:t>
      </w:r>
      <w:r>
        <w:rPr>
          <w:sz w:val="28"/>
        </w:rPr>
        <w:t xml:space="preserve">» </w:t>
      </w:r>
      <w:r w:rsidRPr="001078CE">
        <w:rPr>
          <w:sz w:val="28"/>
          <w:szCs w:val="28"/>
        </w:rPr>
        <w:t xml:space="preserve">на </w:t>
      </w:r>
      <w:r w:rsidR="00937721">
        <w:rPr>
          <w:color w:val="000000" w:themeColor="text1"/>
          <w:sz w:val="28"/>
          <w:szCs w:val="28"/>
        </w:rPr>
        <w:t>______</w:t>
      </w:r>
      <w:r w:rsidR="002423D7" w:rsidRPr="002423D7">
        <w:rPr>
          <w:color w:val="000000" w:themeColor="text1"/>
          <w:sz w:val="28"/>
          <w:szCs w:val="28"/>
        </w:rPr>
        <w:t xml:space="preserve"> 2019</w:t>
      </w:r>
      <w:r>
        <w:rPr>
          <w:sz w:val="28"/>
          <w:szCs w:val="28"/>
        </w:rPr>
        <w:t>года в 14 часов в здании Исполнител</w:t>
      </w:r>
      <w:r w:rsidR="00263E0B">
        <w:rPr>
          <w:sz w:val="28"/>
          <w:szCs w:val="28"/>
        </w:rPr>
        <w:t>ьного комитета Новокиреметского</w:t>
      </w:r>
      <w:r>
        <w:rPr>
          <w:sz w:val="28"/>
          <w:szCs w:val="28"/>
        </w:rPr>
        <w:t xml:space="preserve">  сельского поселения Аксубаевского муниципального района по </w:t>
      </w:r>
      <w:r w:rsidRPr="001078CE">
        <w:rPr>
          <w:sz w:val="28"/>
          <w:szCs w:val="28"/>
        </w:rPr>
        <w:t>адресу</w:t>
      </w:r>
      <w:r>
        <w:rPr>
          <w:sz w:val="28"/>
          <w:szCs w:val="28"/>
        </w:rPr>
        <w:t xml:space="preserve">: Республика Татарстан, </w:t>
      </w:r>
      <w:proofErr w:type="spellStart"/>
      <w:r>
        <w:rPr>
          <w:sz w:val="28"/>
          <w:szCs w:val="28"/>
        </w:rPr>
        <w:t>Аксубаевский</w:t>
      </w:r>
      <w:proofErr w:type="spellEnd"/>
      <w:r>
        <w:rPr>
          <w:sz w:val="28"/>
          <w:szCs w:val="28"/>
        </w:rPr>
        <w:t xml:space="preserve"> муницип</w:t>
      </w:r>
      <w:r w:rsidR="00263E0B">
        <w:rPr>
          <w:sz w:val="28"/>
          <w:szCs w:val="28"/>
        </w:rPr>
        <w:t xml:space="preserve">альный район, </w:t>
      </w:r>
      <w:proofErr w:type="gramStart"/>
      <w:r w:rsidR="00263E0B">
        <w:rPr>
          <w:sz w:val="28"/>
          <w:szCs w:val="28"/>
        </w:rPr>
        <w:t>с</w:t>
      </w:r>
      <w:proofErr w:type="gramEnd"/>
      <w:r w:rsidR="00263E0B">
        <w:rPr>
          <w:sz w:val="28"/>
          <w:szCs w:val="28"/>
        </w:rPr>
        <w:t>.</w:t>
      </w:r>
      <w:r w:rsidR="00937721">
        <w:rPr>
          <w:sz w:val="28"/>
          <w:szCs w:val="28"/>
        </w:rPr>
        <w:t xml:space="preserve"> Старые </w:t>
      </w:r>
      <w:proofErr w:type="spellStart"/>
      <w:r w:rsidR="00937721">
        <w:rPr>
          <w:sz w:val="28"/>
          <w:szCs w:val="28"/>
        </w:rPr>
        <w:t>Савруши</w:t>
      </w:r>
      <w:proofErr w:type="spellEnd"/>
      <w:r w:rsidR="00937721">
        <w:rPr>
          <w:sz w:val="28"/>
          <w:szCs w:val="28"/>
        </w:rPr>
        <w:t xml:space="preserve"> ул. Комсомольская д. 20</w:t>
      </w:r>
      <w:r>
        <w:rPr>
          <w:sz w:val="28"/>
          <w:szCs w:val="28"/>
        </w:rPr>
        <w:t>.</w:t>
      </w:r>
    </w:p>
    <w:p w:rsidR="00330F1D" w:rsidRPr="001078CE" w:rsidRDefault="00330F1D" w:rsidP="00330F1D">
      <w:pPr>
        <w:jc w:val="both"/>
        <w:rPr>
          <w:sz w:val="28"/>
          <w:szCs w:val="28"/>
        </w:rPr>
      </w:pPr>
      <w:r>
        <w:rPr>
          <w:sz w:val="28"/>
          <w:szCs w:val="28"/>
        </w:rPr>
        <w:t>4.</w:t>
      </w:r>
      <w:r w:rsidRPr="001078CE">
        <w:rPr>
          <w:sz w:val="28"/>
          <w:szCs w:val="28"/>
        </w:rPr>
        <w:t xml:space="preserve"> Образовать рабочую группу по учету, обобщению и рассмотрению</w:t>
      </w:r>
      <w:r w:rsidR="0007531E">
        <w:rPr>
          <w:sz w:val="28"/>
          <w:szCs w:val="28"/>
        </w:rPr>
        <w:t xml:space="preserve"> </w:t>
      </w:r>
      <w:r w:rsidRPr="001078CE">
        <w:rPr>
          <w:sz w:val="28"/>
          <w:szCs w:val="28"/>
        </w:rPr>
        <w:t xml:space="preserve">поступающих предложений согласно </w:t>
      </w:r>
      <w:r>
        <w:rPr>
          <w:sz w:val="28"/>
          <w:szCs w:val="28"/>
        </w:rPr>
        <w:t>П</w:t>
      </w:r>
      <w:r w:rsidRPr="001078CE">
        <w:rPr>
          <w:sz w:val="28"/>
          <w:szCs w:val="28"/>
        </w:rPr>
        <w:t>риложению</w:t>
      </w:r>
      <w:r>
        <w:rPr>
          <w:sz w:val="28"/>
          <w:szCs w:val="28"/>
        </w:rPr>
        <w:t xml:space="preserve"> №3</w:t>
      </w:r>
      <w:r w:rsidRPr="001078CE">
        <w:rPr>
          <w:sz w:val="28"/>
          <w:szCs w:val="28"/>
        </w:rPr>
        <w:t>.</w:t>
      </w:r>
    </w:p>
    <w:p w:rsidR="00330F1D" w:rsidRPr="00AA4657" w:rsidRDefault="00330F1D" w:rsidP="003E613A">
      <w:pPr>
        <w:autoSpaceDE w:val="0"/>
        <w:autoSpaceDN w:val="0"/>
        <w:adjustRightInd w:val="0"/>
        <w:ind w:right="28"/>
        <w:jc w:val="both"/>
        <w:rPr>
          <w:color w:val="000000"/>
          <w:sz w:val="28"/>
          <w:szCs w:val="28"/>
        </w:rPr>
      </w:pPr>
      <w:r>
        <w:rPr>
          <w:sz w:val="28"/>
          <w:szCs w:val="28"/>
        </w:rPr>
        <w:t>5</w:t>
      </w:r>
      <w:r w:rsidRPr="001078CE">
        <w:rPr>
          <w:sz w:val="28"/>
          <w:szCs w:val="28"/>
        </w:rPr>
        <w:t xml:space="preserve">. </w:t>
      </w:r>
      <w:r w:rsidRPr="002B0871">
        <w:rPr>
          <w:color w:val="000000"/>
          <w:sz w:val="28"/>
          <w:szCs w:val="28"/>
        </w:rPr>
        <w:t xml:space="preserve">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w:t>
      </w:r>
      <w:r>
        <w:rPr>
          <w:color w:val="000000"/>
          <w:sz w:val="28"/>
          <w:szCs w:val="28"/>
        </w:rPr>
        <w:t xml:space="preserve">Аксубаевского </w:t>
      </w:r>
      <w:r w:rsidRPr="002B0871">
        <w:rPr>
          <w:color w:val="000000"/>
          <w:sz w:val="28"/>
          <w:szCs w:val="28"/>
        </w:rPr>
        <w:t>муниципального района в информационно-телекоммуникационной сети Интернет.</w:t>
      </w:r>
    </w:p>
    <w:p w:rsidR="00330F1D" w:rsidRDefault="00330F1D" w:rsidP="00330F1D">
      <w:pPr>
        <w:ind w:firstLine="851"/>
        <w:jc w:val="both"/>
        <w:rPr>
          <w:sz w:val="28"/>
          <w:szCs w:val="28"/>
        </w:rPr>
      </w:pPr>
      <w:r>
        <w:rPr>
          <w:sz w:val="28"/>
          <w:szCs w:val="28"/>
        </w:rPr>
        <w:t xml:space="preserve">6.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263E0B" w:rsidRPr="000724D2" w:rsidRDefault="00263E0B" w:rsidP="00263E0B">
      <w:pPr>
        <w:rPr>
          <w:rFonts w:eastAsia="Calibri"/>
          <w:sz w:val="28"/>
          <w:szCs w:val="28"/>
          <w:lang w:eastAsia="en-US"/>
        </w:rPr>
      </w:pPr>
      <w:r w:rsidRPr="000724D2">
        <w:rPr>
          <w:rFonts w:eastAsia="Calibri"/>
          <w:sz w:val="28"/>
          <w:szCs w:val="28"/>
          <w:lang w:eastAsia="en-US"/>
        </w:rPr>
        <w:t xml:space="preserve">Глава </w:t>
      </w:r>
      <w:proofErr w:type="spellStart"/>
      <w:r w:rsidR="00937721">
        <w:rPr>
          <w:rFonts w:eastAsia="Calibri"/>
          <w:sz w:val="28"/>
          <w:szCs w:val="28"/>
          <w:lang w:eastAsia="en-US"/>
        </w:rPr>
        <w:t>Саврушского</w:t>
      </w:r>
      <w:proofErr w:type="spellEnd"/>
      <w:r w:rsidRPr="000724D2">
        <w:rPr>
          <w:rFonts w:eastAsia="Calibri"/>
          <w:sz w:val="28"/>
          <w:szCs w:val="28"/>
          <w:lang w:eastAsia="en-US"/>
        </w:rPr>
        <w:t xml:space="preserve"> сельского поселения </w:t>
      </w:r>
    </w:p>
    <w:p w:rsidR="00263E0B" w:rsidRPr="000724D2" w:rsidRDefault="00263E0B" w:rsidP="00263E0B">
      <w:pPr>
        <w:rPr>
          <w:rFonts w:eastAsia="Calibri"/>
          <w:sz w:val="28"/>
          <w:szCs w:val="28"/>
          <w:lang w:eastAsia="en-US"/>
        </w:rPr>
      </w:pPr>
      <w:r w:rsidRPr="000724D2">
        <w:rPr>
          <w:rFonts w:eastAsia="Calibri"/>
          <w:sz w:val="28"/>
          <w:szCs w:val="28"/>
          <w:lang w:eastAsia="en-US"/>
        </w:rPr>
        <w:t>Аксубаевского муниципального района</w:t>
      </w:r>
    </w:p>
    <w:p w:rsidR="00263E0B" w:rsidRPr="000724D2" w:rsidRDefault="00263E0B" w:rsidP="00263E0B">
      <w:pPr>
        <w:rPr>
          <w:rFonts w:eastAsia="Calibri"/>
          <w:sz w:val="28"/>
          <w:szCs w:val="28"/>
          <w:lang w:eastAsia="en-US"/>
        </w:rPr>
      </w:pPr>
      <w:r w:rsidRPr="000724D2">
        <w:rPr>
          <w:rFonts w:eastAsia="Calibri"/>
          <w:sz w:val="28"/>
          <w:szCs w:val="28"/>
          <w:lang w:eastAsia="en-US"/>
        </w:rPr>
        <w:t>Республики</w:t>
      </w:r>
      <w:r>
        <w:rPr>
          <w:rFonts w:eastAsia="Calibri"/>
          <w:sz w:val="28"/>
          <w:szCs w:val="28"/>
          <w:lang w:eastAsia="en-US"/>
        </w:rPr>
        <w:t xml:space="preserve"> Татарстан</w:t>
      </w:r>
      <w:r w:rsidRPr="000724D2">
        <w:rPr>
          <w:rFonts w:eastAsia="Calibri"/>
          <w:sz w:val="28"/>
          <w:szCs w:val="28"/>
          <w:lang w:eastAsia="en-US"/>
        </w:rPr>
        <w:t xml:space="preserve">                                                              </w:t>
      </w:r>
      <w:r>
        <w:rPr>
          <w:rFonts w:eastAsia="Calibri"/>
          <w:sz w:val="28"/>
          <w:szCs w:val="28"/>
          <w:lang w:eastAsia="en-US"/>
        </w:rPr>
        <w:t xml:space="preserve">  </w:t>
      </w:r>
      <w:r w:rsidRPr="000724D2">
        <w:rPr>
          <w:rFonts w:eastAsia="Calibri"/>
          <w:sz w:val="28"/>
          <w:szCs w:val="28"/>
          <w:lang w:eastAsia="en-US"/>
        </w:rPr>
        <w:t xml:space="preserve"> </w:t>
      </w:r>
      <w:proofErr w:type="spellStart"/>
      <w:r w:rsidR="00937721">
        <w:rPr>
          <w:rFonts w:eastAsia="Calibri"/>
          <w:sz w:val="28"/>
          <w:szCs w:val="28"/>
          <w:lang w:eastAsia="en-US"/>
        </w:rPr>
        <w:t>А.Г.Кузьмин</w:t>
      </w:r>
      <w:proofErr w:type="spellEnd"/>
    </w:p>
    <w:p w:rsidR="00330F1D" w:rsidRDefault="00330F1D" w:rsidP="00330F1D">
      <w:pPr>
        <w:jc w:val="right"/>
        <w:rPr>
          <w:sz w:val="28"/>
          <w:szCs w:val="28"/>
        </w:rPr>
      </w:pPr>
    </w:p>
    <w:p w:rsidR="00330F1D" w:rsidRDefault="00330F1D" w:rsidP="00330F1D">
      <w:pPr>
        <w:jc w:val="right"/>
        <w:rPr>
          <w:sz w:val="28"/>
          <w:szCs w:val="28"/>
        </w:rPr>
      </w:pPr>
    </w:p>
    <w:p w:rsidR="00330F1D" w:rsidRDefault="00330F1D"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3E613A" w:rsidRDefault="003E613A" w:rsidP="00330F1D">
      <w:pPr>
        <w:pStyle w:val="a3"/>
        <w:jc w:val="center"/>
        <w:rPr>
          <w:rFonts w:ascii="Times New Roman" w:hAnsi="Times New Roman" w:cs="Times New Roman"/>
          <w:sz w:val="28"/>
          <w:szCs w:val="28"/>
        </w:rPr>
      </w:pPr>
    </w:p>
    <w:p w:rsidR="006C6E44" w:rsidRPr="006C6E44" w:rsidRDefault="006C6E44" w:rsidP="0007531E">
      <w:pPr>
        <w:ind w:left="3969"/>
        <w:jc w:val="both"/>
        <w:outlineLvl w:val="0"/>
        <w:rPr>
          <w:rFonts w:eastAsia="Calibri"/>
          <w:sz w:val="28"/>
          <w:szCs w:val="28"/>
        </w:rPr>
      </w:pPr>
      <w:r w:rsidRPr="006C6E44">
        <w:rPr>
          <w:rFonts w:eastAsia="Calibri"/>
          <w:sz w:val="28"/>
          <w:szCs w:val="28"/>
        </w:rPr>
        <w:t>Приложение №1</w:t>
      </w:r>
      <w:r w:rsidR="0007531E">
        <w:rPr>
          <w:rFonts w:eastAsia="Calibri"/>
          <w:sz w:val="28"/>
          <w:szCs w:val="28"/>
        </w:rPr>
        <w:t xml:space="preserve"> </w:t>
      </w:r>
      <w:r w:rsidRPr="006C6E44">
        <w:rPr>
          <w:rFonts w:eastAsia="Calibri"/>
          <w:sz w:val="28"/>
          <w:szCs w:val="28"/>
        </w:rPr>
        <w:t>к постановлению Главы</w:t>
      </w:r>
      <w:r w:rsidR="0007531E">
        <w:rPr>
          <w:rFonts w:eastAsia="Calibri"/>
          <w:sz w:val="28"/>
          <w:szCs w:val="28"/>
        </w:rPr>
        <w:t xml:space="preserve"> Новокиреметского</w:t>
      </w:r>
      <w:r w:rsidRPr="006C6E44">
        <w:rPr>
          <w:rFonts w:eastAsia="Calibri"/>
          <w:sz w:val="28"/>
          <w:szCs w:val="28"/>
        </w:rPr>
        <w:t xml:space="preserve"> сельского поселения Аксубаевского муниципального района</w:t>
      </w:r>
      <w:r w:rsidR="0007531E">
        <w:rPr>
          <w:rFonts w:eastAsia="Calibri"/>
          <w:sz w:val="28"/>
          <w:szCs w:val="28"/>
        </w:rPr>
        <w:t xml:space="preserve"> </w:t>
      </w:r>
      <w:r w:rsidR="002423D7">
        <w:rPr>
          <w:rFonts w:eastAsia="Calibri"/>
          <w:sz w:val="28"/>
          <w:szCs w:val="28"/>
        </w:rPr>
        <w:t>о</w:t>
      </w:r>
      <w:r w:rsidRPr="006C6E44">
        <w:rPr>
          <w:rFonts w:eastAsia="Calibri"/>
          <w:sz w:val="28"/>
          <w:szCs w:val="28"/>
        </w:rPr>
        <w:t>т</w:t>
      </w:r>
      <w:r w:rsidR="0007531E">
        <w:rPr>
          <w:rFonts w:eastAsia="Calibri"/>
          <w:sz w:val="28"/>
          <w:szCs w:val="28"/>
        </w:rPr>
        <w:t xml:space="preserve">  </w:t>
      </w:r>
      <w:r w:rsidR="00937721">
        <w:rPr>
          <w:rFonts w:eastAsia="Calibri"/>
          <w:sz w:val="28"/>
          <w:szCs w:val="28"/>
        </w:rPr>
        <w:t>________</w:t>
      </w:r>
      <w:r w:rsidR="0007531E">
        <w:rPr>
          <w:rFonts w:eastAsia="Calibri"/>
          <w:sz w:val="28"/>
          <w:szCs w:val="28"/>
        </w:rPr>
        <w:t xml:space="preserve">2019г.  № </w:t>
      </w:r>
      <w:r w:rsidR="00937721">
        <w:rPr>
          <w:rFonts w:eastAsia="Calibri"/>
          <w:sz w:val="28"/>
          <w:szCs w:val="28"/>
        </w:rPr>
        <w:t>__</w:t>
      </w:r>
    </w:p>
    <w:p w:rsidR="006C6E44" w:rsidRPr="006C6E44" w:rsidRDefault="006C6E44" w:rsidP="006C6E44">
      <w:pPr>
        <w:jc w:val="center"/>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ПОРЯДОК</w:t>
      </w:r>
    </w:p>
    <w:p w:rsidR="006C6E44" w:rsidRPr="006C6E44" w:rsidRDefault="006C6E44" w:rsidP="006C6E44">
      <w:pPr>
        <w:jc w:val="center"/>
        <w:rPr>
          <w:rFonts w:eastAsia="Calibri"/>
          <w:sz w:val="28"/>
          <w:szCs w:val="28"/>
        </w:rPr>
      </w:pPr>
      <w:r w:rsidRPr="006C6E44">
        <w:rPr>
          <w:rFonts w:eastAsia="Calibri"/>
          <w:sz w:val="28"/>
          <w:szCs w:val="28"/>
        </w:rPr>
        <w:t>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1. Заявки на участие в публичных слушаниях с правом выступления подаются по адресу: 423</w:t>
      </w:r>
      <w:r w:rsidR="0007531E">
        <w:rPr>
          <w:rFonts w:eastAsia="Calibri"/>
          <w:sz w:val="28"/>
          <w:szCs w:val="28"/>
        </w:rPr>
        <w:t>06</w:t>
      </w:r>
      <w:r w:rsidR="00937721">
        <w:rPr>
          <w:rFonts w:eastAsia="Calibri"/>
          <w:sz w:val="28"/>
          <w:szCs w:val="28"/>
        </w:rPr>
        <w:t>8</w:t>
      </w:r>
      <w:r w:rsidRPr="006C6E44">
        <w:rPr>
          <w:rFonts w:eastAsia="Calibri"/>
          <w:sz w:val="28"/>
          <w:szCs w:val="28"/>
        </w:rPr>
        <w:t xml:space="preserve">, Республика Татарстан, </w:t>
      </w:r>
      <w:proofErr w:type="spellStart"/>
      <w:r w:rsidRPr="006C6E44">
        <w:rPr>
          <w:rFonts w:eastAsia="Calibri"/>
          <w:sz w:val="28"/>
          <w:szCs w:val="28"/>
        </w:rPr>
        <w:t>Аксубаевс</w:t>
      </w:r>
      <w:r w:rsidR="0007531E">
        <w:rPr>
          <w:rFonts w:eastAsia="Calibri"/>
          <w:sz w:val="28"/>
          <w:szCs w:val="28"/>
        </w:rPr>
        <w:t>кий</w:t>
      </w:r>
      <w:proofErr w:type="spellEnd"/>
      <w:r w:rsidR="0007531E">
        <w:rPr>
          <w:rFonts w:eastAsia="Calibri"/>
          <w:sz w:val="28"/>
          <w:szCs w:val="28"/>
        </w:rPr>
        <w:t xml:space="preserve"> муниципальный район, </w:t>
      </w:r>
      <w:proofErr w:type="gramStart"/>
      <w:r w:rsidR="0007531E">
        <w:rPr>
          <w:rFonts w:eastAsia="Calibri"/>
          <w:sz w:val="28"/>
          <w:szCs w:val="28"/>
        </w:rPr>
        <w:t>с</w:t>
      </w:r>
      <w:proofErr w:type="gramEnd"/>
      <w:r w:rsidR="0007531E">
        <w:rPr>
          <w:rFonts w:eastAsia="Calibri"/>
          <w:sz w:val="28"/>
          <w:szCs w:val="28"/>
        </w:rPr>
        <w:t>.</w:t>
      </w:r>
      <w:r w:rsidR="00937721">
        <w:rPr>
          <w:rFonts w:eastAsia="Calibri"/>
          <w:sz w:val="28"/>
          <w:szCs w:val="28"/>
        </w:rPr>
        <w:t xml:space="preserve"> Старые </w:t>
      </w:r>
      <w:proofErr w:type="spellStart"/>
      <w:r w:rsidR="00937721">
        <w:rPr>
          <w:rFonts w:eastAsia="Calibri"/>
          <w:sz w:val="28"/>
          <w:szCs w:val="28"/>
        </w:rPr>
        <w:t>Савруши</w:t>
      </w:r>
      <w:proofErr w:type="spellEnd"/>
      <w:r w:rsidR="00937721">
        <w:rPr>
          <w:rFonts w:eastAsia="Calibri"/>
          <w:sz w:val="28"/>
          <w:szCs w:val="28"/>
        </w:rPr>
        <w:t xml:space="preserve"> ул. Комсомольская д. 20</w:t>
      </w:r>
      <w:r w:rsidRPr="006C6E44">
        <w:rPr>
          <w:rFonts w:eastAsia="Calibri"/>
          <w:sz w:val="28"/>
          <w:szCs w:val="28"/>
        </w:rPr>
        <w:t>, лично или почте.</w:t>
      </w:r>
    </w:p>
    <w:p w:rsidR="006C6E44" w:rsidRPr="006C6E44" w:rsidRDefault="006C6E44" w:rsidP="006C6E44">
      <w:pPr>
        <w:ind w:firstLine="709"/>
        <w:jc w:val="both"/>
        <w:rPr>
          <w:rFonts w:eastAsia="Calibri"/>
          <w:sz w:val="28"/>
          <w:szCs w:val="28"/>
        </w:rPr>
      </w:pPr>
      <w:r w:rsidRPr="006C6E44">
        <w:rPr>
          <w:rFonts w:eastAsia="Calibri"/>
          <w:sz w:val="28"/>
          <w:szCs w:val="28"/>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3. Участниками публичных слушаний без права выступления могут быть все заинтересованные жители поселения.</w:t>
      </w:r>
    </w:p>
    <w:p w:rsidR="006C6E44" w:rsidRPr="006C6E44" w:rsidRDefault="006C6E44" w:rsidP="006C6E44">
      <w:pPr>
        <w:ind w:firstLine="709"/>
        <w:jc w:val="both"/>
        <w:rPr>
          <w:rFonts w:eastAsia="Calibri"/>
          <w:sz w:val="28"/>
          <w:szCs w:val="28"/>
        </w:rPr>
      </w:pPr>
      <w:r w:rsidRPr="006C6E44">
        <w:rPr>
          <w:rFonts w:eastAsia="Calibri"/>
          <w:sz w:val="28"/>
          <w:szCs w:val="28"/>
        </w:rPr>
        <w:t>4. Регистрация участников начинается за 30 минут до начала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6C6E44" w:rsidRPr="006C6E44" w:rsidRDefault="006C6E44" w:rsidP="006C6E44">
      <w:pPr>
        <w:ind w:firstLine="709"/>
        <w:jc w:val="both"/>
        <w:rPr>
          <w:rFonts w:eastAsia="Calibri"/>
          <w:sz w:val="28"/>
          <w:szCs w:val="28"/>
        </w:rPr>
      </w:pPr>
      <w:r w:rsidRPr="006C6E44">
        <w:rPr>
          <w:rFonts w:eastAsia="Calibri"/>
          <w:sz w:val="28"/>
          <w:szCs w:val="28"/>
        </w:rPr>
        <w:t>7. Выступления участников публичных слушаний не должны продолжаться более 5 минут.</w:t>
      </w:r>
    </w:p>
    <w:p w:rsidR="006C6E44" w:rsidRPr="006C6E44" w:rsidRDefault="006C6E44" w:rsidP="006C6E44">
      <w:pPr>
        <w:ind w:firstLine="709"/>
        <w:jc w:val="both"/>
        <w:rPr>
          <w:rFonts w:eastAsia="Calibri"/>
          <w:sz w:val="28"/>
          <w:szCs w:val="28"/>
        </w:rPr>
      </w:pPr>
      <w:r w:rsidRPr="006C6E44">
        <w:rPr>
          <w:rFonts w:eastAsia="Calibri"/>
          <w:sz w:val="28"/>
          <w:szCs w:val="28"/>
        </w:rPr>
        <w:t xml:space="preserve">8. Участники публичных слушаний вправе задавать вопросы </w:t>
      </w:r>
      <w:proofErr w:type="gramStart"/>
      <w:r w:rsidRPr="006C6E44">
        <w:rPr>
          <w:rFonts w:eastAsia="Calibri"/>
          <w:sz w:val="28"/>
          <w:szCs w:val="28"/>
        </w:rPr>
        <w:t>выступающим</w:t>
      </w:r>
      <w:proofErr w:type="gramEnd"/>
      <w:r w:rsidRPr="006C6E44">
        <w:rPr>
          <w:rFonts w:eastAsia="Calibri"/>
          <w:sz w:val="28"/>
          <w:szCs w:val="28"/>
        </w:rPr>
        <w:t xml:space="preserve"> после окончания выступления с разрешения председательствующего.</w:t>
      </w:r>
    </w:p>
    <w:p w:rsidR="006C6E44" w:rsidRPr="006C6E44" w:rsidRDefault="006C6E44" w:rsidP="006C6E44">
      <w:pPr>
        <w:ind w:firstLine="709"/>
        <w:jc w:val="both"/>
        <w:rPr>
          <w:rFonts w:eastAsia="Calibri"/>
          <w:sz w:val="28"/>
          <w:szCs w:val="28"/>
        </w:rPr>
      </w:pPr>
      <w:r w:rsidRPr="006C6E44">
        <w:rPr>
          <w:rFonts w:eastAsia="Calibri"/>
          <w:sz w:val="28"/>
          <w:szCs w:val="28"/>
        </w:rPr>
        <w:t>9. Участники публичных слушаний не вправе вмешиваться в ход публичных слушаний, прерывать и мешать их проведению.</w:t>
      </w:r>
    </w:p>
    <w:p w:rsidR="006C6E44" w:rsidRPr="006C6E44" w:rsidRDefault="006C6E44" w:rsidP="006C6E44">
      <w:pPr>
        <w:ind w:firstLine="709"/>
        <w:jc w:val="both"/>
        <w:rPr>
          <w:rFonts w:eastAsia="Calibri"/>
          <w:sz w:val="28"/>
          <w:szCs w:val="28"/>
        </w:rPr>
      </w:pPr>
      <w:r w:rsidRPr="006C6E44">
        <w:rPr>
          <w:rFonts w:eastAsia="Calibri"/>
          <w:sz w:val="28"/>
          <w:szCs w:val="28"/>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6C6E44" w:rsidRPr="006C6E44" w:rsidRDefault="006C6E44" w:rsidP="006C6E44">
      <w:pPr>
        <w:ind w:firstLine="709"/>
        <w:jc w:val="both"/>
        <w:rPr>
          <w:rFonts w:eastAsia="Calibri"/>
          <w:sz w:val="28"/>
          <w:szCs w:val="28"/>
        </w:rPr>
      </w:pPr>
      <w:r w:rsidRPr="006C6E44">
        <w:rPr>
          <w:rFonts w:eastAsia="Calibri"/>
          <w:sz w:val="28"/>
          <w:szCs w:val="28"/>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6C6E44" w:rsidRPr="006C6E44" w:rsidRDefault="006C6E44" w:rsidP="006C6E44">
      <w:pPr>
        <w:spacing w:line="360" w:lineRule="auto"/>
        <w:ind w:firstLine="709"/>
        <w:jc w:val="both"/>
        <w:rPr>
          <w:rFonts w:eastAsia="Calibri"/>
          <w:sz w:val="28"/>
          <w:szCs w:val="28"/>
        </w:rPr>
      </w:pPr>
      <w:r w:rsidRPr="006C6E44">
        <w:rPr>
          <w:rFonts w:eastAsia="Calibri"/>
          <w:sz w:val="28"/>
          <w:szCs w:val="28"/>
        </w:rPr>
        <w:t>12. Заключение по результатам публичных слушаний готовится рабочей группой и подлежит обнародованию.</w:t>
      </w:r>
    </w:p>
    <w:p w:rsidR="006C6E44" w:rsidRPr="006C6E44" w:rsidRDefault="006C6E44" w:rsidP="00BA7EAD">
      <w:pPr>
        <w:spacing w:line="276" w:lineRule="auto"/>
        <w:rPr>
          <w:rFonts w:eastAsia="Calibri"/>
          <w:sz w:val="28"/>
          <w:szCs w:val="28"/>
        </w:rPr>
      </w:pPr>
    </w:p>
    <w:p w:rsidR="006C6E44" w:rsidRPr="006C6E44" w:rsidRDefault="006C6E44" w:rsidP="006C6E44">
      <w:pPr>
        <w:rPr>
          <w:rFonts w:ascii="Calibri" w:eastAsia="Calibri" w:hAnsi="Calibri"/>
          <w:sz w:val="22"/>
          <w:szCs w:val="22"/>
        </w:rPr>
      </w:pP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07531E" w:rsidRPr="006C6E44" w:rsidRDefault="0007531E" w:rsidP="0007531E">
      <w:pPr>
        <w:ind w:left="3969"/>
        <w:jc w:val="both"/>
        <w:outlineLvl w:val="0"/>
        <w:rPr>
          <w:rFonts w:eastAsia="Calibri"/>
          <w:sz w:val="28"/>
          <w:szCs w:val="28"/>
        </w:rPr>
      </w:pPr>
      <w:r>
        <w:rPr>
          <w:rFonts w:eastAsia="Calibri"/>
          <w:sz w:val="28"/>
          <w:szCs w:val="28"/>
        </w:rPr>
        <w:lastRenderedPageBreak/>
        <w:t xml:space="preserve">Приложение №2 </w:t>
      </w:r>
      <w:r w:rsidRPr="006C6E44">
        <w:rPr>
          <w:rFonts w:eastAsia="Calibri"/>
          <w:sz w:val="28"/>
          <w:szCs w:val="28"/>
        </w:rPr>
        <w:t>к постановлению Главы</w:t>
      </w:r>
      <w:r>
        <w:rPr>
          <w:rFonts w:eastAsia="Calibri"/>
          <w:sz w:val="28"/>
          <w:szCs w:val="28"/>
        </w:rPr>
        <w:t xml:space="preserve"> Новокиреметского</w:t>
      </w:r>
      <w:r w:rsidRPr="006C6E44">
        <w:rPr>
          <w:rFonts w:eastAsia="Calibri"/>
          <w:sz w:val="28"/>
          <w:szCs w:val="28"/>
        </w:rPr>
        <w:t xml:space="preserve"> сельского поселения Аксубаевского муниципального района</w:t>
      </w:r>
      <w:r>
        <w:rPr>
          <w:rFonts w:eastAsia="Calibri"/>
          <w:sz w:val="28"/>
          <w:szCs w:val="28"/>
        </w:rPr>
        <w:t xml:space="preserve"> о</w:t>
      </w:r>
      <w:r w:rsidRPr="006C6E44">
        <w:rPr>
          <w:rFonts w:eastAsia="Calibri"/>
          <w:sz w:val="28"/>
          <w:szCs w:val="28"/>
        </w:rPr>
        <w:t>т</w:t>
      </w:r>
      <w:r>
        <w:rPr>
          <w:rFonts w:eastAsia="Calibri"/>
          <w:sz w:val="28"/>
          <w:szCs w:val="28"/>
        </w:rPr>
        <w:t xml:space="preserve">  </w:t>
      </w:r>
      <w:r w:rsidR="00937721">
        <w:rPr>
          <w:rFonts w:eastAsia="Calibri"/>
          <w:sz w:val="28"/>
          <w:szCs w:val="28"/>
        </w:rPr>
        <w:t>______</w:t>
      </w:r>
      <w:r>
        <w:rPr>
          <w:rFonts w:eastAsia="Calibri"/>
          <w:sz w:val="28"/>
          <w:szCs w:val="28"/>
        </w:rPr>
        <w:t xml:space="preserve">2019г.  № </w:t>
      </w:r>
      <w:r w:rsidR="00937721">
        <w:rPr>
          <w:rFonts w:eastAsia="Calibri"/>
          <w:sz w:val="28"/>
          <w:szCs w:val="28"/>
        </w:rPr>
        <w:t>__</w:t>
      </w:r>
    </w:p>
    <w:p w:rsidR="00CB097C" w:rsidRDefault="00CB097C" w:rsidP="0007531E">
      <w:pPr>
        <w:suppressAutoHyphens/>
        <w:spacing w:after="120"/>
        <w:ind w:right="23"/>
        <w:jc w:val="both"/>
        <w:rPr>
          <w:rFonts w:eastAsia="Calibri"/>
          <w:sz w:val="28"/>
          <w:szCs w:val="28"/>
        </w:rPr>
      </w:pPr>
    </w:p>
    <w:p w:rsidR="00937721" w:rsidRPr="00937721" w:rsidRDefault="00937721" w:rsidP="00937721">
      <w:pPr>
        <w:spacing w:line="276" w:lineRule="auto"/>
        <w:jc w:val="both"/>
        <w:rPr>
          <w:rFonts w:eastAsia="Calibri"/>
          <w:b/>
          <w:lang w:eastAsia="en-US"/>
        </w:rPr>
      </w:pPr>
      <w:r>
        <w:rPr>
          <w:rFonts w:eastAsia="Calibri"/>
          <w:b/>
          <w:lang w:eastAsia="en-US"/>
        </w:rPr>
        <w:t>РЕШЕНИЕ «</w:t>
      </w:r>
      <w:r w:rsidRPr="00937721">
        <w:rPr>
          <w:rFonts w:eastAsia="Calibri"/>
          <w:b/>
          <w:lang w:eastAsia="en-US"/>
        </w:rPr>
        <w:t xml:space="preserve">О внесении изменений в решение Совета </w:t>
      </w:r>
      <w:proofErr w:type="spellStart"/>
      <w:r w:rsidRPr="00937721">
        <w:rPr>
          <w:rFonts w:eastAsia="Calibri"/>
          <w:b/>
          <w:lang w:eastAsia="en-US"/>
        </w:rPr>
        <w:t>Саврушского</w:t>
      </w:r>
      <w:proofErr w:type="spellEnd"/>
    </w:p>
    <w:p w:rsidR="00937721" w:rsidRPr="00937721" w:rsidRDefault="00937721" w:rsidP="00937721">
      <w:pPr>
        <w:spacing w:line="276" w:lineRule="auto"/>
        <w:jc w:val="both"/>
        <w:rPr>
          <w:rFonts w:eastAsia="Calibri"/>
          <w:b/>
          <w:lang w:eastAsia="en-US"/>
        </w:rPr>
      </w:pPr>
      <w:r w:rsidRPr="00937721">
        <w:rPr>
          <w:rFonts w:eastAsia="Calibri"/>
          <w:b/>
          <w:lang w:eastAsia="en-US"/>
        </w:rPr>
        <w:t xml:space="preserve"> сельского поселения </w:t>
      </w:r>
      <w:proofErr w:type="spellStart"/>
      <w:r w:rsidRPr="00937721">
        <w:rPr>
          <w:rFonts w:eastAsia="Calibri"/>
          <w:b/>
          <w:lang w:eastAsia="en-US"/>
        </w:rPr>
        <w:t>Аксубаевского</w:t>
      </w:r>
      <w:proofErr w:type="spellEnd"/>
      <w:r w:rsidRPr="00937721">
        <w:rPr>
          <w:rFonts w:eastAsia="Calibri"/>
          <w:b/>
          <w:lang w:eastAsia="en-US"/>
        </w:rPr>
        <w:t xml:space="preserve">  муниципального</w:t>
      </w:r>
    </w:p>
    <w:p w:rsidR="00937721" w:rsidRPr="00937721" w:rsidRDefault="00937721" w:rsidP="00937721">
      <w:pPr>
        <w:spacing w:line="276" w:lineRule="auto"/>
        <w:jc w:val="both"/>
        <w:rPr>
          <w:rFonts w:eastAsia="Calibri"/>
          <w:b/>
          <w:lang w:eastAsia="en-US"/>
        </w:rPr>
      </w:pPr>
      <w:r w:rsidRPr="00937721">
        <w:rPr>
          <w:rFonts w:eastAsia="Calibri"/>
          <w:b/>
          <w:lang w:eastAsia="en-US"/>
        </w:rPr>
        <w:t xml:space="preserve"> района Республики Татарстан от 18.07.2014г </w:t>
      </w:r>
    </w:p>
    <w:p w:rsidR="00937721" w:rsidRPr="00937721" w:rsidRDefault="00937721" w:rsidP="00937721">
      <w:pPr>
        <w:spacing w:line="276" w:lineRule="auto"/>
        <w:jc w:val="both"/>
        <w:rPr>
          <w:rFonts w:eastAsia="Calibri"/>
          <w:b/>
          <w:lang w:eastAsia="en-US"/>
        </w:rPr>
      </w:pPr>
      <w:r w:rsidRPr="00937721">
        <w:rPr>
          <w:rFonts w:eastAsia="Calibri"/>
          <w:b/>
          <w:lang w:eastAsia="en-US"/>
        </w:rPr>
        <w:t xml:space="preserve">№ 10 "Об утверждении Правил землепользования и </w:t>
      </w:r>
    </w:p>
    <w:p w:rsidR="00937721" w:rsidRPr="00937721" w:rsidRDefault="00937721" w:rsidP="00937721">
      <w:pPr>
        <w:spacing w:line="276" w:lineRule="auto"/>
        <w:jc w:val="both"/>
        <w:rPr>
          <w:rFonts w:eastAsia="Calibri"/>
          <w:b/>
          <w:lang w:eastAsia="en-US"/>
        </w:rPr>
      </w:pPr>
      <w:r w:rsidRPr="00937721">
        <w:rPr>
          <w:rFonts w:eastAsia="Calibri"/>
          <w:b/>
          <w:lang w:eastAsia="en-US"/>
        </w:rPr>
        <w:t>застройки муниципального образования «</w:t>
      </w:r>
      <w:proofErr w:type="spellStart"/>
      <w:r w:rsidRPr="00937721">
        <w:rPr>
          <w:rFonts w:eastAsia="Calibri"/>
          <w:b/>
          <w:lang w:eastAsia="en-US"/>
        </w:rPr>
        <w:t>Саврушское</w:t>
      </w:r>
      <w:proofErr w:type="spellEnd"/>
    </w:p>
    <w:p w:rsidR="00937721" w:rsidRPr="00937721" w:rsidRDefault="00937721" w:rsidP="00937721">
      <w:pPr>
        <w:spacing w:line="276" w:lineRule="auto"/>
        <w:jc w:val="both"/>
        <w:rPr>
          <w:rFonts w:eastAsia="Calibri"/>
          <w:b/>
          <w:lang w:eastAsia="en-US"/>
        </w:rPr>
      </w:pPr>
      <w:r w:rsidRPr="00937721">
        <w:rPr>
          <w:rFonts w:eastAsia="Calibri"/>
          <w:b/>
          <w:lang w:eastAsia="en-US"/>
        </w:rPr>
        <w:t xml:space="preserve">сельское поселение» </w:t>
      </w:r>
      <w:proofErr w:type="spellStart"/>
      <w:r w:rsidRPr="00937721">
        <w:rPr>
          <w:rFonts w:eastAsia="Calibri"/>
          <w:b/>
          <w:lang w:eastAsia="en-US"/>
        </w:rPr>
        <w:t>Аксубаевского</w:t>
      </w:r>
      <w:proofErr w:type="spellEnd"/>
      <w:r w:rsidRPr="00937721">
        <w:rPr>
          <w:rFonts w:eastAsia="Calibri"/>
          <w:b/>
          <w:lang w:eastAsia="en-US"/>
        </w:rPr>
        <w:t xml:space="preserve"> </w:t>
      </w:r>
      <w:proofErr w:type="gramStart"/>
      <w:r w:rsidRPr="00937721">
        <w:rPr>
          <w:rFonts w:eastAsia="Calibri"/>
          <w:b/>
          <w:lang w:eastAsia="en-US"/>
        </w:rPr>
        <w:t>муниципального</w:t>
      </w:r>
      <w:proofErr w:type="gramEnd"/>
      <w:r w:rsidRPr="00937721">
        <w:rPr>
          <w:rFonts w:eastAsia="Calibri"/>
          <w:b/>
          <w:lang w:eastAsia="en-US"/>
        </w:rPr>
        <w:t xml:space="preserve"> </w:t>
      </w:r>
    </w:p>
    <w:p w:rsidR="00937721" w:rsidRPr="00937721" w:rsidRDefault="00937721" w:rsidP="00937721">
      <w:pPr>
        <w:spacing w:line="276" w:lineRule="auto"/>
        <w:jc w:val="both"/>
        <w:rPr>
          <w:rFonts w:eastAsia="Calibri"/>
          <w:b/>
          <w:lang w:eastAsia="en-US"/>
        </w:rPr>
      </w:pPr>
      <w:r w:rsidRPr="00937721">
        <w:rPr>
          <w:rFonts w:eastAsia="Calibri"/>
          <w:b/>
          <w:lang w:eastAsia="en-US"/>
        </w:rPr>
        <w:t>района Республики Татарстан</w:t>
      </w:r>
      <w:r>
        <w:rPr>
          <w:rFonts w:eastAsia="Calibri"/>
          <w:b/>
          <w:lang w:eastAsia="en-US"/>
        </w:rPr>
        <w:t>»</w:t>
      </w:r>
    </w:p>
    <w:p w:rsidR="00937721" w:rsidRPr="00937721" w:rsidRDefault="00937721" w:rsidP="00937721">
      <w:pPr>
        <w:spacing w:line="276" w:lineRule="auto"/>
        <w:jc w:val="both"/>
        <w:rPr>
          <w:rFonts w:eastAsia="Calibri"/>
          <w:b/>
          <w:lang w:eastAsia="en-US"/>
        </w:rPr>
      </w:pPr>
    </w:p>
    <w:p w:rsidR="00937721" w:rsidRPr="00937721" w:rsidRDefault="00937721" w:rsidP="00937721">
      <w:pPr>
        <w:jc w:val="both"/>
        <w:rPr>
          <w:b/>
        </w:rPr>
      </w:pPr>
      <w:r w:rsidRPr="00937721">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proofErr w:type="spellStart"/>
      <w:r w:rsidRPr="00937721">
        <w:t>Саврушского</w:t>
      </w:r>
      <w:proofErr w:type="spellEnd"/>
      <w:r w:rsidRPr="00937721">
        <w:t xml:space="preserve"> сельского поселения </w:t>
      </w:r>
      <w:proofErr w:type="spellStart"/>
      <w:r w:rsidRPr="00937721">
        <w:t>Аксубаевского</w:t>
      </w:r>
      <w:proofErr w:type="spellEnd"/>
      <w:r w:rsidRPr="00937721">
        <w:t xml:space="preserve"> муниципального района </w:t>
      </w:r>
      <w:r w:rsidRPr="00937721">
        <w:rPr>
          <w:rFonts w:eastAsia="Times New Roman CYR"/>
        </w:rPr>
        <w:t xml:space="preserve">Совет </w:t>
      </w:r>
      <w:proofErr w:type="spellStart"/>
      <w:r w:rsidRPr="00937721">
        <w:rPr>
          <w:rFonts w:eastAsia="Times New Roman CYR"/>
        </w:rPr>
        <w:t>Саврушского</w:t>
      </w:r>
      <w:proofErr w:type="spellEnd"/>
      <w:r w:rsidRPr="00937721">
        <w:rPr>
          <w:rFonts w:eastAsia="Times New Roman CYR"/>
        </w:rPr>
        <w:t xml:space="preserve">  сельского поселения </w:t>
      </w:r>
      <w:proofErr w:type="spellStart"/>
      <w:r w:rsidRPr="00937721">
        <w:rPr>
          <w:rFonts w:eastAsia="Times New Roman CYR"/>
        </w:rPr>
        <w:t>Аксубаевского</w:t>
      </w:r>
      <w:proofErr w:type="spellEnd"/>
      <w:r w:rsidRPr="00937721">
        <w:rPr>
          <w:rFonts w:eastAsia="Times New Roman CYR"/>
        </w:rPr>
        <w:t xml:space="preserve">  муниципального района </w:t>
      </w:r>
      <w:r w:rsidRPr="00937721">
        <w:rPr>
          <w:rFonts w:eastAsia="Times New Roman CYR"/>
          <w:b/>
        </w:rPr>
        <w:t>РЕШИЛ:</w:t>
      </w:r>
    </w:p>
    <w:p w:rsidR="00937721" w:rsidRPr="00937721" w:rsidRDefault="00937721" w:rsidP="00937721">
      <w:pPr>
        <w:spacing w:line="276" w:lineRule="auto"/>
        <w:jc w:val="both"/>
        <w:rPr>
          <w:b/>
          <w:color w:val="000000"/>
          <w:lang w:eastAsia="en-US"/>
        </w:rPr>
      </w:pPr>
      <w:r w:rsidRPr="00937721">
        <w:rPr>
          <w:lang w:eastAsia="en-US"/>
        </w:rPr>
        <w:t xml:space="preserve">1. Внести в решение Совета </w:t>
      </w:r>
      <w:proofErr w:type="spellStart"/>
      <w:r w:rsidRPr="00937721">
        <w:rPr>
          <w:lang w:eastAsia="en-US"/>
        </w:rPr>
        <w:t>Саврушского</w:t>
      </w:r>
      <w:proofErr w:type="spellEnd"/>
      <w:r w:rsidRPr="00937721">
        <w:rPr>
          <w:lang w:eastAsia="en-US"/>
        </w:rPr>
        <w:t xml:space="preserve"> сельского поселения  </w:t>
      </w:r>
      <w:proofErr w:type="spellStart"/>
      <w:r w:rsidRPr="00937721">
        <w:rPr>
          <w:lang w:eastAsia="en-US"/>
        </w:rPr>
        <w:t>Аксубаевского</w:t>
      </w:r>
      <w:proofErr w:type="spellEnd"/>
      <w:r w:rsidRPr="00937721">
        <w:rPr>
          <w:lang w:eastAsia="en-US"/>
        </w:rPr>
        <w:t xml:space="preserve"> муниципального района Республики Татарстан от 18 июля 2014 года №  10  "Об утверждении правил землепользования и застройки в муниципальном образовании «</w:t>
      </w:r>
      <w:proofErr w:type="spellStart"/>
      <w:r w:rsidRPr="00937721">
        <w:rPr>
          <w:lang w:eastAsia="en-US"/>
        </w:rPr>
        <w:t>Саврушское</w:t>
      </w:r>
      <w:proofErr w:type="spellEnd"/>
      <w:r w:rsidRPr="00937721">
        <w:rPr>
          <w:lang w:eastAsia="en-US"/>
        </w:rPr>
        <w:t xml:space="preserve"> сельское поселение» </w:t>
      </w:r>
      <w:proofErr w:type="spellStart"/>
      <w:r w:rsidRPr="00937721">
        <w:rPr>
          <w:lang w:eastAsia="en-US"/>
        </w:rPr>
        <w:t>Аксубаевского</w:t>
      </w:r>
      <w:proofErr w:type="spellEnd"/>
      <w:r w:rsidRPr="00937721">
        <w:rPr>
          <w:lang w:eastAsia="en-US"/>
        </w:rPr>
        <w:t xml:space="preserve"> муниципального района Республики Татарстан следующие изменения:    </w:t>
      </w:r>
    </w:p>
    <w:p w:rsidR="00937721" w:rsidRPr="00937721" w:rsidRDefault="00937721" w:rsidP="00937721">
      <w:pPr>
        <w:spacing w:line="276" w:lineRule="auto"/>
        <w:contextualSpacing/>
        <w:jc w:val="both"/>
        <w:rPr>
          <w:rFonts w:eastAsia="Calibri"/>
          <w:lang w:eastAsia="en-US"/>
        </w:rPr>
      </w:pPr>
      <w:proofErr w:type="gramStart"/>
      <w:r w:rsidRPr="00937721">
        <w:rPr>
          <w:rFonts w:eastAsia="Calibri"/>
          <w:b/>
          <w:lang w:eastAsia="en-US"/>
        </w:rPr>
        <w:t>-  абзац 6 пункта 5 статьи 29</w:t>
      </w:r>
      <w:r w:rsidRPr="00937721">
        <w:rPr>
          <w:rFonts w:eastAsia="Calibri"/>
          <w:lang w:eastAsia="en-US"/>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w:t>
      </w:r>
      <w:proofErr w:type="gramEnd"/>
      <w:r w:rsidRPr="00937721">
        <w:rPr>
          <w:rFonts w:eastAsia="Calibri"/>
          <w:lang w:eastAsia="en-US"/>
        </w:rPr>
        <w:t xml:space="preserve"> установлена или изменена зона с особыми условиями использования территории, не </w:t>
      </w:r>
      <w:proofErr w:type="gramStart"/>
      <w:r w:rsidRPr="00937721">
        <w:rPr>
          <w:rFonts w:eastAsia="Calibri"/>
          <w:lang w:eastAsia="en-US"/>
        </w:rPr>
        <w:t>введен</w:t>
      </w:r>
      <w:proofErr w:type="gramEnd"/>
      <w:r w:rsidRPr="00937721">
        <w:rPr>
          <w:rFonts w:eastAsia="Calibri"/>
          <w:lang w:eastAsia="en-US"/>
        </w:rPr>
        <w:t xml:space="preserve"> в эксплуатацию";</w:t>
      </w:r>
    </w:p>
    <w:p w:rsidR="00937721" w:rsidRPr="00937721" w:rsidRDefault="00937721" w:rsidP="00937721">
      <w:pPr>
        <w:spacing w:line="276" w:lineRule="auto"/>
        <w:jc w:val="both"/>
        <w:rPr>
          <w:rFonts w:eastAsia="Calibri"/>
          <w:lang w:eastAsia="en-US"/>
        </w:rPr>
      </w:pPr>
      <w:r w:rsidRPr="00937721">
        <w:rPr>
          <w:rFonts w:eastAsia="Calibri"/>
          <w:b/>
          <w:lang w:eastAsia="en-US"/>
        </w:rPr>
        <w:t xml:space="preserve"> - абзац 15 пункта 8 статьи 26</w:t>
      </w:r>
      <w:r w:rsidRPr="00937721">
        <w:rPr>
          <w:rFonts w:eastAsia="Calibri"/>
          <w:lang w:eastAsia="en-US"/>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937721" w:rsidRPr="00937721" w:rsidRDefault="00937721" w:rsidP="00937721">
      <w:pPr>
        <w:spacing w:line="276" w:lineRule="auto"/>
        <w:ind w:firstLine="540"/>
        <w:jc w:val="both"/>
        <w:rPr>
          <w:rFonts w:eastAsia="Calibri"/>
          <w:lang w:eastAsia="en-US"/>
        </w:rPr>
      </w:pPr>
      <w:r w:rsidRPr="00937721">
        <w:rPr>
          <w:rFonts w:eastAsia="Calibri"/>
          <w:lang w:eastAsia="en-US"/>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937721" w:rsidRPr="00937721" w:rsidRDefault="00937721" w:rsidP="00937721">
      <w:pPr>
        <w:spacing w:line="276" w:lineRule="auto"/>
        <w:ind w:firstLine="540"/>
        <w:jc w:val="both"/>
        <w:rPr>
          <w:rFonts w:eastAsia="Calibri"/>
          <w:lang w:eastAsia="en-US"/>
        </w:rPr>
      </w:pPr>
      <w:r w:rsidRPr="00937721">
        <w:rPr>
          <w:rFonts w:eastAsia="Calibri"/>
          <w:lang w:eastAsia="en-US"/>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roofErr w:type="gramStart"/>
      <w:r w:rsidRPr="00937721">
        <w:rPr>
          <w:rFonts w:eastAsia="Calibri"/>
          <w:lang w:eastAsia="en-US"/>
        </w:rPr>
        <w:t>.";</w:t>
      </w:r>
      <w:proofErr w:type="gramEnd"/>
    </w:p>
    <w:p w:rsidR="00937721" w:rsidRPr="00937721" w:rsidRDefault="00937721" w:rsidP="00937721">
      <w:pPr>
        <w:spacing w:line="276" w:lineRule="auto"/>
        <w:jc w:val="both"/>
        <w:rPr>
          <w:rFonts w:eastAsia="Calibri"/>
          <w:lang w:eastAsia="en-US"/>
        </w:rPr>
      </w:pPr>
      <w:r w:rsidRPr="00937721">
        <w:rPr>
          <w:rFonts w:eastAsia="Calibri"/>
          <w:b/>
          <w:lang w:eastAsia="en-US"/>
        </w:rPr>
        <w:t>- абзац 2 пункта 8 статьи 26</w:t>
      </w:r>
      <w:r w:rsidRPr="00937721">
        <w:rPr>
          <w:rFonts w:eastAsia="Calibri"/>
          <w:lang w:eastAsia="en-US"/>
        </w:rPr>
        <w:t xml:space="preserve">  изложить в следующей редакции</w:t>
      </w:r>
      <w:proofErr w:type="gramStart"/>
      <w:r w:rsidRPr="00937721">
        <w:rPr>
          <w:rFonts w:eastAsia="Calibri"/>
          <w:lang w:eastAsia="en-US"/>
        </w:rPr>
        <w:t>:</w:t>
      </w:r>
      <w:bookmarkStart w:id="1" w:name="dst100107"/>
      <w:bookmarkEnd w:id="1"/>
      <w:r w:rsidRPr="00937721">
        <w:rPr>
          <w:rFonts w:eastAsia="Calibri"/>
          <w:lang w:eastAsia="en-US"/>
        </w:rPr>
        <w:t>"</w:t>
      </w:r>
      <w:proofErr w:type="gramEnd"/>
      <w:r w:rsidRPr="00937721">
        <w:rPr>
          <w:rFonts w:eastAsia="Calibri"/>
          <w:lang w:eastAsia="en-US"/>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937721" w:rsidRPr="00937721" w:rsidRDefault="00937721" w:rsidP="00937721">
      <w:pPr>
        <w:spacing w:line="276" w:lineRule="auto"/>
        <w:jc w:val="both"/>
        <w:rPr>
          <w:rFonts w:eastAsia="Calibri"/>
          <w:lang w:eastAsia="en-US"/>
        </w:rPr>
      </w:pPr>
      <w:r w:rsidRPr="00937721">
        <w:rPr>
          <w:rFonts w:eastAsia="Calibri"/>
          <w:lang w:eastAsia="en-US"/>
        </w:rPr>
        <w:lastRenderedPageBreak/>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937721" w:rsidRPr="00937721" w:rsidRDefault="00937721" w:rsidP="00937721">
      <w:pPr>
        <w:spacing w:line="276" w:lineRule="auto"/>
        <w:ind w:firstLine="540"/>
        <w:jc w:val="both"/>
        <w:rPr>
          <w:rFonts w:eastAsia="Calibri"/>
          <w:lang w:eastAsia="en-US"/>
        </w:rPr>
      </w:pPr>
      <w:bookmarkStart w:id="2" w:name="dst100108"/>
      <w:bookmarkEnd w:id="2"/>
      <w:proofErr w:type="gramStart"/>
      <w:r w:rsidRPr="00937721">
        <w:rPr>
          <w:rFonts w:eastAsia="Calibri"/>
          <w:lang w:eastAsia="en-US"/>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937721" w:rsidRPr="00937721" w:rsidRDefault="00937721" w:rsidP="00937721">
      <w:pPr>
        <w:spacing w:line="276" w:lineRule="auto"/>
        <w:ind w:firstLine="540"/>
        <w:jc w:val="both"/>
        <w:rPr>
          <w:rFonts w:eastAsia="Calibri"/>
          <w:lang w:eastAsia="en-US"/>
        </w:rPr>
      </w:pPr>
      <w:bookmarkStart w:id="3" w:name="dst100109"/>
      <w:bookmarkEnd w:id="3"/>
      <w:r w:rsidRPr="00937721">
        <w:rPr>
          <w:rFonts w:eastAsia="Calibri"/>
          <w:lang w:eastAsia="en-US"/>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37721" w:rsidRPr="00937721" w:rsidRDefault="00937721" w:rsidP="00937721">
      <w:pPr>
        <w:spacing w:line="276" w:lineRule="auto"/>
        <w:ind w:firstLine="540"/>
        <w:jc w:val="both"/>
        <w:rPr>
          <w:rFonts w:eastAsia="Calibri"/>
          <w:lang w:eastAsia="en-US"/>
        </w:rPr>
      </w:pPr>
      <w:bookmarkStart w:id="4" w:name="dst100110"/>
      <w:bookmarkEnd w:id="4"/>
      <w:r w:rsidRPr="00937721">
        <w:rPr>
          <w:rFonts w:eastAsia="Calibri"/>
          <w:lang w:eastAsia="en-US"/>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937721" w:rsidRPr="00937721" w:rsidRDefault="00937721" w:rsidP="00937721">
      <w:pPr>
        <w:spacing w:line="276" w:lineRule="auto"/>
        <w:ind w:firstLine="540"/>
        <w:jc w:val="both"/>
        <w:rPr>
          <w:rFonts w:eastAsia="Calibri"/>
          <w:lang w:eastAsia="en-US"/>
        </w:rPr>
      </w:pPr>
      <w:bookmarkStart w:id="5" w:name="dst100111"/>
      <w:bookmarkEnd w:id="5"/>
      <w:proofErr w:type="gramStart"/>
      <w:r w:rsidRPr="00937721">
        <w:rPr>
          <w:rFonts w:eastAsia="Calibri"/>
          <w:lang w:eastAsia="en-US"/>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статьи8</w:t>
      </w:r>
      <w:proofErr w:type="gramEnd"/>
      <w:r w:rsidRPr="00937721">
        <w:rPr>
          <w:rFonts w:eastAsia="Calibri"/>
          <w:lang w:eastAsia="en-US"/>
        </w:rPr>
        <w:t>.</w:t>
      </w:r>
      <w:proofErr w:type="gramStart"/>
      <w:r w:rsidRPr="00937721">
        <w:rPr>
          <w:rFonts w:eastAsia="Calibri"/>
          <w:lang w:eastAsia="en-US"/>
        </w:rPr>
        <w:t>3 настоящего Кодекса);</w:t>
      </w:r>
      <w:proofErr w:type="gramEnd"/>
    </w:p>
    <w:p w:rsidR="00937721" w:rsidRPr="00937721" w:rsidRDefault="00937721" w:rsidP="00937721">
      <w:pPr>
        <w:spacing w:line="276" w:lineRule="auto"/>
        <w:ind w:firstLine="540"/>
        <w:jc w:val="both"/>
        <w:rPr>
          <w:rFonts w:eastAsia="Calibri"/>
          <w:lang w:eastAsia="en-US"/>
        </w:rPr>
      </w:pPr>
      <w:bookmarkStart w:id="6" w:name="dst100112"/>
      <w:bookmarkEnd w:id="6"/>
      <w:proofErr w:type="gramStart"/>
      <w:r w:rsidRPr="00937721">
        <w:rPr>
          <w:rFonts w:eastAsia="Calibri"/>
          <w:lang w:eastAsia="en-US"/>
        </w:rPr>
        <w:t xml:space="preserve">5) в случаях, предусмотренных </w:t>
      </w:r>
      <w:hyperlink r:id="rId7" w:anchor="dst141" w:history="1">
        <w:r w:rsidRPr="00937721">
          <w:rPr>
            <w:rFonts w:eastAsia="Calibri"/>
            <w:color w:val="0000FF"/>
            <w:u w:val="single"/>
            <w:lang w:eastAsia="en-US"/>
          </w:rPr>
          <w:t>пунктом 3 статьи 14</w:t>
        </w:r>
      </w:hyperlink>
      <w:r w:rsidRPr="00937721">
        <w:rPr>
          <w:rFonts w:eastAsia="Calibri"/>
          <w:lang w:eastAsia="en-US"/>
        </w:rPr>
        <w:t xml:space="preserve"> Федерального закона от 21 июля 1997 года N 116-ФЗ "О промышленной безопасности опасных производственных объектов", </w:t>
      </w:r>
      <w:hyperlink r:id="rId8" w:anchor="dst100074" w:history="1">
        <w:r w:rsidRPr="00937721">
          <w:rPr>
            <w:rFonts w:eastAsia="Calibri"/>
            <w:color w:val="0000FF"/>
            <w:u w:val="single"/>
            <w:lang w:eastAsia="en-US"/>
          </w:rPr>
          <w:t>статьей 10</w:t>
        </w:r>
      </w:hyperlink>
      <w:r w:rsidRPr="00937721">
        <w:rPr>
          <w:rFonts w:eastAsia="Calibri"/>
          <w:lang w:eastAsia="en-US"/>
        </w:rPr>
        <w:t xml:space="preserve"> Федерального закона от 21 июля 1997 года N 117-ФЗ "О безопасности гидротехнических сооружений", </w:t>
      </w:r>
      <w:hyperlink r:id="rId9" w:anchor="dst100220" w:history="1">
        <w:r w:rsidRPr="00937721">
          <w:rPr>
            <w:rFonts w:eastAsia="Calibri"/>
            <w:color w:val="0000FF"/>
            <w:u w:val="single"/>
            <w:lang w:eastAsia="en-US"/>
          </w:rPr>
          <w:t>статьей 30</w:t>
        </w:r>
      </w:hyperlink>
      <w:r w:rsidRPr="00937721">
        <w:rPr>
          <w:rFonts w:eastAsia="Calibri"/>
          <w:lang w:eastAsia="en-US"/>
        </w:rPr>
        <w:t xml:space="preserve"> Федерального закона от 21 ноября 1995 года N 170-ФЗ "Об использовании атомной энергии", </w:t>
      </w:r>
      <w:hyperlink r:id="rId10" w:anchor="dst595" w:history="1">
        <w:r w:rsidRPr="00937721">
          <w:rPr>
            <w:rFonts w:eastAsia="Calibri"/>
            <w:color w:val="0000FF"/>
            <w:u w:val="single"/>
            <w:lang w:eastAsia="en-US"/>
          </w:rPr>
          <w:t>пунктами 2</w:t>
        </w:r>
      </w:hyperlink>
      <w:r w:rsidRPr="00937721">
        <w:rPr>
          <w:rFonts w:eastAsia="Calibri"/>
          <w:lang w:eastAsia="en-US"/>
        </w:rPr>
        <w:t xml:space="preserve"> и </w:t>
      </w:r>
      <w:hyperlink r:id="rId11" w:anchor="dst596" w:history="1">
        <w:r w:rsidRPr="00937721">
          <w:rPr>
            <w:rFonts w:eastAsia="Calibri"/>
            <w:color w:val="0000FF"/>
            <w:u w:val="single"/>
            <w:lang w:eastAsia="en-US"/>
          </w:rPr>
          <w:t>3 статьи 36</w:t>
        </w:r>
      </w:hyperlink>
      <w:r w:rsidRPr="00937721">
        <w:rPr>
          <w:rFonts w:eastAsia="Calibri"/>
          <w:lang w:eastAsia="en-US"/>
        </w:rPr>
        <w:t xml:space="preserve"> Федерального</w:t>
      </w:r>
      <w:proofErr w:type="gramEnd"/>
      <w:r w:rsidRPr="00937721">
        <w:rPr>
          <w:rFonts w:eastAsia="Calibri"/>
          <w:lang w:eastAsia="en-US"/>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937721">
        <w:rPr>
          <w:rFonts w:eastAsia="Calibri"/>
          <w:lang w:eastAsia="en-US"/>
        </w:rPr>
        <w:t>.";</w:t>
      </w:r>
      <w:proofErr w:type="gramEnd"/>
    </w:p>
    <w:p w:rsidR="00937721" w:rsidRPr="00937721" w:rsidRDefault="00937721" w:rsidP="00937721">
      <w:pPr>
        <w:spacing w:line="276" w:lineRule="auto"/>
        <w:jc w:val="both"/>
        <w:rPr>
          <w:rFonts w:eastAsia="Calibri"/>
          <w:b/>
          <w:lang w:eastAsia="en-US"/>
        </w:rPr>
      </w:pPr>
      <w:r w:rsidRPr="00937721">
        <w:rPr>
          <w:rFonts w:eastAsia="Calibri"/>
          <w:b/>
          <w:lang w:eastAsia="en-US"/>
        </w:rPr>
        <w:t>- в абзаце 5-6 пункта 11 статьи 36</w:t>
      </w:r>
    </w:p>
    <w:p w:rsidR="00937721" w:rsidRPr="00937721" w:rsidRDefault="00937721" w:rsidP="00937721">
      <w:pPr>
        <w:spacing w:line="276" w:lineRule="auto"/>
        <w:contextualSpacing/>
        <w:jc w:val="both"/>
        <w:rPr>
          <w:rFonts w:eastAsia="Calibri"/>
          <w:lang w:eastAsia="en-US"/>
        </w:rPr>
      </w:pPr>
      <w:proofErr w:type="spellStart"/>
      <w:r w:rsidRPr="00937721">
        <w:rPr>
          <w:rFonts w:eastAsia="Calibri"/>
          <w:lang w:eastAsia="en-US"/>
        </w:rPr>
        <w:t>Слов</w:t>
      </w:r>
      <w:proofErr w:type="gramStart"/>
      <w:r w:rsidRPr="00937721">
        <w:rPr>
          <w:rFonts w:eastAsia="Calibri"/>
          <w:lang w:eastAsia="en-US"/>
        </w:rPr>
        <w:t>о"</w:t>
      </w:r>
      <w:proofErr w:type="gramEnd"/>
      <w:r w:rsidRPr="00937721">
        <w:rPr>
          <w:rFonts w:eastAsia="Calibri"/>
          <w:lang w:eastAsia="en-US"/>
        </w:rPr>
        <w:t>площадей</w:t>
      </w:r>
      <w:proofErr w:type="spellEnd"/>
      <w:r w:rsidRPr="00937721">
        <w:rPr>
          <w:rFonts w:eastAsia="Calibri"/>
          <w:lang w:eastAsia="en-US"/>
        </w:rPr>
        <w:t>"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937721" w:rsidRPr="00937721" w:rsidRDefault="00937721" w:rsidP="00937721">
      <w:pPr>
        <w:spacing w:line="276" w:lineRule="auto"/>
        <w:contextualSpacing/>
        <w:jc w:val="both"/>
        <w:rPr>
          <w:rFonts w:eastAsia="Calibri"/>
          <w:lang w:eastAsia="en-US"/>
        </w:rPr>
      </w:pPr>
      <w:r w:rsidRPr="00937721">
        <w:rPr>
          <w:rFonts w:eastAsia="Calibri"/>
          <w:lang w:eastAsia="en-US"/>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937721">
        <w:rPr>
          <w:rFonts w:eastAsia="Calibri"/>
          <w:lang w:eastAsia="en-US"/>
        </w:rPr>
        <w:t>,"</w:t>
      </w:r>
      <w:proofErr w:type="gramEnd"/>
      <w:r w:rsidRPr="00937721">
        <w:rPr>
          <w:rFonts w:eastAsia="Calibri"/>
          <w:lang w:eastAsia="en-US"/>
        </w:rPr>
        <w:t>;</w:t>
      </w:r>
    </w:p>
    <w:p w:rsidR="00937721" w:rsidRPr="00937721" w:rsidRDefault="00937721" w:rsidP="00937721">
      <w:pPr>
        <w:spacing w:line="276" w:lineRule="auto"/>
        <w:contextualSpacing/>
        <w:jc w:val="both"/>
        <w:rPr>
          <w:rFonts w:eastAsia="Calibri"/>
          <w:b/>
          <w:lang w:eastAsia="en-US"/>
        </w:rPr>
      </w:pPr>
      <w:r w:rsidRPr="00937721">
        <w:rPr>
          <w:rFonts w:eastAsia="Calibri"/>
          <w:b/>
          <w:lang w:eastAsia="en-US"/>
        </w:rPr>
        <w:t xml:space="preserve"> - в пункте 10 статьи 28 </w:t>
      </w:r>
    </w:p>
    <w:p w:rsidR="00937721" w:rsidRPr="00937721" w:rsidRDefault="00937721" w:rsidP="00937721">
      <w:pPr>
        <w:spacing w:line="276" w:lineRule="auto"/>
        <w:contextualSpacing/>
        <w:jc w:val="both"/>
        <w:rPr>
          <w:rFonts w:eastAsia="Calibri"/>
          <w:lang w:eastAsia="en-US"/>
        </w:rPr>
      </w:pPr>
      <w:r w:rsidRPr="00937721">
        <w:rPr>
          <w:rFonts w:eastAsia="Calibri"/>
          <w:lang w:eastAsia="en-US"/>
        </w:rPr>
        <w:t>после слова "надзора" дополнить словами "в отношении объектов капитального строительства, указанных в части 1 настоящей статьи</w:t>
      </w:r>
      <w:proofErr w:type="gramStart"/>
      <w:r w:rsidRPr="00937721">
        <w:rPr>
          <w:rFonts w:eastAsia="Calibri"/>
          <w:lang w:eastAsia="en-US"/>
        </w:rPr>
        <w:t>,"</w:t>
      </w:r>
      <w:proofErr w:type="gramEnd"/>
      <w:r w:rsidRPr="00937721">
        <w:rPr>
          <w:rFonts w:eastAsia="Calibri"/>
          <w:lang w:eastAsia="en-US"/>
        </w:rPr>
        <w:t>;</w:t>
      </w:r>
    </w:p>
    <w:p w:rsidR="00937721" w:rsidRPr="00937721" w:rsidRDefault="00937721" w:rsidP="00937721">
      <w:pPr>
        <w:spacing w:line="276" w:lineRule="auto"/>
        <w:contextualSpacing/>
        <w:jc w:val="both"/>
        <w:rPr>
          <w:rFonts w:eastAsia="Calibri"/>
          <w:lang w:eastAsia="en-US"/>
        </w:rPr>
      </w:pPr>
      <w:r w:rsidRPr="00937721">
        <w:rPr>
          <w:rFonts w:eastAsia="Calibri"/>
          <w:lang w:eastAsia="en-US"/>
        </w:rPr>
        <w:lastRenderedPageBreak/>
        <w:t>слова "технических регламентов</w:t>
      </w:r>
      <w:proofErr w:type="gramStart"/>
      <w:r w:rsidRPr="00937721">
        <w:rPr>
          <w:rFonts w:eastAsia="Calibri"/>
          <w:lang w:eastAsia="en-US"/>
        </w:rPr>
        <w:t>,"</w:t>
      </w:r>
      <w:proofErr w:type="gramEnd"/>
      <w:r w:rsidRPr="00937721">
        <w:rPr>
          <w:rFonts w:eastAsia="Calibri"/>
          <w:lang w:eastAsia="en-US"/>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937721" w:rsidRPr="00937721" w:rsidRDefault="00937721" w:rsidP="00937721">
      <w:pPr>
        <w:spacing w:line="276" w:lineRule="auto"/>
        <w:contextualSpacing/>
        <w:jc w:val="both"/>
        <w:rPr>
          <w:rFonts w:eastAsia="Calibri"/>
          <w:b/>
          <w:lang w:eastAsia="en-US"/>
        </w:rPr>
      </w:pPr>
      <w:r w:rsidRPr="00937721">
        <w:rPr>
          <w:rFonts w:eastAsia="Calibri"/>
          <w:b/>
          <w:lang w:eastAsia="en-US"/>
        </w:rPr>
        <w:t>- абзац 3 пункта 8 статьи 27</w:t>
      </w:r>
    </w:p>
    <w:p w:rsidR="00937721" w:rsidRPr="00937721" w:rsidRDefault="00937721" w:rsidP="00937721">
      <w:pPr>
        <w:spacing w:line="276" w:lineRule="auto"/>
        <w:contextualSpacing/>
        <w:jc w:val="both"/>
        <w:rPr>
          <w:rFonts w:eastAsia="Calibri"/>
          <w:lang w:eastAsia="en-US"/>
        </w:rPr>
      </w:pPr>
      <w:r w:rsidRPr="00937721">
        <w:rPr>
          <w:rFonts w:eastAsia="Calibri"/>
          <w:lang w:eastAsia="en-US"/>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937721" w:rsidRPr="00937721" w:rsidRDefault="00937721" w:rsidP="00937721">
      <w:pPr>
        <w:spacing w:line="276" w:lineRule="auto"/>
        <w:contextualSpacing/>
        <w:jc w:val="both"/>
        <w:rPr>
          <w:rFonts w:eastAsia="Calibri"/>
          <w:b/>
          <w:lang w:eastAsia="en-US"/>
        </w:rPr>
      </w:pPr>
      <w:r w:rsidRPr="00937721">
        <w:rPr>
          <w:rFonts w:eastAsia="Calibri"/>
          <w:b/>
          <w:lang w:eastAsia="en-US"/>
        </w:rPr>
        <w:t>- в пункте 2 статьи 25</w:t>
      </w:r>
    </w:p>
    <w:p w:rsidR="00937721" w:rsidRPr="00937721" w:rsidRDefault="00937721" w:rsidP="00937721">
      <w:pPr>
        <w:spacing w:line="276" w:lineRule="auto"/>
        <w:ind w:firstLine="540"/>
        <w:jc w:val="both"/>
        <w:rPr>
          <w:rFonts w:eastAsia="Calibri"/>
          <w:lang w:eastAsia="en-US"/>
        </w:rPr>
      </w:pPr>
      <w:proofErr w:type="gramStart"/>
      <w:r w:rsidRPr="00937721">
        <w:rPr>
          <w:rFonts w:eastAsia="Calibri"/>
          <w:lang w:eastAsia="en-US"/>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roofErr w:type="gramEnd"/>
    </w:p>
    <w:p w:rsidR="00937721" w:rsidRPr="00937721" w:rsidRDefault="00937721" w:rsidP="00937721">
      <w:pPr>
        <w:spacing w:line="276" w:lineRule="auto"/>
        <w:ind w:firstLine="540"/>
        <w:jc w:val="both"/>
        <w:rPr>
          <w:rFonts w:eastAsia="Calibri"/>
          <w:lang w:eastAsia="en-US"/>
        </w:rPr>
      </w:pPr>
      <w:bookmarkStart w:id="7" w:name="dst100090"/>
      <w:bookmarkEnd w:id="7"/>
      <w:r w:rsidRPr="00937721">
        <w:rPr>
          <w:rFonts w:eastAsia="Calibri"/>
          <w:lang w:eastAsia="en-US"/>
        </w:rPr>
        <w:t>"1.1) строительства, реконструкции объектов индивидуального жилищного строительства</w:t>
      </w:r>
      <w:proofErr w:type="gramStart"/>
      <w:r w:rsidRPr="00937721">
        <w:rPr>
          <w:rFonts w:eastAsia="Calibri"/>
          <w:lang w:eastAsia="en-US"/>
        </w:rPr>
        <w:t>;"</w:t>
      </w:r>
      <w:proofErr w:type="gramEnd"/>
      <w:r w:rsidRPr="00937721">
        <w:rPr>
          <w:rFonts w:eastAsia="Calibri"/>
          <w:lang w:eastAsia="en-US"/>
        </w:rPr>
        <w:t>;</w:t>
      </w:r>
    </w:p>
    <w:p w:rsidR="00937721" w:rsidRPr="00937721" w:rsidRDefault="00937721" w:rsidP="00937721">
      <w:pPr>
        <w:spacing w:line="276" w:lineRule="auto"/>
        <w:contextualSpacing/>
        <w:jc w:val="both"/>
        <w:rPr>
          <w:rFonts w:eastAsia="Calibri"/>
          <w:b/>
          <w:lang w:eastAsia="en-US"/>
        </w:rPr>
      </w:pPr>
      <w:r w:rsidRPr="00937721">
        <w:rPr>
          <w:rFonts w:eastAsia="Calibri"/>
          <w:b/>
          <w:lang w:eastAsia="en-US"/>
        </w:rPr>
        <w:t xml:space="preserve">- Абзац 7 подпункт 3 пункта 5 статьи 27 </w:t>
      </w:r>
      <w:r w:rsidRPr="00937721">
        <w:rPr>
          <w:rFonts w:eastAsia="Calibri"/>
          <w:lang w:eastAsia="en-US"/>
        </w:rPr>
        <w:t>слова "или демонтажу" исключить</w:t>
      </w:r>
    </w:p>
    <w:p w:rsidR="00937721" w:rsidRPr="00937721" w:rsidRDefault="00937721" w:rsidP="00937721">
      <w:pPr>
        <w:spacing w:line="276" w:lineRule="auto"/>
        <w:jc w:val="both"/>
        <w:rPr>
          <w:rFonts w:eastAsia="Calibri"/>
          <w:lang w:eastAsia="en-US"/>
        </w:rPr>
      </w:pPr>
      <w:r w:rsidRPr="00937721">
        <w:rPr>
          <w:rFonts w:eastAsia="Calibri"/>
          <w:b/>
          <w:lang w:eastAsia="en-US"/>
        </w:rPr>
        <w:t>- Абзац 2 пункта</w:t>
      </w:r>
      <w:proofErr w:type="gramStart"/>
      <w:r w:rsidRPr="00937721">
        <w:rPr>
          <w:rFonts w:eastAsia="Calibri"/>
          <w:b/>
          <w:lang w:eastAsia="en-US"/>
        </w:rPr>
        <w:t>1</w:t>
      </w:r>
      <w:proofErr w:type="gramEnd"/>
      <w:r w:rsidRPr="00937721">
        <w:rPr>
          <w:rFonts w:eastAsia="Calibri"/>
          <w:b/>
          <w:lang w:eastAsia="en-US"/>
        </w:rPr>
        <w:t xml:space="preserve"> статьи 26</w:t>
      </w:r>
      <w:r w:rsidRPr="00937721">
        <w:rPr>
          <w:rFonts w:eastAsia="Calibri"/>
          <w:lang w:eastAsia="en-US"/>
        </w:rPr>
        <w:t xml:space="preserve"> изложить в следующей редакции:</w:t>
      </w:r>
      <w:bookmarkStart w:id="8" w:name="dst100059"/>
      <w:bookmarkEnd w:id="8"/>
      <w:r w:rsidRPr="00937721">
        <w:rPr>
          <w:rFonts w:eastAsia="Calibri"/>
          <w:lang w:eastAsia="en-US"/>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Start"/>
      <w:r w:rsidRPr="00937721">
        <w:rPr>
          <w:rFonts w:eastAsia="Calibri"/>
          <w:lang w:eastAsia="en-US"/>
        </w:rPr>
        <w:t>.";</w:t>
      </w:r>
    </w:p>
    <w:p w:rsidR="00937721" w:rsidRPr="00937721" w:rsidRDefault="00937721" w:rsidP="00937721">
      <w:pPr>
        <w:spacing w:line="276" w:lineRule="auto"/>
        <w:ind w:firstLine="540"/>
        <w:jc w:val="both"/>
        <w:rPr>
          <w:rFonts w:eastAsia="Calibri"/>
          <w:b/>
          <w:lang w:eastAsia="en-US"/>
        </w:rPr>
      </w:pPr>
      <w:proofErr w:type="gramEnd"/>
      <w:r w:rsidRPr="00937721">
        <w:rPr>
          <w:rFonts w:eastAsia="Calibri"/>
          <w:b/>
          <w:lang w:eastAsia="en-US"/>
        </w:rPr>
        <w:t xml:space="preserve">- в подпункте 7, 10 пункта 8 статьи 26 </w:t>
      </w:r>
    </w:p>
    <w:p w:rsidR="00937721" w:rsidRPr="00937721" w:rsidRDefault="00937721" w:rsidP="00937721">
      <w:pPr>
        <w:spacing w:line="276" w:lineRule="auto"/>
        <w:ind w:firstLine="540"/>
        <w:jc w:val="both"/>
        <w:rPr>
          <w:rFonts w:eastAsia="Calibri"/>
          <w:lang w:eastAsia="en-US"/>
        </w:rPr>
      </w:pPr>
      <w:proofErr w:type="gramStart"/>
      <w:r w:rsidRPr="00937721">
        <w:rPr>
          <w:rFonts w:eastAsia="Calibri"/>
          <w:lang w:eastAsia="en-US"/>
        </w:rPr>
        <w:t>слова "или демонтажу" и слова "или демонтажа" исключить; после слов "капитальный ремонт" дополнить словом ", снос";</w:t>
      </w:r>
      <w:proofErr w:type="gramEnd"/>
    </w:p>
    <w:p w:rsidR="00937721" w:rsidRPr="00937721" w:rsidRDefault="00937721" w:rsidP="00937721">
      <w:pPr>
        <w:spacing w:line="276" w:lineRule="auto"/>
        <w:ind w:firstLine="540"/>
        <w:jc w:val="both"/>
        <w:rPr>
          <w:rFonts w:eastAsia="Calibri"/>
          <w:lang w:eastAsia="en-US"/>
        </w:rPr>
      </w:pPr>
      <w:r w:rsidRPr="00937721">
        <w:rPr>
          <w:rFonts w:eastAsia="Calibri"/>
          <w:b/>
          <w:lang w:eastAsia="en-US"/>
        </w:rPr>
        <w:t>- абзац 10 статьи 1</w:t>
      </w:r>
      <w:r w:rsidRPr="00937721">
        <w:rPr>
          <w:rFonts w:eastAsia="Calibri"/>
          <w:lang w:eastAsia="en-US"/>
        </w:rPr>
        <w:t xml:space="preserve"> после слов "капитальный ремонт" дополнить словом ", снос";</w:t>
      </w:r>
    </w:p>
    <w:p w:rsidR="00937721" w:rsidRPr="00937721" w:rsidRDefault="00937721" w:rsidP="00937721">
      <w:pPr>
        <w:spacing w:line="276" w:lineRule="auto"/>
        <w:ind w:firstLine="540"/>
        <w:jc w:val="both"/>
        <w:rPr>
          <w:rFonts w:eastAsia="Calibri"/>
          <w:lang w:eastAsia="en-US"/>
        </w:rPr>
      </w:pPr>
      <w:r w:rsidRPr="00937721">
        <w:rPr>
          <w:rFonts w:eastAsia="Calibri"/>
          <w:b/>
          <w:lang w:eastAsia="en-US"/>
        </w:rPr>
        <w:t xml:space="preserve">- пункт 10 статьи 30 </w:t>
      </w:r>
      <w:r w:rsidRPr="00937721">
        <w:rPr>
          <w:rFonts w:eastAsia="Calibri"/>
          <w:lang w:eastAsia="en-US"/>
        </w:rPr>
        <w:t xml:space="preserve">изложить в следующей редакции «Глава местной администрации не </w:t>
      </w:r>
      <w:proofErr w:type="gramStart"/>
      <w:r w:rsidRPr="00937721">
        <w:rPr>
          <w:rFonts w:eastAsia="Calibri"/>
          <w:lang w:eastAsia="en-US"/>
        </w:rPr>
        <w:t>позднее</w:t>
      </w:r>
      <w:proofErr w:type="gramEnd"/>
      <w:r w:rsidRPr="00937721">
        <w:rPr>
          <w:rFonts w:eastAsia="Calibri"/>
          <w:lang w:eastAsia="en-US"/>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937721" w:rsidRPr="00937721" w:rsidRDefault="00937721" w:rsidP="00937721">
      <w:pPr>
        <w:spacing w:line="276" w:lineRule="auto"/>
        <w:ind w:firstLine="540"/>
        <w:jc w:val="both"/>
        <w:rPr>
          <w:rFonts w:eastAsia="Calibri"/>
          <w:b/>
          <w:lang w:eastAsia="en-US"/>
        </w:rPr>
      </w:pPr>
      <w:r w:rsidRPr="00937721">
        <w:rPr>
          <w:rFonts w:eastAsia="Calibri"/>
          <w:b/>
          <w:lang w:eastAsia="en-US"/>
        </w:rPr>
        <w:t xml:space="preserve">- </w:t>
      </w:r>
      <w:proofErr w:type="gramStart"/>
      <w:r w:rsidRPr="00937721">
        <w:rPr>
          <w:rFonts w:eastAsia="Calibri"/>
          <w:b/>
          <w:lang w:eastAsia="en-US"/>
        </w:rPr>
        <w:t>в</w:t>
      </w:r>
      <w:proofErr w:type="gramEnd"/>
      <w:r w:rsidRPr="00937721">
        <w:rPr>
          <w:rFonts w:eastAsia="Calibri"/>
          <w:b/>
          <w:lang w:eastAsia="en-US"/>
        </w:rPr>
        <w:t xml:space="preserve"> пункте 8 статьи 14 </w:t>
      </w:r>
    </w:p>
    <w:p w:rsidR="00937721" w:rsidRPr="00937721" w:rsidRDefault="00937721" w:rsidP="00937721">
      <w:pPr>
        <w:spacing w:line="276" w:lineRule="auto"/>
        <w:ind w:firstLine="540"/>
        <w:jc w:val="both"/>
        <w:rPr>
          <w:rFonts w:eastAsia="Calibri"/>
          <w:lang w:eastAsia="en-US"/>
        </w:rPr>
      </w:pPr>
      <w:r w:rsidRPr="00937721">
        <w:rPr>
          <w:rFonts w:eastAsia="Calibri"/>
          <w:lang w:eastAsia="en-US"/>
        </w:rPr>
        <w:t>слова "публичных слушаний по вопросу" заменить словами "общественных обсуждений или публичных слушаний по проекту решения";</w:t>
      </w:r>
    </w:p>
    <w:p w:rsidR="00937721" w:rsidRPr="00937721" w:rsidRDefault="00937721" w:rsidP="00937721">
      <w:pPr>
        <w:spacing w:line="276" w:lineRule="auto"/>
        <w:ind w:firstLine="540"/>
        <w:jc w:val="both"/>
        <w:rPr>
          <w:rFonts w:eastAsia="Calibri"/>
          <w:b/>
          <w:lang w:eastAsia="en-US"/>
        </w:rPr>
      </w:pPr>
      <w:r w:rsidRPr="00937721">
        <w:rPr>
          <w:rFonts w:eastAsia="Calibri"/>
          <w:b/>
          <w:lang w:eastAsia="en-US"/>
        </w:rPr>
        <w:t xml:space="preserve">-  </w:t>
      </w:r>
      <w:proofErr w:type="gramStart"/>
      <w:r w:rsidRPr="00937721">
        <w:rPr>
          <w:rFonts w:eastAsia="Calibri"/>
          <w:b/>
          <w:lang w:eastAsia="en-US"/>
        </w:rPr>
        <w:t>пункте</w:t>
      </w:r>
      <w:proofErr w:type="gramEnd"/>
      <w:r w:rsidRPr="00937721">
        <w:rPr>
          <w:rFonts w:eastAsia="Calibri"/>
          <w:b/>
          <w:lang w:eastAsia="en-US"/>
        </w:rPr>
        <w:t xml:space="preserve"> 10 статьи 14 </w:t>
      </w:r>
    </w:p>
    <w:p w:rsidR="00937721" w:rsidRPr="00937721" w:rsidRDefault="00937721" w:rsidP="00937721">
      <w:pPr>
        <w:spacing w:line="276" w:lineRule="auto"/>
        <w:ind w:firstLine="540"/>
        <w:jc w:val="both"/>
        <w:rPr>
          <w:rFonts w:eastAsia="Calibri"/>
          <w:lang w:eastAsia="en-US"/>
        </w:rPr>
      </w:pPr>
      <w:r w:rsidRPr="00937721">
        <w:rPr>
          <w:rFonts w:eastAsia="Calibri"/>
          <w:lang w:eastAsia="en-US"/>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937721" w:rsidRPr="00937721" w:rsidRDefault="00937721" w:rsidP="00937721">
      <w:pPr>
        <w:spacing w:line="276" w:lineRule="auto"/>
        <w:ind w:firstLine="540"/>
        <w:jc w:val="both"/>
        <w:rPr>
          <w:rFonts w:eastAsia="Calibri"/>
          <w:lang w:eastAsia="en-US"/>
        </w:rPr>
      </w:pPr>
      <w:proofErr w:type="gramStart"/>
      <w:r w:rsidRPr="00937721">
        <w:rPr>
          <w:rFonts w:eastAsia="Calibri"/>
          <w:b/>
          <w:lang w:eastAsia="en-US"/>
        </w:rPr>
        <w:t>- пункте 4 статьи 14</w:t>
      </w:r>
      <w:r w:rsidRPr="00937721">
        <w:rPr>
          <w:rFonts w:eastAsia="Calibri"/>
          <w:lang w:eastAsia="en-US"/>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roofErr w:type="gramEnd"/>
    </w:p>
    <w:p w:rsidR="00937721" w:rsidRPr="00937721" w:rsidRDefault="00937721" w:rsidP="00937721">
      <w:pPr>
        <w:spacing w:line="276" w:lineRule="auto"/>
        <w:ind w:firstLine="540"/>
        <w:jc w:val="both"/>
        <w:rPr>
          <w:rFonts w:eastAsia="Calibri"/>
          <w:lang w:eastAsia="en-US"/>
        </w:rPr>
      </w:pPr>
      <w:r w:rsidRPr="00937721">
        <w:rPr>
          <w:rFonts w:eastAsia="Calibri"/>
          <w:b/>
          <w:lang w:eastAsia="en-US"/>
        </w:rPr>
        <w:t>- пункт 3 статьи 14</w:t>
      </w:r>
      <w:r w:rsidRPr="00937721">
        <w:rPr>
          <w:rFonts w:eastAsia="Calibri"/>
          <w:lang w:eastAsia="en-US"/>
        </w:rPr>
        <w:t xml:space="preserve"> изложить в следующей </w:t>
      </w:r>
      <w:proofErr w:type="spellStart"/>
      <w:r w:rsidRPr="00937721">
        <w:rPr>
          <w:rFonts w:eastAsia="Calibri"/>
          <w:lang w:eastAsia="en-US"/>
        </w:rPr>
        <w:t>редакции</w:t>
      </w:r>
      <w:proofErr w:type="gramStart"/>
      <w:r w:rsidRPr="00937721">
        <w:rPr>
          <w:rFonts w:eastAsia="Calibri"/>
          <w:lang w:eastAsia="en-US"/>
        </w:rPr>
        <w:t>:"</w:t>
      </w:r>
      <w:proofErr w:type="gramEnd"/>
      <w:r w:rsidRPr="00937721">
        <w:rPr>
          <w:rFonts w:eastAsia="Calibri"/>
          <w:lang w:eastAsia="en-US"/>
        </w:rPr>
        <w:t>Проект</w:t>
      </w:r>
      <w:proofErr w:type="spellEnd"/>
      <w:r w:rsidRPr="00937721">
        <w:rPr>
          <w:rFonts w:eastAsia="Calibri"/>
          <w:lang w:eastAsia="en-US"/>
        </w:rPr>
        <w:t xml:space="preserve">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w:t>
      </w:r>
      <w:r w:rsidRPr="00937721">
        <w:rPr>
          <w:rFonts w:eastAsia="Calibri"/>
          <w:lang w:eastAsia="en-US"/>
        </w:rPr>
        <w:lastRenderedPageBreak/>
        <w:t>порядке, установленном статьей 5.1 настоящего Кодекса, с учетом положений настоящей статьи.";</w:t>
      </w:r>
    </w:p>
    <w:p w:rsidR="00937721" w:rsidRPr="00937721" w:rsidRDefault="00937721" w:rsidP="00937721">
      <w:pPr>
        <w:spacing w:line="276" w:lineRule="auto"/>
        <w:contextualSpacing/>
        <w:jc w:val="both"/>
        <w:rPr>
          <w:rFonts w:eastAsia="Calibri"/>
          <w:b/>
          <w:lang w:eastAsia="en-US"/>
        </w:rPr>
      </w:pPr>
      <w:r w:rsidRPr="00937721">
        <w:rPr>
          <w:rFonts w:eastAsia="Calibri"/>
          <w:lang w:eastAsia="en-US"/>
        </w:rPr>
        <w:t xml:space="preserve">     - </w:t>
      </w:r>
      <w:r w:rsidRPr="00937721">
        <w:rPr>
          <w:rFonts w:eastAsia="Calibri"/>
          <w:b/>
          <w:lang w:eastAsia="en-US"/>
        </w:rPr>
        <w:t>Пункт 7 статьи 14</w:t>
      </w:r>
    </w:p>
    <w:p w:rsidR="00937721" w:rsidRPr="00937721" w:rsidRDefault="00937721" w:rsidP="00937721">
      <w:pPr>
        <w:spacing w:line="276" w:lineRule="auto"/>
        <w:ind w:firstLine="540"/>
        <w:jc w:val="both"/>
        <w:rPr>
          <w:rFonts w:eastAsia="Calibri"/>
          <w:lang w:eastAsia="en-US"/>
        </w:rPr>
      </w:pPr>
      <w:r w:rsidRPr="00937721">
        <w:rPr>
          <w:rFonts w:eastAsia="Calibri"/>
          <w:lang w:eastAsia="en-US"/>
        </w:rPr>
        <w:t>изложить в следующей редакции</w:t>
      </w:r>
      <w:proofErr w:type="gramStart"/>
      <w:r w:rsidRPr="00937721">
        <w:rPr>
          <w:rFonts w:eastAsia="Calibri"/>
          <w:lang w:eastAsia="en-US"/>
        </w:rPr>
        <w:t>:"</w:t>
      </w:r>
      <w:proofErr w:type="gramEnd"/>
      <w:r w:rsidRPr="00937721">
        <w:rPr>
          <w:rFonts w:eastAsia="Calibri"/>
          <w:lang w:eastAsia="en-US"/>
        </w:rPr>
        <w:t xml:space="preserve">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937721" w:rsidRPr="00937721" w:rsidRDefault="00937721" w:rsidP="00937721">
      <w:pPr>
        <w:spacing w:line="276" w:lineRule="auto"/>
        <w:ind w:firstLine="540"/>
        <w:jc w:val="both"/>
        <w:rPr>
          <w:rFonts w:eastAsia="Calibri"/>
          <w:lang w:eastAsia="en-US"/>
        </w:rPr>
      </w:pPr>
      <w:r w:rsidRPr="00937721">
        <w:rPr>
          <w:rFonts w:eastAsia="Calibri"/>
          <w:b/>
          <w:lang w:eastAsia="en-US"/>
        </w:rPr>
        <w:t>- Пункт 5 статьи 14</w:t>
      </w:r>
      <w:r w:rsidRPr="00937721">
        <w:rPr>
          <w:rFonts w:eastAsia="Calibri"/>
          <w:lang w:eastAsia="en-US"/>
        </w:rPr>
        <w:t xml:space="preserve"> признать утратившими силу;</w:t>
      </w:r>
    </w:p>
    <w:p w:rsidR="00937721" w:rsidRPr="00937721" w:rsidRDefault="00937721" w:rsidP="00937721">
      <w:pPr>
        <w:spacing w:line="276" w:lineRule="auto"/>
        <w:jc w:val="both"/>
        <w:rPr>
          <w:rFonts w:eastAsia="Calibri"/>
          <w:lang w:eastAsia="en-US"/>
        </w:rPr>
      </w:pPr>
    </w:p>
    <w:p w:rsidR="00937721" w:rsidRPr="00937721" w:rsidRDefault="00937721" w:rsidP="00937721">
      <w:pPr>
        <w:tabs>
          <w:tab w:val="left" w:pos="540"/>
        </w:tabs>
        <w:spacing w:line="276" w:lineRule="auto"/>
        <w:ind w:firstLine="618"/>
        <w:jc w:val="both"/>
        <w:rPr>
          <w:lang w:eastAsia="en-US"/>
        </w:rPr>
      </w:pPr>
      <w:r w:rsidRPr="00937721">
        <w:rPr>
          <w:lang w:eastAsia="en-US"/>
        </w:rPr>
        <w:t xml:space="preserve">- </w:t>
      </w:r>
      <w:r w:rsidRPr="00937721">
        <w:rPr>
          <w:b/>
          <w:lang w:eastAsia="en-US"/>
        </w:rPr>
        <w:t>Раздел «Градостроительные регламенты. Жилые зоны» статьи 35  Главы 11</w:t>
      </w:r>
      <w:r w:rsidRPr="00937721">
        <w:rPr>
          <w:lang w:eastAsia="en-US"/>
        </w:rPr>
        <w:t xml:space="preserve"> дополнить абзацем следующего содержания:</w:t>
      </w:r>
    </w:p>
    <w:p w:rsidR="00937721" w:rsidRPr="00937721" w:rsidRDefault="00937721" w:rsidP="00937721">
      <w:pPr>
        <w:tabs>
          <w:tab w:val="left" w:pos="709"/>
        </w:tabs>
        <w:spacing w:line="276" w:lineRule="auto"/>
        <w:jc w:val="both"/>
        <w:rPr>
          <w:b/>
          <w:color w:val="000000"/>
          <w:lang w:eastAsia="en-US"/>
        </w:rPr>
      </w:pPr>
      <w:r w:rsidRPr="00937721">
        <w:rPr>
          <w:b/>
          <w:color w:val="000000"/>
          <w:lang w:eastAsia="en-US"/>
        </w:rPr>
        <w:tab/>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0" w:type="auto"/>
        <w:jc w:val="center"/>
        <w:tblInd w:w="250" w:type="dxa"/>
        <w:tblCellMar>
          <w:left w:w="10" w:type="dxa"/>
          <w:right w:w="10" w:type="dxa"/>
        </w:tblCellMar>
        <w:tblLook w:val="04A0" w:firstRow="1" w:lastRow="0" w:firstColumn="1" w:lastColumn="0" w:noHBand="0" w:noVBand="1"/>
      </w:tblPr>
      <w:tblGrid>
        <w:gridCol w:w="4025"/>
        <w:gridCol w:w="1058"/>
        <w:gridCol w:w="2277"/>
        <w:gridCol w:w="2244"/>
      </w:tblGrid>
      <w:tr w:rsidR="00937721" w:rsidRPr="00937721" w:rsidTr="00937721">
        <w:trPr>
          <w:trHeight w:val="1"/>
          <w:jc w:val="center"/>
        </w:trPr>
        <w:tc>
          <w:tcPr>
            <w:tcW w:w="52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721" w:rsidRPr="00937721" w:rsidRDefault="00937721" w:rsidP="00937721">
            <w:pPr>
              <w:spacing w:line="276" w:lineRule="auto"/>
              <w:jc w:val="center"/>
              <w:rPr>
                <w:rFonts w:eastAsia="Calibri"/>
                <w:lang w:eastAsia="en-US"/>
              </w:rPr>
            </w:pPr>
          </w:p>
        </w:tc>
        <w:tc>
          <w:tcPr>
            <w:tcW w:w="45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Значения параметров применительно к основным разрешенным видам использования недвижимости</w:t>
            </w:r>
          </w:p>
        </w:tc>
      </w:tr>
      <w:tr w:rsidR="00937721" w:rsidRPr="00937721" w:rsidTr="00937721">
        <w:trPr>
          <w:trHeight w:val="1"/>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37721" w:rsidRPr="00937721" w:rsidRDefault="00937721" w:rsidP="00937721">
            <w:pPr>
              <w:rPr>
                <w:rFonts w:eastAsia="Calibri"/>
                <w:lang w:eastAsia="en-US"/>
              </w:rPr>
            </w:pP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Отдельно стоящий односемейный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Жилая единица на одну семью в блокировано-многосемейном доме</w:t>
            </w:r>
          </w:p>
        </w:tc>
      </w:tr>
      <w:tr w:rsidR="00937721" w:rsidRPr="00937721" w:rsidTr="00937721">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b/>
                <w:color w:val="000000"/>
                <w:lang w:eastAsia="en-US"/>
              </w:rPr>
              <w:t>Предельные параметры земельных участков</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721" w:rsidRPr="00937721" w:rsidRDefault="00937721" w:rsidP="00937721">
            <w:pPr>
              <w:spacing w:line="276" w:lineRule="auto"/>
              <w:jc w:val="center"/>
              <w:rPr>
                <w:b/>
                <w:color w:val="000000"/>
                <w:lang w:eastAsia="en-US"/>
              </w:rPr>
            </w:pPr>
          </w:p>
          <w:p w:rsidR="00937721" w:rsidRPr="00937721" w:rsidRDefault="00937721" w:rsidP="00937721">
            <w:pPr>
              <w:spacing w:line="276" w:lineRule="auto"/>
              <w:jc w:val="center"/>
              <w:rPr>
                <w:lang w:eastAsia="en-US"/>
              </w:rPr>
            </w:pP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721" w:rsidRPr="00937721" w:rsidRDefault="00937721" w:rsidP="00937721">
            <w:pPr>
              <w:spacing w:line="276" w:lineRule="auto"/>
              <w:jc w:val="center"/>
              <w:rPr>
                <w:rFonts w:eastAsia="Calibri"/>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721" w:rsidRPr="00937721" w:rsidRDefault="00937721" w:rsidP="00937721">
            <w:pPr>
              <w:spacing w:line="276" w:lineRule="auto"/>
              <w:jc w:val="center"/>
              <w:rPr>
                <w:rFonts w:eastAsia="Calibri"/>
                <w:lang w:eastAsia="en-US"/>
              </w:rPr>
            </w:pPr>
          </w:p>
        </w:tc>
      </w:tr>
      <w:tr w:rsidR="00937721" w:rsidRPr="00937721" w:rsidTr="00937721">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Минимальная площадь</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кв. м.</w:t>
            </w: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500</w:t>
            </w:r>
          </w:p>
        </w:tc>
      </w:tr>
      <w:tr w:rsidR="00937721" w:rsidRPr="00937721" w:rsidTr="00937721">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Минимальная ширина вдоль фронта улицы (проезда)</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721" w:rsidRPr="00937721" w:rsidRDefault="00937721" w:rsidP="00937721">
            <w:pPr>
              <w:spacing w:line="276" w:lineRule="auto"/>
              <w:jc w:val="center"/>
              <w:rPr>
                <w:color w:val="000000"/>
                <w:lang w:eastAsia="en-US"/>
              </w:rPr>
            </w:pPr>
          </w:p>
          <w:p w:rsidR="00937721" w:rsidRPr="00937721" w:rsidRDefault="00937721" w:rsidP="00937721">
            <w:pPr>
              <w:spacing w:line="276" w:lineRule="auto"/>
              <w:jc w:val="center"/>
              <w:rPr>
                <w:lang w:eastAsia="en-US"/>
              </w:rPr>
            </w:pPr>
            <w:r w:rsidRPr="00937721">
              <w:rPr>
                <w:color w:val="000000"/>
                <w:lang w:eastAsia="en-US"/>
              </w:rPr>
              <w:t>м</w:t>
            </w: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5</w:t>
            </w:r>
          </w:p>
        </w:tc>
      </w:tr>
      <w:tr w:rsidR="00937721" w:rsidRPr="00937721" w:rsidTr="00937721">
        <w:trPr>
          <w:cantSplit/>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b/>
                <w:color w:val="000000"/>
                <w:lang w:eastAsia="en-US"/>
              </w:rPr>
              <w:t>Предельные параметры разрешенного строительства в пределах участков</w:t>
            </w:r>
            <w:r w:rsidRPr="00937721">
              <w:rPr>
                <w:color w:val="000000"/>
                <w:lang w:eastAsia="en-US"/>
              </w:rPr>
              <w:t xml:space="preserve">                                 Максимальный процент застройки участка</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w:t>
            </w: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45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55</w:t>
            </w:r>
          </w:p>
        </w:tc>
      </w:tr>
      <w:tr w:rsidR="00937721" w:rsidRPr="00937721" w:rsidTr="00937721">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721" w:rsidRPr="00937721" w:rsidRDefault="00937721" w:rsidP="00937721">
            <w:pPr>
              <w:spacing w:line="276" w:lineRule="auto"/>
              <w:jc w:val="center"/>
              <w:rPr>
                <w:color w:val="000000"/>
                <w:lang w:eastAsia="en-US"/>
              </w:rPr>
            </w:pPr>
          </w:p>
          <w:p w:rsidR="00937721" w:rsidRPr="00937721" w:rsidRDefault="00937721" w:rsidP="00937721">
            <w:pPr>
              <w:spacing w:line="276" w:lineRule="auto"/>
              <w:jc w:val="center"/>
              <w:rPr>
                <w:color w:val="000000"/>
                <w:lang w:eastAsia="en-US"/>
              </w:rPr>
            </w:pPr>
            <w:r w:rsidRPr="00937721">
              <w:rPr>
                <w:color w:val="000000"/>
                <w:lang w:eastAsia="en-US"/>
              </w:rPr>
              <w:t>м</w:t>
            </w:r>
          </w:p>
          <w:p w:rsidR="00937721" w:rsidRPr="00937721" w:rsidRDefault="00937721" w:rsidP="00937721">
            <w:pPr>
              <w:spacing w:line="276" w:lineRule="auto"/>
              <w:jc w:val="center"/>
              <w:rPr>
                <w:color w:val="000000"/>
                <w:lang w:eastAsia="en-US"/>
              </w:rPr>
            </w:pPr>
          </w:p>
          <w:p w:rsidR="00937721" w:rsidRPr="00937721" w:rsidRDefault="00937721" w:rsidP="00937721">
            <w:pPr>
              <w:spacing w:line="276" w:lineRule="auto"/>
              <w:jc w:val="center"/>
              <w:rPr>
                <w:lang w:eastAsia="en-US"/>
              </w:rPr>
            </w:pP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3</w:t>
            </w:r>
          </w:p>
        </w:tc>
      </w:tr>
      <w:tr w:rsidR="00937721" w:rsidRPr="00937721" w:rsidTr="00937721">
        <w:trPr>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Минимальные отступы строений от боков границ участка</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721" w:rsidRPr="00937721" w:rsidRDefault="00937721" w:rsidP="00937721">
            <w:pPr>
              <w:spacing w:line="276" w:lineRule="auto"/>
              <w:jc w:val="center"/>
              <w:rPr>
                <w:color w:val="000000"/>
                <w:lang w:eastAsia="en-US"/>
              </w:rPr>
            </w:pPr>
            <w:r w:rsidRPr="00937721">
              <w:rPr>
                <w:color w:val="000000"/>
                <w:lang w:eastAsia="en-US"/>
              </w:rPr>
              <w:t>м</w:t>
            </w:r>
          </w:p>
          <w:p w:rsidR="00937721" w:rsidRPr="00937721" w:rsidRDefault="00937721" w:rsidP="00937721">
            <w:pPr>
              <w:spacing w:line="276" w:lineRule="auto"/>
              <w:jc w:val="center"/>
              <w:rPr>
                <w:lang w:eastAsia="en-US"/>
              </w:rPr>
            </w:pP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а) 1- при обязательном наличии брандмауэрной стены; б) 5-в иных случаях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721" w:rsidRPr="00937721" w:rsidRDefault="00937721" w:rsidP="00937721">
            <w:pPr>
              <w:spacing w:line="276" w:lineRule="auto"/>
              <w:jc w:val="center"/>
              <w:rPr>
                <w:color w:val="000000"/>
                <w:lang w:eastAsia="en-US"/>
              </w:rPr>
            </w:pPr>
            <w:r w:rsidRPr="00937721">
              <w:rPr>
                <w:color w:val="000000"/>
                <w:lang w:eastAsia="en-US"/>
              </w:rPr>
              <w:t>а) 0- в случаях примыкания к соседним блокам; б) 3-в иных случаях</w:t>
            </w:r>
          </w:p>
          <w:p w:rsidR="00937721" w:rsidRPr="00937721" w:rsidRDefault="00937721" w:rsidP="00937721">
            <w:pPr>
              <w:spacing w:line="276" w:lineRule="auto"/>
              <w:jc w:val="center"/>
              <w:rPr>
                <w:lang w:eastAsia="en-US"/>
              </w:rPr>
            </w:pPr>
          </w:p>
        </w:tc>
      </w:tr>
      <w:tr w:rsidR="00937721" w:rsidRPr="00937721" w:rsidTr="00937721">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Минимальный отступ строений от задней границы участка</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721" w:rsidRPr="00937721" w:rsidRDefault="00937721" w:rsidP="00937721">
            <w:pPr>
              <w:spacing w:line="276" w:lineRule="auto"/>
              <w:jc w:val="center"/>
              <w:rPr>
                <w:color w:val="000000"/>
                <w:lang w:eastAsia="en-US"/>
              </w:rPr>
            </w:pPr>
            <w:r w:rsidRPr="00937721">
              <w:rPr>
                <w:color w:val="000000"/>
                <w:lang w:eastAsia="en-US"/>
              </w:rPr>
              <w:t>м</w:t>
            </w:r>
          </w:p>
          <w:p w:rsidR="00937721" w:rsidRPr="00937721" w:rsidRDefault="00937721" w:rsidP="00937721">
            <w:pPr>
              <w:spacing w:line="276" w:lineRule="auto"/>
              <w:jc w:val="center"/>
              <w:rPr>
                <w:lang w:eastAsia="en-US"/>
              </w:rPr>
            </w:pP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 xml:space="preserve">3 (если иное не определено линией регулирования </w:t>
            </w:r>
            <w:r w:rsidRPr="00937721">
              <w:rPr>
                <w:color w:val="000000"/>
                <w:lang w:eastAsia="en-US"/>
              </w:rPr>
              <w:lastRenderedPageBreak/>
              <w:t>застройки)</w:t>
            </w:r>
          </w:p>
        </w:tc>
      </w:tr>
      <w:tr w:rsidR="00937721" w:rsidRPr="00937721" w:rsidTr="00937721">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lastRenderedPageBreak/>
              <w:t>Максимальная высота строений</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м</w:t>
            </w: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12</w:t>
            </w:r>
          </w:p>
        </w:tc>
      </w:tr>
      <w:tr w:rsidR="00937721" w:rsidRPr="00937721" w:rsidTr="00937721">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Максимальная высота ограждений земельных участков</w:t>
            </w:r>
          </w:p>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721" w:rsidRPr="00937721" w:rsidRDefault="00937721" w:rsidP="00937721">
            <w:pPr>
              <w:spacing w:line="276" w:lineRule="auto"/>
              <w:jc w:val="center"/>
              <w:rPr>
                <w:color w:val="000000"/>
                <w:lang w:eastAsia="en-US"/>
              </w:rPr>
            </w:pPr>
            <w:r w:rsidRPr="00937721">
              <w:rPr>
                <w:color w:val="000000"/>
                <w:lang w:eastAsia="en-US"/>
              </w:rPr>
              <w:t>м</w:t>
            </w:r>
          </w:p>
          <w:p w:rsidR="00937721" w:rsidRPr="00937721" w:rsidRDefault="00937721" w:rsidP="00937721">
            <w:pPr>
              <w:spacing w:line="276" w:lineRule="auto"/>
              <w:jc w:val="center"/>
              <w:rPr>
                <w:lang w:eastAsia="en-US"/>
              </w:rPr>
            </w:pPr>
          </w:p>
        </w:tc>
        <w:tc>
          <w:tcPr>
            <w:tcW w:w="2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2,5</w:t>
            </w:r>
          </w:p>
        </w:tc>
      </w:tr>
    </w:tbl>
    <w:p w:rsidR="00937721" w:rsidRPr="00937721" w:rsidRDefault="00937721" w:rsidP="00937721">
      <w:pPr>
        <w:spacing w:line="276" w:lineRule="auto"/>
        <w:jc w:val="both"/>
        <w:rPr>
          <w:b/>
          <w:color w:val="000000"/>
          <w:lang w:eastAsia="en-US"/>
        </w:rPr>
      </w:pPr>
    </w:p>
    <w:p w:rsidR="00937721" w:rsidRPr="00937721" w:rsidRDefault="00937721" w:rsidP="00937721">
      <w:pPr>
        <w:spacing w:line="276" w:lineRule="auto"/>
        <w:jc w:val="both"/>
        <w:rPr>
          <w:color w:val="000000"/>
          <w:lang w:eastAsia="en-US"/>
        </w:rPr>
      </w:pPr>
      <w:r w:rsidRPr="00937721">
        <w:rPr>
          <w:b/>
          <w:color w:val="000000"/>
          <w:lang w:eastAsia="en-US"/>
        </w:rPr>
        <w:t xml:space="preserve"> </w:t>
      </w:r>
      <w:r w:rsidRPr="00937721">
        <w:rPr>
          <w:color w:val="000000"/>
          <w:vertAlign w:val="superscript"/>
          <w:lang w:eastAsia="en-US"/>
        </w:rPr>
        <w:t xml:space="preserve">* </w:t>
      </w:r>
      <w:r w:rsidRPr="00937721">
        <w:rPr>
          <w:color w:val="000000"/>
          <w:lang w:eastAsia="en-US"/>
        </w:rPr>
        <w:t>Материал и тип ограждений между смежными участками, в части занимаемой огородами принимается сетчатое, пропускающее солнечное освещение.</w:t>
      </w:r>
    </w:p>
    <w:p w:rsidR="00937721" w:rsidRPr="00937721" w:rsidRDefault="00937721" w:rsidP="00937721">
      <w:pPr>
        <w:spacing w:line="276" w:lineRule="auto"/>
        <w:jc w:val="both"/>
        <w:rPr>
          <w:color w:val="000000"/>
          <w:lang w:eastAsia="en-US"/>
        </w:rPr>
      </w:pPr>
      <w:r w:rsidRPr="00937721">
        <w:rPr>
          <w:b/>
          <w:color w:val="000000"/>
          <w:lang w:eastAsia="en-US"/>
        </w:rPr>
        <w:t xml:space="preserve">            Предельные размеры земельных участков, предоставляемых для ведения личного подсобного хозяйства,</w:t>
      </w:r>
      <w:r w:rsidRPr="00937721">
        <w:rPr>
          <w:color w:val="000000"/>
          <w:lang w:eastAsia="en-US"/>
        </w:rPr>
        <w:t xml:space="preserve"> индивидуального жилищного строительства, строительства и установки гаражей, строительства хозяйственных построек должны соответствовать показателям нижеприведенной таблицы.</w:t>
      </w:r>
    </w:p>
    <w:tbl>
      <w:tblPr>
        <w:tblW w:w="0" w:type="auto"/>
        <w:tblInd w:w="98" w:type="dxa"/>
        <w:tblCellMar>
          <w:left w:w="10" w:type="dxa"/>
          <w:right w:w="10" w:type="dxa"/>
        </w:tblCellMar>
        <w:tblLook w:val="04A0" w:firstRow="1" w:lastRow="0" w:firstColumn="1" w:lastColumn="0" w:noHBand="0" w:noVBand="1"/>
      </w:tblPr>
      <w:tblGrid>
        <w:gridCol w:w="1761"/>
        <w:gridCol w:w="718"/>
        <w:gridCol w:w="1235"/>
        <w:gridCol w:w="2064"/>
        <w:gridCol w:w="1985"/>
        <w:gridCol w:w="1807"/>
      </w:tblGrid>
      <w:tr w:rsidR="00937721" w:rsidRPr="00937721" w:rsidTr="00937721">
        <w:trPr>
          <w:trHeight w:val="1"/>
        </w:trPr>
        <w:tc>
          <w:tcPr>
            <w:tcW w:w="24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Виды параметров и единицы измерения</w:t>
            </w:r>
          </w:p>
        </w:tc>
        <w:tc>
          <w:tcPr>
            <w:tcW w:w="709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Значения параметров применительно к вспомогательным и условно разрешенным видам использования недвижимости</w:t>
            </w:r>
          </w:p>
        </w:tc>
      </w:tr>
      <w:tr w:rsidR="00937721" w:rsidRPr="00937721" w:rsidTr="00937721">
        <w:trPr>
          <w:trHeight w:val="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37721" w:rsidRPr="00937721" w:rsidRDefault="00937721" w:rsidP="00937721">
            <w:pPr>
              <w:rPr>
                <w:lang w:eastAsia="en-US"/>
              </w:rPr>
            </w:pP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Сады, огороды (ЛПХ)</w:t>
            </w:r>
          </w:p>
        </w:tc>
        <w:tc>
          <w:tcPr>
            <w:tcW w:w="2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Индивидуальное жилищное строительство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Индивидуальные гаражи</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Хозяйственные постройки</w:t>
            </w:r>
          </w:p>
        </w:tc>
      </w:tr>
      <w:tr w:rsidR="00937721" w:rsidRPr="00937721" w:rsidTr="00937721">
        <w:trPr>
          <w:trHeight w:val="1"/>
        </w:trPr>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Предельные параметры земельных участков</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721" w:rsidRPr="00937721" w:rsidRDefault="00937721" w:rsidP="00937721">
            <w:pPr>
              <w:spacing w:line="276" w:lineRule="auto"/>
              <w:jc w:val="center"/>
              <w:rPr>
                <w:rFonts w:eastAsia="Calibri"/>
                <w:lang w:eastAsia="en-US"/>
              </w:rPr>
            </w:pP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721" w:rsidRPr="00937721" w:rsidRDefault="00937721" w:rsidP="00937721">
            <w:pPr>
              <w:spacing w:line="276" w:lineRule="auto"/>
              <w:jc w:val="center"/>
              <w:rPr>
                <w:rFonts w:eastAsia="Calibri"/>
                <w:lang w:eastAsia="en-US"/>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721" w:rsidRPr="00937721" w:rsidRDefault="00937721" w:rsidP="00937721">
            <w:pPr>
              <w:spacing w:line="276" w:lineRule="auto"/>
              <w:jc w:val="center"/>
              <w:rPr>
                <w:rFonts w:eastAsia="Calibri"/>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721" w:rsidRPr="00937721" w:rsidRDefault="00937721" w:rsidP="00937721">
            <w:pPr>
              <w:spacing w:line="276" w:lineRule="auto"/>
              <w:jc w:val="center"/>
              <w:rPr>
                <w:rFonts w:eastAsia="Calibri"/>
                <w:lang w:eastAsia="en-US"/>
              </w:rPr>
            </w:pP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721" w:rsidRPr="00937721" w:rsidRDefault="00937721" w:rsidP="00937721">
            <w:pPr>
              <w:spacing w:line="276" w:lineRule="auto"/>
              <w:jc w:val="center"/>
              <w:rPr>
                <w:rFonts w:eastAsia="Calibri"/>
                <w:lang w:eastAsia="en-US"/>
              </w:rPr>
            </w:pPr>
          </w:p>
        </w:tc>
      </w:tr>
      <w:tr w:rsidR="00937721" w:rsidRPr="00937721" w:rsidTr="00937721">
        <w:trPr>
          <w:trHeight w:val="1"/>
        </w:trPr>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Минимальная площадь</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proofErr w:type="spellStart"/>
            <w:r w:rsidRPr="00937721">
              <w:rPr>
                <w:color w:val="000000"/>
                <w:lang w:eastAsia="en-US"/>
              </w:rPr>
              <w:t>кв.м</w:t>
            </w:r>
            <w:proofErr w:type="spellEnd"/>
            <w:r w:rsidRPr="00937721">
              <w:rPr>
                <w:color w:val="000000"/>
                <w:lang w:eastAsia="en-US"/>
              </w:rPr>
              <w:t>.</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500</w:t>
            </w:r>
          </w:p>
        </w:tc>
        <w:tc>
          <w:tcPr>
            <w:tcW w:w="2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500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30</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30</w:t>
            </w:r>
          </w:p>
        </w:tc>
      </w:tr>
      <w:tr w:rsidR="00937721" w:rsidRPr="00937721" w:rsidTr="00937721">
        <w:trPr>
          <w:trHeight w:val="1"/>
        </w:trPr>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Максимальная площадь</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proofErr w:type="spellStart"/>
            <w:r w:rsidRPr="00937721">
              <w:rPr>
                <w:color w:val="000000"/>
                <w:lang w:eastAsia="en-US"/>
              </w:rPr>
              <w:t>кв.м</w:t>
            </w:r>
            <w:proofErr w:type="spellEnd"/>
            <w:r w:rsidRPr="00937721">
              <w:rPr>
                <w:color w:val="000000"/>
                <w:lang w:eastAsia="en-US"/>
              </w:rPr>
              <w:t>.</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5000</w:t>
            </w:r>
          </w:p>
        </w:tc>
        <w:tc>
          <w:tcPr>
            <w:tcW w:w="2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2500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100</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721" w:rsidRPr="00937721" w:rsidRDefault="00937721" w:rsidP="00937721">
            <w:pPr>
              <w:spacing w:line="276" w:lineRule="auto"/>
              <w:jc w:val="center"/>
              <w:rPr>
                <w:lang w:eastAsia="en-US"/>
              </w:rPr>
            </w:pPr>
            <w:r w:rsidRPr="00937721">
              <w:rPr>
                <w:color w:val="000000"/>
                <w:lang w:eastAsia="en-US"/>
              </w:rPr>
              <w:t>100</w:t>
            </w:r>
          </w:p>
        </w:tc>
      </w:tr>
    </w:tbl>
    <w:p w:rsidR="00937721" w:rsidRPr="00937721" w:rsidRDefault="00937721" w:rsidP="00937721">
      <w:pPr>
        <w:spacing w:line="276" w:lineRule="auto"/>
        <w:rPr>
          <w:rFonts w:ascii="Calibri" w:hAnsi="Calibri"/>
          <w:lang w:eastAsia="en-US"/>
        </w:rPr>
      </w:pPr>
    </w:p>
    <w:p w:rsidR="00937721" w:rsidRPr="00937721" w:rsidRDefault="00937721" w:rsidP="00937721">
      <w:pPr>
        <w:ind w:firstLine="567"/>
        <w:jc w:val="both"/>
      </w:pPr>
      <w:r w:rsidRPr="00937721">
        <w:t xml:space="preserve">2. Настоящее решение обнародовать на информационных стендах </w:t>
      </w:r>
      <w:proofErr w:type="spellStart"/>
      <w:r w:rsidRPr="00937721">
        <w:t>Саврушского</w:t>
      </w:r>
      <w:proofErr w:type="spellEnd"/>
      <w:r w:rsidRPr="00937721">
        <w:t xml:space="preserve"> сельского поселения и опубликовать на официальном сайте </w:t>
      </w:r>
      <w:proofErr w:type="spellStart"/>
      <w:r w:rsidRPr="00937721">
        <w:t>Аксубаевского</w:t>
      </w:r>
      <w:proofErr w:type="spellEnd"/>
      <w:r w:rsidRPr="00937721">
        <w:t xml:space="preserve"> муниципального района (</w:t>
      </w:r>
      <w:r w:rsidRPr="00937721">
        <w:rPr>
          <w:b/>
          <w:lang w:val="en-US" w:eastAsia="en-US"/>
        </w:rPr>
        <w:t>http</w:t>
      </w:r>
      <w:r w:rsidRPr="00937721">
        <w:rPr>
          <w:b/>
          <w:lang w:eastAsia="en-US"/>
        </w:rPr>
        <w:t xml:space="preserve">:// </w:t>
      </w:r>
      <w:proofErr w:type="spellStart"/>
      <w:r w:rsidRPr="00937721">
        <w:rPr>
          <w:b/>
          <w:lang w:val="en-US" w:eastAsia="en-US"/>
        </w:rPr>
        <w:t>aksubayevo</w:t>
      </w:r>
      <w:proofErr w:type="spellEnd"/>
      <w:r w:rsidRPr="00937721">
        <w:rPr>
          <w:b/>
          <w:lang w:eastAsia="en-US"/>
        </w:rPr>
        <w:t>.</w:t>
      </w:r>
      <w:proofErr w:type="spellStart"/>
      <w:r w:rsidRPr="00937721">
        <w:rPr>
          <w:b/>
          <w:lang w:val="en-US" w:eastAsia="en-US"/>
        </w:rPr>
        <w:t>tatarstan</w:t>
      </w:r>
      <w:proofErr w:type="spellEnd"/>
      <w:r w:rsidRPr="00937721">
        <w:rPr>
          <w:b/>
          <w:lang w:eastAsia="en-US"/>
        </w:rPr>
        <w:t>.</w:t>
      </w:r>
      <w:proofErr w:type="spellStart"/>
      <w:r w:rsidRPr="00937721">
        <w:rPr>
          <w:b/>
          <w:lang w:val="en-US" w:eastAsia="en-US"/>
        </w:rPr>
        <w:t>ru</w:t>
      </w:r>
      <w:proofErr w:type="spellEnd"/>
      <w:r w:rsidRPr="00937721">
        <w:t>) и на официальном сайте правовой информации (//</w:t>
      </w:r>
      <w:proofErr w:type="spellStart"/>
      <w:r w:rsidRPr="00937721">
        <w:t>htt</w:t>
      </w:r>
      <w:proofErr w:type="gramStart"/>
      <w:r w:rsidRPr="00937721">
        <w:t>р</w:t>
      </w:r>
      <w:proofErr w:type="gramEnd"/>
      <w:r w:rsidRPr="00937721">
        <w:t>:pravo.tatarstan.ru</w:t>
      </w:r>
      <w:proofErr w:type="spellEnd"/>
      <w:r w:rsidRPr="00937721">
        <w:t>)  в установленный законом срок.</w:t>
      </w:r>
    </w:p>
    <w:p w:rsidR="00937721" w:rsidRPr="00937721" w:rsidRDefault="00937721" w:rsidP="00937721">
      <w:pPr>
        <w:ind w:firstLine="567"/>
        <w:jc w:val="both"/>
      </w:pPr>
      <w:r w:rsidRPr="00937721">
        <w:t xml:space="preserve">3. </w:t>
      </w:r>
      <w:proofErr w:type="gramStart"/>
      <w:r w:rsidRPr="00937721">
        <w:t>Контроль за</w:t>
      </w:r>
      <w:proofErr w:type="gramEnd"/>
      <w:r w:rsidRPr="00937721">
        <w:t xml:space="preserve"> исполнением данного решения оставляю за собой.</w:t>
      </w:r>
    </w:p>
    <w:p w:rsidR="00937721" w:rsidRPr="00937721" w:rsidRDefault="00937721" w:rsidP="00937721">
      <w:pPr>
        <w:tabs>
          <w:tab w:val="left" w:pos="540"/>
        </w:tabs>
        <w:suppressAutoHyphens/>
        <w:ind w:firstLine="618"/>
        <w:jc w:val="both"/>
        <w:rPr>
          <w:rFonts w:ascii="Times New Roman CYR" w:eastAsia="Times New Roman CYR" w:hAnsi="Times New Roman CYR" w:cs="Times New Roman CYR"/>
          <w:lang w:eastAsia="en-US"/>
        </w:rPr>
      </w:pPr>
    </w:p>
    <w:p w:rsidR="00937721" w:rsidRPr="00937721" w:rsidRDefault="00937721" w:rsidP="00937721">
      <w:pPr>
        <w:spacing w:line="276" w:lineRule="auto"/>
        <w:ind w:firstLine="284"/>
        <w:rPr>
          <w:rFonts w:ascii="Times New Roman CYR" w:eastAsia="Times New Roman CYR" w:hAnsi="Times New Roman CYR" w:cs="Times New Roman CYR"/>
          <w:b/>
          <w:lang w:eastAsia="en-US"/>
        </w:rPr>
      </w:pPr>
    </w:p>
    <w:p w:rsidR="0007531E" w:rsidRPr="003E613A" w:rsidRDefault="0007531E" w:rsidP="006C6E44">
      <w:pPr>
        <w:spacing w:line="276" w:lineRule="auto"/>
        <w:jc w:val="both"/>
        <w:rPr>
          <w:rFonts w:eastAsia="Calibri"/>
          <w:sz w:val="26"/>
          <w:szCs w:val="26"/>
        </w:rPr>
        <w:sectPr w:rsidR="0007531E" w:rsidRPr="003E613A" w:rsidSect="00CB097C">
          <w:pgSz w:w="11906" w:h="16838"/>
          <w:pgMar w:top="851" w:right="1134" w:bottom="709" w:left="1134" w:header="708" w:footer="708" w:gutter="0"/>
          <w:cols w:space="708"/>
          <w:docGrid w:linePitch="360"/>
        </w:sectPr>
      </w:pPr>
    </w:p>
    <w:p w:rsidR="0076617D" w:rsidRPr="006C6E44" w:rsidRDefault="0076617D" w:rsidP="0076617D">
      <w:pPr>
        <w:ind w:left="3969"/>
        <w:jc w:val="both"/>
        <w:outlineLvl w:val="0"/>
        <w:rPr>
          <w:rFonts w:eastAsia="Calibri"/>
          <w:sz w:val="28"/>
          <w:szCs w:val="28"/>
        </w:rPr>
      </w:pPr>
      <w:r>
        <w:rPr>
          <w:rFonts w:eastAsia="Calibri"/>
          <w:sz w:val="28"/>
          <w:szCs w:val="28"/>
        </w:rPr>
        <w:lastRenderedPageBreak/>
        <w:t xml:space="preserve">Приложение №3 </w:t>
      </w:r>
      <w:r w:rsidRPr="006C6E44">
        <w:rPr>
          <w:rFonts w:eastAsia="Calibri"/>
          <w:sz w:val="28"/>
          <w:szCs w:val="28"/>
        </w:rPr>
        <w:t>к постановлению Главы</w:t>
      </w:r>
      <w:r>
        <w:rPr>
          <w:rFonts w:eastAsia="Calibri"/>
          <w:sz w:val="28"/>
          <w:szCs w:val="28"/>
        </w:rPr>
        <w:t xml:space="preserve"> Новокиреметского</w:t>
      </w:r>
      <w:r w:rsidRPr="006C6E44">
        <w:rPr>
          <w:rFonts w:eastAsia="Calibri"/>
          <w:sz w:val="28"/>
          <w:szCs w:val="28"/>
        </w:rPr>
        <w:t xml:space="preserve"> сельского поселения Аксубаевского муниципального района</w:t>
      </w:r>
      <w:r>
        <w:rPr>
          <w:rFonts w:eastAsia="Calibri"/>
          <w:sz w:val="28"/>
          <w:szCs w:val="28"/>
        </w:rPr>
        <w:t xml:space="preserve"> о</w:t>
      </w:r>
      <w:r w:rsidRPr="006C6E44">
        <w:rPr>
          <w:rFonts w:eastAsia="Calibri"/>
          <w:sz w:val="28"/>
          <w:szCs w:val="28"/>
        </w:rPr>
        <w:t>т</w:t>
      </w:r>
      <w:r>
        <w:rPr>
          <w:rFonts w:eastAsia="Calibri"/>
          <w:sz w:val="28"/>
          <w:szCs w:val="28"/>
        </w:rPr>
        <w:t xml:space="preserve">  </w:t>
      </w:r>
      <w:r w:rsidR="00937721">
        <w:rPr>
          <w:rFonts w:eastAsia="Calibri"/>
          <w:sz w:val="28"/>
          <w:szCs w:val="28"/>
        </w:rPr>
        <w:t>______</w:t>
      </w:r>
      <w:r>
        <w:rPr>
          <w:rFonts w:eastAsia="Calibri"/>
          <w:sz w:val="28"/>
          <w:szCs w:val="28"/>
        </w:rPr>
        <w:t xml:space="preserve">2019г.  № </w:t>
      </w:r>
      <w:r w:rsidR="00937721">
        <w:rPr>
          <w:rFonts w:eastAsia="Calibri"/>
          <w:sz w:val="28"/>
          <w:szCs w:val="28"/>
        </w:rPr>
        <w:t>__</w:t>
      </w:r>
    </w:p>
    <w:p w:rsidR="006C6E44" w:rsidRPr="006C6E44" w:rsidRDefault="006C6E44" w:rsidP="006C6E44">
      <w:pPr>
        <w:spacing w:line="276" w:lineRule="auto"/>
        <w:jc w:val="both"/>
        <w:rPr>
          <w:rFonts w:eastAsia="Calibri"/>
          <w:sz w:val="28"/>
          <w:szCs w:val="28"/>
        </w:rPr>
      </w:pPr>
    </w:p>
    <w:p w:rsidR="006C6E44" w:rsidRPr="006C6E44" w:rsidRDefault="006C6E44" w:rsidP="006C6E44">
      <w:pPr>
        <w:spacing w:line="276" w:lineRule="auto"/>
        <w:jc w:val="both"/>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СОСТАВ</w:t>
      </w:r>
    </w:p>
    <w:p w:rsidR="006C6E44" w:rsidRPr="006C6E44" w:rsidRDefault="006C6E44" w:rsidP="006C6E44">
      <w:pPr>
        <w:jc w:val="center"/>
        <w:rPr>
          <w:rFonts w:eastAsia="Calibri"/>
          <w:sz w:val="28"/>
          <w:szCs w:val="28"/>
        </w:rPr>
      </w:pPr>
      <w:r w:rsidRPr="006C6E44">
        <w:rPr>
          <w:rFonts w:eastAsia="Calibri"/>
          <w:sz w:val="28"/>
          <w:szCs w:val="28"/>
        </w:rPr>
        <w:t>рабочей группы по учету, обобщению и рассмотрению</w:t>
      </w:r>
    </w:p>
    <w:p w:rsidR="006C6E44" w:rsidRPr="006C6E44" w:rsidRDefault="006C6E44" w:rsidP="006C6E44">
      <w:pPr>
        <w:jc w:val="center"/>
        <w:rPr>
          <w:rFonts w:eastAsia="Calibri"/>
          <w:sz w:val="28"/>
          <w:szCs w:val="28"/>
        </w:rPr>
      </w:pPr>
      <w:r w:rsidRPr="006C6E44">
        <w:rPr>
          <w:rFonts w:eastAsia="Calibri"/>
          <w:sz w:val="28"/>
          <w:szCs w:val="28"/>
        </w:rPr>
        <w:t>поступающих предложений</w:t>
      </w:r>
    </w:p>
    <w:p w:rsidR="006C6E44" w:rsidRPr="006C6E44" w:rsidRDefault="006C6E44" w:rsidP="006C6E44">
      <w:pPr>
        <w:spacing w:line="276" w:lineRule="auto"/>
        <w:jc w:val="both"/>
        <w:rPr>
          <w:rFonts w:eastAsia="Calibri"/>
          <w:sz w:val="28"/>
          <w:szCs w:val="28"/>
        </w:rPr>
      </w:pPr>
    </w:p>
    <w:p w:rsidR="006C6E44" w:rsidRPr="006C6E44" w:rsidRDefault="004B066E" w:rsidP="006C6E44">
      <w:pPr>
        <w:rPr>
          <w:rFonts w:eastAsia="Calibri"/>
        </w:rPr>
      </w:pPr>
      <w:r>
        <w:rPr>
          <w:rFonts w:eastAsia="Calibri"/>
        </w:rPr>
        <w:t>Кузьмин А.Г.</w:t>
      </w:r>
      <w:r w:rsidR="0076617D">
        <w:rPr>
          <w:rFonts w:eastAsia="Calibri"/>
        </w:rPr>
        <w:t xml:space="preserve">                                                 </w:t>
      </w:r>
      <w:r w:rsidR="006C6E44" w:rsidRPr="006C6E44">
        <w:rPr>
          <w:rFonts w:eastAsia="Calibri"/>
        </w:rPr>
        <w:t>– председатель комиссии, глава</w:t>
      </w:r>
      <w:r w:rsidR="0076617D">
        <w:rPr>
          <w:rFonts w:eastAsia="Calibri"/>
        </w:rPr>
        <w:t xml:space="preserve">                             </w:t>
      </w:r>
      <w:proofErr w:type="spellStart"/>
      <w:r>
        <w:rPr>
          <w:rFonts w:eastAsia="Calibri"/>
        </w:rPr>
        <w:t>Саврушского</w:t>
      </w:r>
      <w:proofErr w:type="spellEnd"/>
      <w:r w:rsidR="0076617D">
        <w:rPr>
          <w:rFonts w:eastAsia="Calibri"/>
        </w:rPr>
        <w:t xml:space="preserve">      </w:t>
      </w:r>
      <w:r w:rsidR="006C6E44" w:rsidRPr="006C6E44">
        <w:rPr>
          <w:rFonts w:eastAsia="Calibri"/>
        </w:rPr>
        <w:t xml:space="preserve">сельского поселения </w:t>
      </w:r>
    </w:p>
    <w:p w:rsidR="006C6E44" w:rsidRPr="006C6E44" w:rsidRDefault="006C6E44" w:rsidP="006C6E44">
      <w:pPr>
        <w:rPr>
          <w:rFonts w:eastAsia="Calibri"/>
        </w:rPr>
      </w:pPr>
    </w:p>
    <w:p w:rsidR="006C6E44" w:rsidRPr="006C6E44" w:rsidRDefault="006C6E44" w:rsidP="006C6E44">
      <w:pPr>
        <w:rPr>
          <w:rFonts w:eastAsia="Calibri"/>
        </w:rPr>
      </w:pPr>
      <w:proofErr w:type="spellStart"/>
      <w:r w:rsidRPr="006C6E44">
        <w:rPr>
          <w:rFonts w:eastAsia="Calibri"/>
        </w:rPr>
        <w:t>Ислямов</w:t>
      </w:r>
      <w:proofErr w:type="spellEnd"/>
      <w:r w:rsidRPr="006C6E44">
        <w:rPr>
          <w:rFonts w:eastAsia="Calibri"/>
        </w:rPr>
        <w:t xml:space="preserve"> И.И.                                                  -  зам. руководителя Исполнительного комитета</w:t>
      </w:r>
    </w:p>
    <w:p w:rsidR="006C6E44" w:rsidRPr="006C6E44" w:rsidRDefault="006C6E44" w:rsidP="006C6E44">
      <w:pPr>
        <w:rPr>
          <w:rFonts w:eastAsia="Calibri"/>
        </w:rPr>
      </w:pPr>
      <w:r w:rsidRPr="006C6E44">
        <w:rPr>
          <w:rFonts w:eastAsia="Calibri"/>
        </w:rPr>
        <w:t xml:space="preserve">                                                                              Аксубаевского муниципального района по</w:t>
      </w:r>
    </w:p>
    <w:p w:rsidR="006C6E44" w:rsidRPr="006C6E44" w:rsidRDefault="006C6E44" w:rsidP="006C6E44">
      <w:pPr>
        <w:rPr>
          <w:rFonts w:eastAsia="Calibri"/>
        </w:rPr>
      </w:pPr>
      <w:r w:rsidRPr="006C6E44">
        <w:rPr>
          <w:rFonts w:eastAsia="Calibri"/>
        </w:rPr>
        <w:t xml:space="preserve">                                                                           инфраструктурному развитию </w:t>
      </w:r>
      <w:proofErr w:type="gramStart"/>
      <w:r w:rsidRPr="006C6E44">
        <w:rPr>
          <w:rFonts w:eastAsia="Calibri"/>
        </w:rPr>
        <w:t xml:space="preserve">( </w:t>
      </w:r>
      <w:proofErr w:type="gramEnd"/>
      <w:r w:rsidRPr="006C6E44">
        <w:rPr>
          <w:rFonts w:eastAsia="Calibri"/>
        </w:rPr>
        <w:t>по согласованию)</w:t>
      </w:r>
    </w:p>
    <w:p w:rsidR="006C6E44" w:rsidRPr="006C6E44" w:rsidRDefault="006C6E44" w:rsidP="006C6E44">
      <w:pPr>
        <w:rPr>
          <w:rFonts w:eastAsia="Calibri"/>
        </w:rPr>
      </w:pPr>
    </w:p>
    <w:p w:rsidR="006C6E44" w:rsidRPr="006C6E44" w:rsidRDefault="006C6E44" w:rsidP="006C6E44">
      <w:pPr>
        <w:rPr>
          <w:rFonts w:eastAsia="Calibri"/>
        </w:rPr>
      </w:pPr>
      <w:proofErr w:type="spellStart"/>
      <w:r w:rsidRPr="006C6E44">
        <w:rPr>
          <w:rFonts w:eastAsia="Calibri"/>
        </w:rPr>
        <w:t>Габдрахманов</w:t>
      </w:r>
      <w:proofErr w:type="spellEnd"/>
      <w:r w:rsidRPr="006C6E44">
        <w:rPr>
          <w:rFonts w:eastAsia="Calibri"/>
        </w:rPr>
        <w:t xml:space="preserve">  М.А.                                          -   Председатель Палаты  </w:t>
      </w:r>
      <w:proofErr w:type="gramStart"/>
      <w:r w:rsidRPr="006C6E44">
        <w:rPr>
          <w:rFonts w:eastAsia="Calibri"/>
        </w:rPr>
        <w:t>имущественных</w:t>
      </w:r>
      <w:proofErr w:type="gramEnd"/>
      <w:r w:rsidRPr="006C6E44">
        <w:rPr>
          <w:rFonts w:eastAsia="Calibri"/>
        </w:rPr>
        <w:t xml:space="preserve"> и </w:t>
      </w:r>
    </w:p>
    <w:p w:rsidR="006C6E44" w:rsidRPr="006C6E44" w:rsidRDefault="006C6E44" w:rsidP="006C6E44">
      <w:pPr>
        <w:rPr>
          <w:rFonts w:eastAsia="Calibri"/>
        </w:rPr>
      </w:pPr>
      <w:r w:rsidRPr="006C6E44">
        <w:rPr>
          <w:rFonts w:eastAsia="Calibri"/>
        </w:rPr>
        <w:t xml:space="preserve">                                                                                   земельных отношений Аксубаевского       </w:t>
      </w:r>
    </w:p>
    <w:p w:rsidR="006C6E44" w:rsidRPr="006C6E44" w:rsidRDefault="006C6E44" w:rsidP="006C6E44">
      <w:pPr>
        <w:rPr>
          <w:rFonts w:eastAsia="Calibri"/>
        </w:rPr>
      </w:pPr>
      <w:r w:rsidRPr="006C6E44">
        <w:rPr>
          <w:rFonts w:eastAsia="Calibri"/>
        </w:rPr>
        <w:t>муниципального района (по согласованию)</w:t>
      </w:r>
    </w:p>
    <w:p w:rsidR="006C6E44" w:rsidRPr="006C6E44" w:rsidRDefault="006C6E44" w:rsidP="006C6E44">
      <w:pPr>
        <w:tabs>
          <w:tab w:val="left" w:pos="4170"/>
        </w:tabs>
        <w:rPr>
          <w:rFonts w:eastAsia="Calibri"/>
        </w:rPr>
      </w:pPr>
      <w:r w:rsidRPr="006C6E44">
        <w:rPr>
          <w:rFonts w:eastAsia="Calibri"/>
        </w:rPr>
        <w:tab/>
      </w:r>
    </w:p>
    <w:p w:rsidR="006C6E44" w:rsidRPr="006C6E44" w:rsidRDefault="006C6E44" w:rsidP="006C6E44">
      <w:pPr>
        <w:tabs>
          <w:tab w:val="left" w:pos="4170"/>
        </w:tabs>
        <w:rPr>
          <w:rFonts w:eastAsia="Calibri"/>
        </w:rPr>
      </w:pPr>
      <w:r w:rsidRPr="006C6E44">
        <w:rPr>
          <w:rFonts w:eastAsia="Calibri"/>
        </w:rPr>
        <w:t>Сахабутдинова Л.С.                                       –  начальник Аксубаевского отдела Управления</w:t>
      </w:r>
    </w:p>
    <w:p w:rsidR="006C6E44" w:rsidRPr="006C6E44" w:rsidRDefault="006C6E44" w:rsidP="006C6E44">
      <w:pPr>
        <w:tabs>
          <w:tab w:val="left" w:pos="4170"/>
        </w:tabs>
        <w:rPr>
          <w:rFonts w:eastAsia="Calibri"/>
        </w:rPr>
      </w:pPr>
      <w:r w:rsidRPr="006C6E44">
        <w:rPr>
          <w:rFonts w:eastAsia="Calibri"/>
        </w:rPr>
        <w:t xml:space="preserve">                                                                             Федеральной службы гос. регистрации кадастра и</w:t>
      </w:r>
    </w:p>
    <w:p w:rsidR="006C6E44" w:rsidRPr="006C6E44" w:rsidRDefault="006C6E44" w:rsidP="006C6E44">
      <w:pPr>
        <w:tabs>
          <w:tab w:val="left" w:pos="4170"/>
        </w:tabs>
        <w:rPr>
          <w:rFonts w:eastAsia="Calibri"/>
        </w:rPr>
      </w:pPr>
      <w:r w:rsidRPr="006C6E44">
        <w:rPr>
          <w:rFonts w:eastAsia="Calibri"/>
        </w:rPr>
        <w:t xml:space="preserve">                                                                              картографии по РТ (по согласованию)</w:t>
      </w:r>
    </w:p>
    <w:p w:rsidR="006C6E44" w:rsidRPr="006C6E44" w:rsidRDefault="006C6E44" w:rsidP="006C6E44">
      <w:pPr>
        <w:tabs>
          <w:tab w:val="left" w:pos="4170"/>
        </w:tabs>
        <w:rPr>
          <w:rFonts w:eastAsia="Calibri"/>
        </w:rPr>
      </w:pPr>
    </w:p>
    <w:p w:rsidR="006C6E44" w:rsidRPr="006C6E44" w:rsidRDefault="006C6E44" w:rsidP="006C6E44">
      <w:pPr>
        <w:rPr>
          <w:rFonts w:eastAsia="Calibri"/>
        </w:rPr>
      </w:pPr>
    </w:p>
    <w:p w:rsidR="006C6E44" w:rsidRPr="006C6E44" w:rsidRDefault="004B066E" w:rsidP="006C6E44">
      <w:pPr>
        <w:tabs>
          <w:tab w:val="left" w:pos="4170"/>
        </w:tabs>
        <w:rPr>
          <w:rFonts w:eastAsia="Calibri"/>
        </w:rPr>
      </w:pPr>
      <w:r>
        <w:rPr>
          <w:rFonts w:eastAsia="Calibri"/>
        </w:rPr>
        <w:t>Васильева Н.Н.</w:t>
      </w:r>
      <w:r w:rsidR="009E10E3">
        <w:rPr>
          <w:rFonts w:eastAsia="Calibri"/>
        </w:rPr>
        <w:t>.</w:t>
      </w:r>
      <w:r w:rsidR="006C6E44" w:rsidRPr="006C6E44">
        <w:rPr>
          <w:rFonts w:eastAsia="Calibri"/>
        </w:rPr>
        <w:t xml:space="preserve">                                            –   секретарь комиссии, зам. руководителя </w:t>
      </w:r>
    </w:p>
    <w:p w:rsidR="006C6E44" w:rsidRPr="006C6E44" w:rsidRDefault="006C6E44" w:rsidP="006C6E44">
      <w:pPr>
        <w:tabs>
          <w:tab w:val="left" w:pos="4170"/>
        </w:tabs>
        <w:rPr>
          <w:rFonts w:eastAsia="Calibri"/>
        </w:rPr>
      </w:pPr>
      <w:r w:rsidRPr="006C6E44">
        <w:rPr>
          <w:rFonts w:eastAsia="Calibri"/>
        </w:rPr>
        <w:t xml:space="preserve">                                                                           Исполнительного комитета </w:t>
      </w:r>
      <w:proofErr w:type="spellStart"/>
      <w:r w:rsidR="004B066E">
        <w:rPr>
          <w:rFonts w:eastAsia="Calibri"/>
        </w:rPr>
        <w:t>Саврушского</w:t>
      </w:r>
      <w:proofErr w:type="spellEnd"/>
    </w:p>
    <w:p w:rsidR="006C6E44" w:rsidRPr="006C6E44" w:rsidRDefault="006C6E44" w:rsidP="006C6E44">
      <w:pPr>
        <w:tabs>
          <w:tab w:val="left" w:pos="4170"/>
        </w:tabs>
        <w:rPr>
          <w:rFonts w:eastAsia="Calibri"/>
        </w:rPr>
      </w:pPr>
      <w:r w:rsidRPr="006C6E44">
        <w:rPr>
          <w:rFonts w:eastAsia="Calibri"/>
        </w:rPr>
        <w:t xml:space="preserve">                                                                             сельского поселения    </w:t>
      </w:r>
    </w:p>
    <w:bookmarkEnd w:id="0"/>
    <w:p w:rsidR="006C6E44" w:rsidRPr="00330F1D" w:rsidRDefault="006C6E44" w:rsidP="00330F1D">
      <w:pPr>
        <w:pStyle w:val="a3"/>
        <w:jc w:val="center"/>
        <w:rPr>
          <w:rFonts w:ascii="Times New Roman" w:hAnsi="Times New Roman" w:cs="Times New Roman"/>
          <w:sz w:val="28"/>
          <w:szCs w:val="28"/>
        </w:rPr>
      </w:pPr>
    </w:p>
    <w:sectPr w:rsidR="006C6E44" w:rsidRPr="00330F1D" w:rsidSect="00330F1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C2A69"/>
    <w:multiLevelType w:val="hybridMultilevel"/>
    <w:tmpl w:val="72408F6A"/>
    <w:lvl w:ilvl="0" w:tplc="C5CC9BD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794B71CC"/>
    <w:multiLevelType w:val="hybridMultilevel"/>
    <w:tmpl w:val="977E34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330F1D"/>
    <w:rsid w:val="0007531E"/>
    <w:rsid w:val="000A29C6"/>
    <w:rsid w:val="00143E30"/>
    <w:rsid w:val="00166AF3"/>
    <w:rsid w:val="002423D7"/>
    <w:rsid w:val="00263E0B"/>
    <w:rsid w:val="00330F1D"/>
    <w:rsid w:val="003E613A"/>
    <w:rsid w:val="004250DA"/>
    <w:rsid w:val="00446778"/>
    <w:rsid w:val="004B066E"/>
    <w:rsid w:val="00561DD7"/>
    <w:rsid w:val="005D4EF1"/>
    <w:rsid w:val="00645DDF"/>
    <w:rsid w:val="006C6E44"/>
    <w:rsid w:val="0075340B"/>
    <w:rsid w:val="0076617D"/>
    <w:rsid w:val="00937721"/>
    <w:rsid w:val="009D2DB0"/>
    <w:rsid w:val="009E10E3"/>
    <w:rsid w:val="00AC212E"/>
    <w:rsid w:val="00BA7EAD"/>
    <w:rsid w:val="00CB097C"/>
    <w:rsid w:val="00D23DEF"/>
    <w:rsid w:val="00F350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 w:type="paragraph" w:styleId="a5">
    <w:name w:val="Balloon Text"/>
    <w:basedOn w:val="a"/>
    <w:link w:val="a6"/>
    <w:uiPriority w:val="99"/>
    <w:semiHidden/>
    <w:unhideWhenUsed/>
    <w:rsid w:val="002423D7"/>
    <w:rPr>
      <w:rFonts w:ascii="Tahoma" w:hAnsi="Tahoma" w:cs="Tahoma"/>
      <w:sz w:val="16"/>
      <w:szCs w:val="16"/>
    </w:rPr>
  </w:style>
  <w:style w:type="character" w:customStyle="1" w:styleId="a6">
    <w:name w:val="Текст выноски Знак"/>
    <w:basedOn w:val="a0"/>
    <w:link w:val="a5"/>
    <w:uiPriority w:val="99"/>
    <w:semiHidden/>
    <w:rsid w:val="002423D7"/>
    <w:rPr>
      <w:rFonts w:ascii="Tahoma" w:eastAsia="Times New Roman" w:hAnsi="Tahoma" w:cs="Tahoma"/>
      <w:sz w:val="16"/>
      <w:szCs w:val="16"/>
      <w:lang w:eastAsia="ru-RU"/>
    </w:rPr>
  </w:style>
  <w:style w:type="character" w:styleId="a7">
    <w:name w:val="Hyperlink"/>
    <w:basedOn w:val="a0"/>
    <w:uiPriority w:val="99"/>
    <w:semiHidden/>
    <w:unhideWhenUsed/>
    <w:rsid w:val="00166AF3"/>
    <w:rPr>
      <w:rFonts w:ascii="Times New Roman" w:hAnsi="Times New Roman" w:cs="Times New Roman" w:hint="default"/>
      <w:color w:val="0000FF"/>
      <w:u w:val="single"/>
    </w:rPr>
  </w:style>
  <w:style w:type="paragraph" w:styleId="a8">
    <w:name w:val="Normal (Web)"/>
    <w:basedOn w:val="a"/>
    <w:uiPriority w:val="99"/>
    <w:semiHidden/>
    <w:unhideWhenUsed/>
    <w:rsid w:val="00166AF3"/>
    <w:pPr>
      <w:suppressAutoHyphens/>
      <w:spacing w:before="280" w:after="280"/>
      <w:jc w:val="both"/>
    </w:pPr>
    <w:rPr>
      <w:sz w:val="20"/>
      <w:szCs w:val="20"/>
      <w:lang w:eastAsia="ar-SA"/>
    </w:rPr>
  </w:style>
  <w:style w:type="paragraph" w:customStyle="1" w:styleId="ConsTitle">
    <w:name w:val="ConsTitle"/>
    <w:uiPriority w:val="99"/>
    <w:semiHidden/>
    <w:rsid w:val="00166AF3"/>
    <w:pPr>
      <w:widowControl w:val="0"/>
      <w:autoSpaceDE w:val="0"/>
      <w:autoSpaceDN w:val="0"/>
      <w:adjustRightInd w:val="0"/>
      <w:spacing w:after="0" w:line="240" w:lineRule="auto"/>
      <w:ind w:right="19772"/>
    </w:pPr>
    <w:rPr>
      <w:rFonts w:ascii="Arial" w:eastAsia="Times New Roman"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 w:type="paragraph" w:styleId="a5">
    <w:name w:val="Balloon Text"/>
    <w:basedOn w:val="a"/>
    <w:link w:val="a6"/>
    <w:uiPriority w:val="99"/>
    <w:semiHidden/>
    <w:unhideWhenUsed/>
    <w:rsid w:val="002423D7"/>
    <w:rPr>
      <w:rFonts w:ascii="Tahoma" w:hAnsi="Tahoma" w:cs="Tahoma"/>
      <w:sz w:val="16"/>
      <w:szCs w:val="16"/>
    </w:rPr>
  </w:style>
  <w:style w:type="character" w:customStyle="1" w:styleId="a6">
    <w:name w:val="Текст выноски Знак"/>
    <w:basedOn w:val="a0"/>
    <w:link w:val="a5"/>
    <w:uiPriority w:val="99"/>
    <w:semiHidden/>
    <w:rsid w:val="002423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03932">
      <w:bodyDiv w:val="1"/>
      <w:marLeft w:val="0"/>
      <w:marRight w:val="0"/>
      <w:marTop w:val="0"/>
      <w:marBottom w:val="0"/>
      <w:divBdr>
        <w:top w:val="none" w:sz="0" w:space="0" w:color="auto"/>
        <w:left w:val="none" w:sz="0" w:space="0" w:color="auto"/>
        <w:bottom w:val="none" w:sz="0" w:space="0" w:color="auto"/>
        <w:right w:val="none" w:sz="0" w:space="0" w:color="auto"/>
      </w:divBdr>
    </w:div>
    <w:div w:id="203688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8683/2661eb52c488d8877668d6d79a989005f7875fb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nsultant.ru/document/cons_doc_LAW_213198/ff83b783b4acf17f5262dc3c881e87176da832f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04221/555d42c04d8e6d7d9874776c46e180043cc8cb0c/" TargetMode="External"/><Relationship Id="rId5" Type="http://schemas.openxmlformats.org/officeDocument/2006/relationships/settings" Target="settings.xml"/><Relationship Id="rId10" Type="http://schemas.openxmlformats.org/officeDocument/2006/relationships/hyperlink" Target="http://www.consultant.ru/document/cons_doc_LAW_304221/555d42c04d8e6d7d9874776c46e180043cc8cb0c/" TargetMode="External"/><Relationship Id="rId4" Type="http://schemas.microsoft.com/office/2007/relationships/stylesWithEffects" Target="stylesWithEffects.xml"/><Relationship Id="rId9" Type="http://schemas.openxmlformats.org/officeDocument/2006/relationships/hyperlink" Target="http://www.consultant.ru/document/cons_doc_LAW_2986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12DFE-5DB0-42CC-90DA-211A1789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3036</Words>
  <Characters>17310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79196913012</cp:lastModifiedBy>
  <cp:revision>12</cp:revision>
  <cp:lastPrinted>2019-08-19T05:30:00Z</cp:lastPrinted>
  <dcterms:created xsi:type="dcterms:W3CDTF">2019-07-24T11:29:00Z</dcterms:created>
  <dcterms:modified xsi:type="dcterms:W3CDTF">2019-10-26T17:46:00Z</dcterms:modified>
</cp:coreProperties>
</file>