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836" w:rsidRDefault="00DE2292" w:rsidP="00DE2292">
      <w:pPr>
        <w:jc w:val="right"/>
      </w:pPr>
      <w:r>
        <w:t>ПРОЕКТ</w:t>
      </w:r>
    </w:p>
    <w:tbl>
      <w:tblPr>
        <w:tblW w:w="1114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400"/>
        <w:gridCol w:w="179"/>
        <w:gridCol w:w="578"/>
        <w:gridCol w:w="35"/>
        <w:gridCol w:w="544"/>
        <w:gridCol w:w="3907"/>
        <w:gridCol w:w="288"/>
        <w:gridCol w:w="326"/>
        <w:gridCol w:w="109"/>
      </w:tblGrid>
      <w:tr w:rsidR="00FE13BB" w:rsidTr="000915D7">
        <w:trPr>
          <w:gridBefore w:val="2"/>
          <w:wBefore w:w="579" w:type="dxa"/>
          <w:trHeight w:val="1593"/>
        </w:trPr>
        <w:tc>
          <w:tcPr>
            <w:tcW w:w="4775" w:type="dxa"/>
            <w:gridSpan w:val="4"/>
            <w:vAlign w:val="center"/>
            <w:hideMark/>
          </w:tcPr>
          <w:p w:rsidR="00FE13BB" w:rsidRPr="007856CE" w:rsidRDefault="00054E9E" w:rsidP="004214FA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  <w:r w:rsidR="00FE13BB" w:rsidRPr="007856CE">
              <w:rPr>
                <w:sz w:val="28"/>
                <w:szCs w:val="28"/>
              </w:rPr>
              <w:t xml:space="preserve"> </w:t>
            </w:r>
            <w:r w:rsidR="000C6487">
              <w:rPr>
                <w:sz w:val="28"/>
                <w:szCs w:val="28"/>
              </w:rPr>
              <w:t>СТАРО</w:t>
            </w:r>
            <w:r w:rsidR="005D43D7">
              <w:rPr>
                <w:sz w:val="28"/>
                <w:szCs w:val="28"/>
              </w:rPr>
              <w:t>КИРЕМЕТСКО</w:t>
            </w:r>
            <w:r w:rsidR="004214FA">
              <w:rPr>
                <w:sz w:val="28"/>
                <w:szCs w:val="28"/>
              </w:rPr>
              <w:t>ГО</w:t>
            </w:r>
            <w:r w:rsidR="00D11EAD" w:rsidRPr="007856CE">
              <w:rPr>
                <w:sz w:val="28"/>
                <w:szCs w:val="28"/>
              </w:rPr>
              <w:t xml:space="preserve"> </w:t>
            </w:r>
            <w:r w:rsidR="00FE13BB" w:rsidRPr="007856CE">
              <w:rPr>
                <w:sz w:val="28"/>
                <w:szCs w:val="28"/>
              </w:rPr>
              <w:t>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FE13BB" w:rsidRDefault="00FE13BB" w:rsidP="000916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37F273" wp14:editId="485CF13B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FE13BB" w:rsidRDefault="00FE13BB" w:rsidP="00A90828">
            <w:pPr>
              <w:spacing w:line="300" w:lineRule="exact"/>
              <w:ind w:left="317" w:right="33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ТАТАРСТАН РЕСПУБЛИКАСЫ АКСУБАЙ МУНИЦИПАЛЬ </w:t>
            </w:r>
            <w:r w:rsidR="00DC6ECC">
              <w:rPr>
                <w:spacing w:val="-6"/>
                <w:sz w:val="28"/>
                <w:szCs w:val="28"/>
              </w:rPr>
              <w:t xml:space="preserve">   </w:t>
            </w:r>
            <w:r>
              <w:rPr>
                <w:spacing w:val="-6"/>
                <w:sz w:val="28"/>
                <w:szCs w:val="28"/>
              </w:rPr>
              <w:t xml:space="preserve">РАЙОНЫ </w:t>
            </w:r>
            <w:proofErr w:type="gramStart"/>
            <w:r w:rsidR="009F7FC4" w:rsidRPr="009F7FC4">
              <w:rPr>
                <w:spacing w:val="-6"/>
                <w:sz w:val="28"/>
                <w:szCs w:val="28"/>
                <w:lang w:val="tt-RU"/>
              </w:rPr>
              <w:t>ИСКЕ</w:t>
            </w:r>
            <w:proofErr w:type="gramEnd"/>
            <w:r w:rsidR="009F7FC4" w:rsidRPr="009F7FC4">
              <w:rPr>
                <w:spacing w:val="-6"/>
                <w:sz w:val="28"/>
                <w:szCs w:val="28"/>
                <w:lang w:val="tt-RU"/>
              </w:rPr>
              <w:t xml:space="preserve"> </w:t>
            </w:r>
            <w:r w:rsidR="00A90828" w:rsidRPr="00A90828">
              <w:rPr>
                <w:spacing w:val="-6"/>
                <w:sz w:val="28"/>
                <w:szCs w:val="28"/>
                <w:lang w:val="tt-RU"/>
              </w:rPr>
              <w:t xml:space="preserve">КАРМӘТ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АВЫЛ ҖИРЛЕГЕ </w:t>
            </w:r>
            <w:r w:rsidR="00054E9E">
              <w:rPr>
                <w:spacing w:val="-6"/>
                <w:sz w:val="28"/>
                <w:szCs w:val="28"/>
              </w:rPr>
              <w:t>СОВЕТЫ</w:t>
            </w:r>
          </w:p>
          <w:p w:rsidR="007856CE" w:rsidRDefault="007856CE" w:rsidP="007F0163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FE13BB" w:rsidTr="000915D7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FE13BB" w:rsidRDefault="00FE13BB" w:rsidP="00091601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3"/>
          </w:tcPr>
          <w:p w:rsidR="00FE13BB" w:rsidRDefault="00FE13BB" w:rsidP="00091601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FE13BB" w:rsidRDefault="00FE13BB" w:rsidP="00091601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FE13BB" w:rsidTr="000915D7">
        <w:trPr>
          <w:gridAfter w:val="2"/>
          <w:wAfter w:w="435" w:type="dxa"/>
          <w:trHeight w:val="611"/>
        </w:trPr>
        <w:tc>
          <w:tcPr>
            <w:tcW w:w="4775" w:type="dxa"/>
            <w:gridSpan w:val="4"/>
            <w:vAlign w:val="center"/>
            <w:hideMark/>
          </w:tcPr>
          <w:p w:rsidR="008E78C6" w:rsidRDefault="00457770" w:rsidP="008E78C6">
            <w:pPr>
              <w:ind w:left="-100" w:right="49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</w:rPr>
              <w:t xml:space="preserve">                          </w:t>
            </w:r>
            <w:r w:rsidR="00440C4D">
              <w:rPr>
                <w:spacing w:val="-6"/>
                <w:sz w:val="20"/>
                <w:szCs w:val="20"/>
              </w:rPr>
              <w:t>ул</w:t>
            </w:r>
            <w:r w:rsidR="008E78C6">
              <w:rPr>
                <w:spacing w:val="-6"/>
                <w:sz w:val="20"/>
                <w:szCs w:val="20"/>
              </w:rPr>
              <w:t>ица</w:t>
            </w:r>
            <w:r w:rsidR="00440C4D">
              <w:rPr>
                <w:spacing w:val="-6"/>
                <w:sz w:val="20"/>
                <w:szCs w:val="20"/>
              </w:rPr>
              <w:t xml:space="preserve"> </w:t>
            </w:r>
            <w:r w:rsidR="00A90828">
              <w:rPr>
                <w:spacing w:val="-6"/>
                <w:sz w:val="20"/>
                <w:szCs w:val="20"/>
              </w:rPr>
              <w:t>Ленина</w:t>
            </w:r>
            <w:r w:rsidR="00FE13BB">
              <w:rPr>
                <w:spacing w:val="-6"/>
                <w:sz w:val="20"/>
                <w:szCs w:val="20"/>
              </w:rPr>
              <w:t>, д</w:t>
            </w:r>
            <w:r w:rsidR="008E78C6">
              <w:rPr>
                <w:spacing w:val="-6"/>
                <w:sz w:val="20"/>
                <w:szCs w:val="20"/>
              </w:rPr>
              <w:t>ом</w:t>
            </w:r>
            <w:r w:rsidR="000F1493">
              <w:rPr>
                <w:spacing w:val="-6"/>
                <w:sz w:val="20"/>
                <w:szCs w:val="20"/>
              </w:rPr>
              <w:t xml:space="preserve"> </w:t>
            </w:r>
            <w:r w:rsidR="00A90828">
              <w:rPr>
                <w:spacing w:val="-6"/>
                <w:sz w:val="20"/>
                <w:szCs w:val="20"/>
              </w:rPr>
              <w:t>37</w:t>
            </w:r>
            <w:r w:rsidR="00FE13BB">
              <w:rPr>
                <w:spacing w:val="-6"/>
                <w:sz w:val="20"/>
                <w:szCs w:val="20"/>
              </w:rPr>
              <w:t>,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8E78C6">
              <w:rPr>
                <w:spacing w:val="-6"/>
                <w:sz w:val="20"/>
                <w:szCs w:val="20"/>
                <w:lang w:val="tt-RU"/>
              </w:rPr>
              <w:t xml:space="preserve">       </w:t>
            </w:r>
          </w:p>
          <w:p w:rsidR="000F1493" w:rsidRDefault="008E78C6" w:rsidP="000F1493">
            <w:pPr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   </w:t>
            </w:r>
            <w:r w:rsidR="00593506">
              <w:rPr>
                <w:spacing w:val="-6"/>
                <w:sz w:val="20"/>
                <w:szCs w:val="20"/>
                <w:lang w:val="tt-RU"/>
              </w:rPr>
              <w:t>село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FA3FD0">
              <w:rPr>
                <w:spacing w:val="-6"/>
                <w:sz w:val="20"/>
                <w:szCs w:val="20"/>
                <w:lang w:val="tt-RU"/>
              </w:rPr>
              <w:t>Ста</w:t>
            </w:r>
            <w:r w:rsidR="00A90828">
              <w:rPr>
                <w:spacing w:val="-6"/>
                <w:sz w:val="20"/>
                <w:szCs w:val="20"/>
                <w:lang w:val="tt-RU"/>
              </w:rPr>
              <w:t xml:space="preserve">рая </w:t>
            </w:r>
            <w:r w:rsidR="000C6487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A90828">
              <w:rPr>
                <w:spacing w:val="-6"/>
                <w:sz w:val="20"/>
                <w:szCs w:val="20"/>
                <w:lang w:val="tt-RU"/>
              </w:rPr>
              <w:t>Киреметь</w:t>
            </w:r>
            <w:r w:rsidR="00D11EAD">
              <w:rPr>
                <w:spacing w:val="-6"/>
                <w:sz w:val="20"/>
                <w:szCs w:val="20"/>
              </w:rPr>
              <w:t xml:space="preserve">, </w:t>
            </w:r>
            <w:r w:rsidR="000F1493">
              <w:rPr>
                <w:spacing w:val="-6"/>
                <w:sz w:val="20"/>
                <w:szCs w:val="20"/>
              </w:rPr>
              <w:t xml:space="preserve">     </w:t>
            </w:r>
          </w:p>
          <w:p w:rsidR="00FE13BB" w:rsidRDefault="000F1493" w:rsidP="007918CB">
            <w:pPr>
              <w:ind w:left="-100" w:right="492"/>
              <w:jc w:val="center"/>
              <w:rPr>
                <w:noProof/>
              </w:rPr>
            </w:pPr>
            <w:r>
              <w:rPr>
                <w:spacing w:val="-6"/>
                <w:sz w:val="20"/>
                <w:szCs w:val="20"/>
              </w:rPr>
              <w:t xml:space="preserve">                  4230</w:t>
            </w:r>
            <w:r w:rsidR="007918CB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1157" w:type="dxa"/>
            <w:gridSpan w:val="3"/>
            <w:vAlign w:val="center"/>
          </w:tcPr>
          <w:p w:rsidR="00FE13BB" w:rsidRDefault="00FE13BB" w:rsidP="00457770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FE13BB" w:rsidRDefault="00457770" w:rsidP="00457770">
            <w:pPr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</w:t>
            </w:r>
            <w:r w:rsidR="007918CB">
              <w:rPr>
                <w:spacing w:val="-6"/>
                <w:sz w:val="20"/>
                <w:szCs w:val="20"/>
                <w:lang w:val="tt-RU"/>
              </w:rPr>
              <w:t xml:space="preserve">Ленин </w:t>
            </w:r>
            <w:r w:rsidR="00FE13BB">
              <w:rPr>
                <w:spacing w:val="-6"/>
                <w:sz w:val="20"/>
                <w:szCs w:val="20"/>
                <w:lang w:val="tt-RU"/>
              </w:rPr>
              <w:t>урам</w:t>
            </w:r>
            <w:r w:rsidR="00E84DFC">
              <w:rPr>
                <w:spacing w:val="-6"/>
                <w:sz w:val="20"/>
                <w:szCs w:val="20"/>
                <w:lang w:val="tt-RU"/>
              </w:rPr>
              <w:t>ы</w:t>
            </w:r>
            <w:r w:rsidR="00FE13BB">
              <w:rPr>
                <w:spacing w:val="-6"/>
                <w:sz w:val="20"/>
                <w:szCs w:val="20"/>
                <w:lang w:val="tt-RU"/>
              </w:rPr>
              <w:t>,</w:t>
            </w:r>
            <w:r w:rsidR="008E78C6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7918CB">
              <w:rPr>
                <w:spacing w:val="-6"/>
                <w:sz w:val="20"/>
                <w:szCs w:val="20"/>
                <w:lang w:val="tt-RU"/>
              </w:rPr>
              <w:t>37</w:t>
            </w:r>
            <w:r w:rsidR="00FE13BB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FE13BB" w:rsidRDefault="00457770" w:rsidP="007918CB">
            <w:pPr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</w:t>
            </w:r>
            <w:r w:rsidR="00FE13BB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E84DFC">
              <w:rPr>
                <w:spacing w:val="-6"/>
                <w:sz w:val="20"/>
                <w:szCs w:val="20"/>
                <w:lang w:val="tt-RU"/>
              </w:rPr>
              <w:t xml:space="preserve">Иске </w:t>
            </w:r>
            <w:r w:rsidR="007918CB">
              <w:rPr>
                <w:spacing w:val="-6"/>
                <w:sz w:val="18"/>
                <w:szCs w:val="20"/>
                <w:lang w:val="tt-RU"/>
              </w:rPr>
              <w:t>К</w:t>
            </w:r>
            <w:r w:rsidR="007918CB" w:rsidRPr="007918CB">
              <w:rPr>
                <w:spacing w:val="-6"/>
                <w:sz w:val="18"/>
                <w:szCs w:val="20"/>
                <w:lang w:val="tt-RU"/>
              </w:rPr>
              <w:t>армәт</w:t>
            </w:r>
            <w:r w:rsidR="007918CB" w:rsidRPr="007918CB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FE13BB">
              <w:rPr>
                <w:spacing w:val="-6"/>
                <w:sz w:val="20"/>
                <w:szCs w:val="20"/>
                <w:lang w:val="tt-RU"/>
              </w:rPr>
              <w:t xml:space="preserve">авылы </w:t>
            </w:r>
            <w:r w:rsidR="00FE13BB">
              <w:rPr>
                <w:spacing w:val="-6"/>
                <w:sz w:val="20"/>
                <w:szCs w:val="20"/>
              </w:rPr>
              <w:t>, 42</w:t>
            </w:r>
            <w:r w:rsidR="00FE13BB">
              <w:rPr>
                <w:spacing w:val="-6"/>
                <w:sz w:val="20"/>
                <w:szCs w:val="20"/>
                <w:lang w:val="tt-RU"/>
              </w:rPr>
              <w:t>30</w:t>
            </w:r>
            <w:r w:rsidR="007918CB">
              <w:rPr>
                <w:spacing w:val="-6"/>
                <w:sz w:val="20"/>
                <w:szCs w:val="20"/>
                <w:lang w:val="tt-RU"/>
              </w:rPr>
              <w:t>67</w:t>
            </w:r>
          </w:p>
        </w:tc>
      </w:tr>
      <w:tr w:rsidR="00FE13BB" w:rsidTr="000915D7">
        <w:trPr>
          <w:gridAfter w:val="2"/>
          <w:wAfter w:w="435" w:type="dxa"/>
          <w:trHeight w:val="382"/>
        </w:trPr>
        <w:tc>
          <w:tcPr>
            <w:tcW w:w="5175" w:type="dxa"/>
            <w:gridSpan w:val="5"/>
          </w:tcPr>
          <w:p w:rsidR="00FE13BB" w:rsidRDefault="00FE13BB" w:rsidP="00457770">
            <w:pPr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5531" w:type="dxa"/>
            <w:gridSpan w:val="6"/>
          </w:tcPr>
          <w:p w:rsidR="00FE13BB" w:rsidRDefault="00FE13BB" w:rsidP="00457770">
            <w:pPr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FE13BB" w:rsidRPr="00D83802" w:rsidTr="000915D7">
        <w:trPr>
          <w:gridBefore w:val="1"/>
          <w:gridAfter w:val="3"/>
          <w:wBefore w:w="110" w:type="dxa"/>
          <w:wAfter w:w="723" w:type="dxa"/>
          <w:trHeight w:val="412"/>
        </w:trPr>
        <w:tc>
          <w:tcPr>
            <w:tcW w:w="10308" w:type="dxa"/>
            <w:gridSpan w:val="9"/>
            <w:hideMark/>
          </w:tcPr>
          <w:p w:rsidR="009224C1" w:rsidRPr="000915D7" w:rsidRDefault="00FE13BB" w:rsidP="00CE56A9">
            <w:pPr>
              <w:pStyle w:val="a8"/>
              <w:jc w:val="center"/>
              <w:rPr>
                <w:sz w:val="20"/>
                <w:szCs w:val="20"/>
                <w:lang w:val="tt-RU"/>
              </w:rPr>
            </w:pPr>
            <w:r w:rsidRPr="000915D7">
              <w:rPr>
                <w:sz w:val="20"/>
                <w:szCs w:val="20"/>
              </w:rPr>
              <w:t>Тел.: (843</w:t>
            </w:r>
            <w:r w:rsidRPr="000915D7">
              <w:rPr>
                <w:sz w:val="20"/>
                <w:szCs w:val="20"/>
                <w:lang w:val="tt-RU"/>
              </w:rPr>
              <w:t>44</w:t>
            </w:r>
            <w:r w:rsidRPr="000915D7">
              <w:rPr>
                <w:sz w:val="20"/>
                <w:szCs w:val="20"/>
              </w:rPr>
              <w:t xml:space="preserve">) </w:t>
            </w:r>
            <w:r w:rsidRPr="000915D7">
              <w:rPr>
                <w:sz w:val="20"/>
                <w:szCs w:val="20"/>
                <w:lang w:val="tt-RU"/>
              </w:rPr>
              <w:t>4-</w:t>
            </w:r>
            <w:r w:rsidR="007918CB" w:rsidRPr="000915D7">
              <w:rPr>
                <w:sz w:val="20"/>
                <w:szCs w:val="20"/>
                <w:lang w:val="tt-RU"/>
              </w:rPr>
              <w:t>60-38</w:t>
            </w:r>
            <w:r w:rsidR="00D6558D" w:rsidRPr="000915D7">
              <w:rPr>
                <w:sz w:val="20"/>
                <w:szCs w:val="20"/>
                <w:lang w:val="tt-RU"/>
              </w:rPr>
              <w:t>,</w:t>
            </w:r>
            <w:r w:rsidR="00D6558D" w:rsidRPr="000915D7">
              <w:rPr>
                <w:sz w:val="20"/>
                <w:szCs w:val="20"/>
              </w:rPr>
              <w:t xml:space="preserve"> 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ОГРН </w:t>
            </w:r>
            <w:r w:rsidR="00054E9E" w:rsidRPr="00054E9E">
              <w:rPr>
                <w:sz w:val="20"/>
              </w:rPr>
              <w:t>1021605360677</w:t>
            </w:r>
            <w:r w:rsidR="00D6558D" w:rsidRPr="000915D7">
              <w:rPr>
                <w:sz w:val="20"/>
                <w:szCs w:val="20"/>
                <w:lang w:val="tt-RU"/>
              </w:rPr>
              <w:t>,</w:t>
            </w:r>
            <w:r w:rsidR="00CE56A9">
              <w:rPr>
                <w:sz w:val="20"/>
                <w:szCs w:val="20"/>
                <w:lang w:val="tt-RU"/>
              </w:rPr>
              <w:t xml:space="preserve"> 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ОКПО </w:t>
            </w:r>
            <w:r w:rsidR="00054E9E" w:rsidRPr="00054E9E">
              <w:rPr>
                <w:sz w:val="20"/>
              </w:rPr>
              <w:t>04306523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, ИНН/КПП </w:t>
            </w:r>
            <w:r w:rsidR="00054E9E" w:rsidRPr="00054E9E">
              <w:rPr>
                <w:sz w:val="20"/>
              </w:rPr>
              <w:t>1603000757</w:t>
            </w:r>
            <w:r w:rsidR="00D6558D" w:rsidRPr="000915D7">
              <w:rPr>
                <w:sz w:val="20"/>
                <w:szCs w:val="20"/>
                <w:lang w:val="tt-RU"/>
              </w:rPr>
              <w:t>/</w:t>
            </w:r>
            <w:r w:rsidR="00054E9E" w:rsidRPr="00054E9E">
              <w:rPr>
                <w:sz w:val="20"/>
              </w:rPr>
              <w:t>160301001</w:t>
            </w:r>
          </w:p>
          <w:p w:rsidR="00FE13BB" w:rsidRPr="009224C1" w:rsidRDefault="00FE13BB" w:rsidP="004B7462">
            <w:pPr>
              <w:jc w:val="center"/>
              <w:rPr>
                <w:sz w:val="20"/>
                <w:szCs w:val="20"/>
                <w:lang w:val="en-US"/>
              </w:rPr>
            </w:pPr>
            <w:r w:rsidRPr="00593506">
              <w:rPr>
                <w:sz w:val="20"/>
                <w:szCs w:val="20"/>
              </w:rPr>
              <w:t xml:space="preserve"> </w:t>
            </w:r>
            <w:r w:rsidR="0008306A" w:rsidRPr="00593506">
              <w:rPr>
                <w:sz w:val="20"/>
                <w:szCs w:val="20"/>
              </w:rPr>
              <w:t xml:space="preserve">                       </w:t>
            </w:r>
            <w:r w:rsidRPr="000915D7">
              <w:rPr>
                <w:sz w:val="20"/>
                <w:szCs w:val="20"/>
                <w:lang w:val="en-US"/>
              </w:rPr>
              <w:t>E-mail:</w:t>
            </w:r>
            <w:r w:rsidR="007F0163" w:rsidRPr="000915D7">
              <w:rPr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4B7462" w:rsidRPr="008E14E6">
                <w:rPr>
                  <w:rStyle w:val="a3"/>
                  <w:i/>
                  <w:sz w:val="20"/>
                  <w:szCs w:val="20"/>
                  <w:lang w:val="en-US"/>
                </w:rPr>
                <w:t>Skir.aks@tatar.ru</w:t>
              </w:r>
            </w:hyperlink>
            <w:r w:rsidR="004B7462" w:rsidRPr="004B7462">
              <w:rPr>
                <w:i/>
                <w:sz w:val="20"/>
                <w:szCs w:val="20"/>
                <w:lang w:val="en-US"/>
              </w:rPr>
              <w:t xml:space="preserve">, </w:t>
            </w:r>
            <w:r w:rsidRPr="000915D7">
              <w:rPr>
                <w:sz w:val="20"/>
                <w:szCs w:val="20"/>
                <w:lang w:val="en-US"/>
              </w:rPr>
              <w:t xml:space="preserve"> http://aksubayevo.tatarstan.ru</w:t>
            </w:r>
          </w:p>
        </w:tc>
      </w:tr>
      <w:tr w:rsidR="00FE13BB" w:rsidRPr="00D83802" w:rsidTr="000915D7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13BB" w:rsidRPr="009224C1" w:rsidRDefault="00FE13BB" w:rsidP="00457770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13BB" w:rsidRPr="009224C1" w:rsidRDefault="00FE13BB" w:rsidP="00457770">
            <w:pPr>
              <w:ind w:left="-8" w:right="-110"/>
              <w:jc w:val="center"/>
              <w:rPr>
                <w:sz w:val="16"/>
                <w:lang w:val="en-US"/>
              </w:rPr>
            </w:pPr>
          </w:p>
        </w:tc>
      </w:tr>
    </w:tbl>
    <w:p w:rsidR="001B0688" w:rsidRPr="00091601" w:rsidRDefault="001B0688" w:rsidP="00FE13BB">
      <w:pPr>
        <w:shd w:val="clear" w:color="auto" w:fill="FFFFFF"/>
        <w:ind w:left="-142" w:firstLine="142"/>
        <w:jc w:val="right"/>
        <w:rPr>
          <w:rFonts w:ascii="Arial" w:hAnsi="Arial" w:cs="Arial"/>
          <w:lang w:val="en-US"/>
        </w:rPr>
      </w:pPr>
    </w:p>
    <w:p w:rsidR="00091601" w:rsidRPr="00091601" w:rsidRDefault="00091601" w:rsidP="00091601">
      <w:pPr>
        <w:pStyle w:val="ConsPlusTitle"/>
        <w:widowControl/>
        <w:jc w:val="center"/>
        <w:rPr>
          <w:sz w:val="24"/>
          <w:szCs w:val="24"/>
        </w:rPr>
      </w:pPr>
      <w:r w:rsidRPr="00091601">
        <w:rPr>
          <w:sz w:val="24"/>
          <w:szCs w:val="24"/>
        </w:rPr>
        <w:t>РЕШЕНИЕ</w:t>
      </w:r>
    </w:p>
    <w:p w:rsidR="00091601" w:rsidRPr="00091601" w:rsidRDefault="00091601" w:rsidP="00091601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</w:rPr>
      </w:pPr>
    </w:p>
    <w:p w:rsidR="00091601" w:rsidRPr="00091601" w:rsidRDefault="00091601" w:rsidP="00091601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091601" w:rsidRPr="00860ACF" w:rsidRDefault="00DE2292" w:rsidP="00860ACF">
      <w:pPr>
        <w:pStyle w:val="a8"/>
        <w:spacing w:before="120"/>
        <w:ind w:firstLine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№ </w:t>
      </w:r>
      <w:r w:rsidR="00D83802">
        <w:rPr>
          <w:rFonts w:ascii="Arial" w:hAnsi="Arial" w:cs="Arial"/>
          <w:b/>
        </w:rPr>
        <w:t>9</w:t>
      </w:r>
      <w:r w:rsidR="00091601" w:rsidRPr="00860ACF">
        <w:rPr>
          <w:rFonts w:ascii="Arial" w:hAnsi="Arial" w:cs="Arial"/>
          <w:b/>
        </w:rPr>
        <w:t xml:space="preserve">                                                                                             от</w:t>
      </w:r>
      <w:bookmarkStart w:id="0" w:name="_GoBack"/>
      <w:r w:rsidR="00091601" w:rsidRPr="00860ACF">
        <w:rPr>
          <w:rFonts w:ascii="Arial" w:hAnsi="Arial" w:cs="Arial"/>
          <w:b/>
        </w:rPr>
        <w:t xml:space="preserve"> </w:t>
      </w:r>
      <w:bookmarkEnd w:id="0"/>
      <w:r>
        <w:rPr>
          <w:rFonts w:ascii="Arial" w:hAnsi="Arial" w:cs="Arial"/>
          <w:b/>
        </w:rPr>
        <w:t xml:space="preserve">  </w:t>
      </w:r>
      <w:r w:rsidR="00091601" w:rsidRPr="00860ACF">
        <w:rPr>
          <w:rFonts w:ascii="Arial" w:hAnsi="Arial" w:cs="Arial"/>
          <w:b/>
        </w:rPr>
        <w:t>года</w:t>
      </w:r>
    </w:p>
    <w:p w:rsidR="00091601" w:rsidRDefault="00091601" w:rsidP="00860ACF">
      <w:pPr>
        <w:pStyle w:val="a8"/>
        <w:spacing w:before="120"/>
        <w:ind w:firstLine="567"/>
        <w:rPr>
          <w:rFonts w:ascii="Arial" w:hAnsi="Arial" w:cs="Arial"/>
        </w:rPr>
      </w:pPr>
    </w:p>
    <w:p w:rsidR="00512275" w:rsidRPr="00860ACF" w:rsidRDefault="00512275" w:rsidP="00860ACF">
      <w:pPr>
        <w:pStyle w:val="a8"/>
        <w:spacing w:before="120"/>
        <w:ind w:firstLine="567"/>
        <w:rPr>
          <w:rFonts w:ascii="Arial" w:hAnsi="Arial" w:cs="Arial"/>
        </w:rPr>
      </w:pPr>
    </w:p>
    <w:p w:rsidR="004A57A7" w:rsidRPr="001401AC" w:rsidRDefault="004A57A7" w:rsidP="001401AC">
      <w:pPr>
        <w:ind w:right="3827"/>
        <w:jc w:val="both"/>
        <w:rPr>
          <w:rFonts w:ascii="Arial" w:hAnsi="Arial" w:cs="Arial"/>
          <w:color w:val="FF0000"/>
        </w:rPr>
      </w:pPr>
      <w:bookmarkStart w:id="1" w:name="sub_10000000"/>
      <w:r w:rsidRPr="001401AC">
        <w:rPr>
          <w:rFonts w:ascii="Arial" w:hAnsi="Arial" w:cs="Arial"/>
          <w:b/>
        </w:rPr>
        <w:t>О бюджете</w:t>
      </w:r>
      <w:r w:rsidR="001401AC" w:rsidRPr="001401AC">
        <w:rPr>
          <w:rFonts w:ascii="Arial" w:hAnsi="Arial" w:cs="Arial"/>
          <w:b/>
        </w:rPr>
        <w:t xml:space="preserve"> </w:t>
      </w:r>
      <w:r w:rsidRPr="001401AC">
        <w:rPr>
          <w:rFonts w:ascii="Arial" w:hAnsi="Arial" w:cs="Arial"/>
          <w:b/>
        </w:rPr>
        <w:t>Старокиреметского сельского поселения</w:t>
      </w:r>
      <w:r w:rsidR="001401AC" w:rsidRPr="001401AC">
        <w:rPr>
          <w:rFonts w:ascii="Arial" w:hAnsi="Arial" w:cs="Arial"/>
          <w:color w:val="FF0000"/>
        </w:rPr>
        <w:t xml:space="preserve"> </w:t>
      </w:r>
      <w:r w:rsidRPr="001401AC">
        <w:rPr>
          <w:rFonts w:ascii="Arial" w:hAnsi="Arial" w:cs="Arial"/>
          <w:b/>
        </w:rPr>
        <w:t>Аксубаевского муниципального района</w:t>
      </w:r>
    </w:p>
    <w:p w:rsidR="004A57A7" w:rsidRPr="001401AC" w:rsidRDefault="004A57A7" w:rsidP="001401AC">
      <w:pPr>
        <w:ind w:right="3827"/>
        <w:jc w:val="both"/>
        <w:rPr>
          <w:rFonts w:ascii="Arial" w:hAnsi="Arial" w:cs="Arial"/>
          <w:b/>
        </w:rPr>
      </w:pPr>
      <w:r w:rsidRPr="001401AC">
        <w:rPr>
          <w:rFonts w:ascii="Arial" w:hAnsi="Arial" w:cs="Arial"/>
          <w:b/>
        </w:rPr>
        <w:t>Республики Татарстан на 2026 год и плановый период 2027 и 2028 годов</w:t>
      </w:r>
    </w:p>
    <w:p w:rsidR="004A57A7" w:rsidRPr="004A57A7" w:rsidRDefault="004A57A7" w:rsidP="004A57A7">
      <w:pPr>
        <w:pStyle w:val="a8"/>
        <w:jc w:val="both"/>
        <w:rPr>
          <w:rStyle w:val="af4"/>
          <w:rFonts w:ascii="Arial" w:hAnsi="Arial" w:cs="Arial"/>
          <w:b w:val="0"/>
          <w:color w:val="000000" w:themeColor="text1"/>
          <w:sz w:val="24"/>
        </w:rPr>
      </w:pPr>
    </w:p>
    <w:p w:rsidR="004A57A7" w:rsidRPr="001401AC" w:rsidRDefault="004A57A7" w:rsidP="001401AC">
      <w:pPr>
        <w:pStyle w:val="a8"/>
        <w:ind w:firstLine="567"/>
        <w:jc w:val="both"/>
        <w:rPr>
          <w:rFonts w:ascii="Arial" w:hAnsi="Arial" w:cs="Arial"/>
          <w:color w:val="000000" w:themeColor="text1"/>
        </w:rPr>
      </w:pPr>
      <w:r w:rsidRPr="001401AC">
        <w:rPr>
          <w:rStyle w:val="af4"/>
          <w:rFonts w:ascii="Arial" w:hAnsi="Arial" w:cs="Arial"/>
          <w:color w:val="000000" w:themeColor="text1"/>
          <w:sz w:val="24"/>
        </w:rPr>
        <w:t xml:space="preserve">Пункт 1  </w:t>
      </w:r>
    </w:p>
    <w:p w:rsidR="004A57A7" w:rsidRPr="004A57A7" w:rsidRDefault="004A57A7" w:rsidP="001401AC">
      <w:pPr>
        <w:pStyle w:val="a8"/>
        <w:ind w:firstLine="567"/>
        <w:jc w:val="both"/>
        <w:rPr>
          <w:rFonts w:ascii="Arial" w:hAnsi="Arial" w:cs="Arial"/>
          <w:color w:val="000000" w:themeColor="text1"/>
        </w:rPr>
      </w:pPr>
      <w:bookmarkStart w:id="2" w:name="sub_100"/>
      <w:r w:rsidRPr="004A57A7">
        <w:rPr>
          <w:rFonts w:ascii="Arial" w:hAnsi="Arial" w:cs="Arial"/>
          <w:color w:val="000000" w:themeColor="text1"/>
        </w:rPr>
        <w:t>1. Утвердить 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сновные характеристики бюджета </w:t>
      </w:r>
      <w:r w:rsidRPr="004A57A7">
        <w:rPr>
          <w:rFonts w:ascii="Arial" w:hAnsi="Arial" w:cs="Arial"/>
          <w:color w:val="000000" w:themeColor="text1"/>
        </w:rPr>
        <w:t>Старокиреметского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сельского поселения   </w:t>
      </w:r>
      <w:r w:rsidRPr="004A57A7">
        <w:rPr>
          <w:rFonts w:ascii="Arial" w:hAnsi="Arial" w:cs="Arial"/>
          <w:color w:val="000000" w:themeColor="text1"/>
        </w:rPr>
        <w:t xml:space="preserve">Аксубаевского муниципального района Республики Татарстан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>на 2026 год:</w:t>
      </w:r>
    </w:p>
    <w:p w:rsidR="004A57A7" w:rsidRPr="004A57A7" w:rsidRDefault="004A57A7" w:rsidP="001401AC">
      <w:pPr>
        <w:pStyle w:val="a8"/>
        <w:ind w:firstLine="567"/>
        <w:jc w:val="both"/>
        <w:rPr>
          <w:rFonts w:ascii="Arial" w:hAnsi="Arial" w:cs="Arial"/>
          <w:color w:val="000000" w:themeColor="text1"/>
        </w:rPr>
      </w:pPr>
      <w:r w:rsidRPr="004A57A7">
        <w:rPr>
          <w:rFonts w:ascii="Arial" w:hAnsi="Arial" w:cs="Arial"/>
          <w:color w:val="000000" w:themeColor="text1"/>
        </w:rPr>
        <w:t>1) прогнозируемый общий объем доходов бюджета Старокиреметского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сельского поселения </w:t>
      </w:r>
      <w:r w:rsidRPr="004A57A7">
        <w:rPr>
          <w:rFonts w:ascii="Arial" w:hAnsi="Arial" w:cs="Arial"/>
          <w:color w:val="000000" w:themeColor="text1"/>
        </w:rPr>
        <w:t>Аксубаевского муниципального района Республики Татарстан в сумме 5979,90 тыс. рублей;</w:t>
      </w:r>
    </w:p>
    <w:p w:rsidR="004A57A7" w:rsidRPr="004A57A7" w:rsidRDefault="004A57A7" w:rsidP="001401AC">
      <w:pPr>
        <w:pStyle w:val="a8"/>
        <w:ind w:firstLine="567"/>
        <w:jc w:val="both"/>
        <w:rPr>
          <w:rFonts w:ascii="Arial" w:hAnsi="Arial" w:cs="Arial"/>
          <w:color w:val="000000" w:themeColor="text1"/>
        </w:rPr>
      </w:pPr>
      <w:r w:rsidRPr="004A57A7">
        <w:rPr>
          <w:rFonts w:ascii="Arial" w:hAnsi="Arial" w:cs="Arial"/>
          <w:color w:val="000000" w:themeColor="text1"/>
        </w:rPr>
        <w:t xml:space="preserve"> 2) общий объем расходов бюджета Старокиреметского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сельского поселения </w:t>
      </w:r>
      <w:r w:rsidRPr="004A57A7">
        <w:rPr>
          <w:rFonts w:ascii="Arial" w:hAnsi="Arial" w:cs="Arial"/>
          <w:color w:val="000000" w:themeColor="text1"/>
        </w:rPr>
        <w:t xml:space="preserve">Аксубаевского муниципального района Республики Татарстан в сумме </w:t>
      </w:r>
      <w:bookmarkStart w:id="3" w:name="sub_200"/>
      <w:bookmarkEnd w:id="2"/>
      <w:r w:rsidRPr="004A57A7">
        <w:rPr>
          <w:rFonts w:ascii="Arial" w:hAnsi="Arial" w:cs="Arial"/>
          <w:color w:val="000000" w:themeColor="text1"/>
        </w:rPr>
        <w:t>5979,90 тыс.</w:t>
      </w:r>
      <w:r w:rsidR="001401AC">
        <w:rPr>
          <w:rFonts w:ascii="Arial" w:hAnsi="Arial" w:cs="Arial"/>
          <w:color w:val="000000" w:themeColor="text1"/>
        </w:rPr>
        <w:t xml:space="preserve"> </w:t>
      </w:r>
      <w:r w:rsidRPr="004A57A7">
        <w:rPr>
          <w:rFonts w:ascii="Arial" w:hAnsi="Arial" w:cs="Arial"/>
          <w:color w:val="000000" w:themeColor="text1"/>
        </w:rPr>
        <w:t>рублей.</w:t>
      </w:r>
    </w:p>
    <w:p w:rsidR="001401AC" w:rsidRDefault="004A57A7" w:rsidP="001401AC">
      <w:pPr>
        <w:pStyle w:val="a8"/>
        <w:ind w:firstLine="567"/>
        <w:jc w:val="both"/>
        <w:rPr>
          <w:rFonts w:ascii="Arial" w:hAnsi="Arial" w:cs="Arial"/>
          <w:color w:val="000000" w:themeColor="text1"/>
        </w:rPr>
      </w:pPr>
      <w:bookmarkStart w:id="4" w:name="sub_103"/>
      <w:bookmarkEnd w:id="3"/>
      <w:r w:rsidRPr="004A57A7">
        <w:rPr>
          <w:rFonts w:ascii="Arial" w:hAnsi="Arial" w:cs="Arial"/>
          <w:color w:val="000000" w:themeColor="text1"/>
        </w:rPr>
        <w:t>3) дефицит бюджета Старокиреметского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сельского поселения </w:t>
      </w:r>
      <w:r w:rsidRPr="004A57A7">
        <w:rPr>
          <w:rFonts w:ascii="Arial" w:hAnsi="Arial" w:cs="Arial"/>
          <w:color w:val="000000" w:themeColor="text1"/>
        </w:rPr>
        <w:t xml:space="preserve">Аксубаевского муниципального района Республики Татарстан в сумме 0 тыс. рублей. </w:t>
      </w:r>
    </w:p>
    <w:p w:rsidR="004A57A7" w:rsidRPr="004A57A7" w:rsidRDefault="004A57A7" w:rsidP="001401AC">
      <w:pPr>
        <w:pStyle w:val="a8"/>
        <w:ind w:firstLine="567"/>
        <w:jc w:val="both"/>
        <w:rPr>
          <w:rFonts w:ascii="Arial" w:hAnsi="Arial" w:cs="Arial"/>
          <w:color w:val="000000" w:themeColor="text1"/>
        </w:rPr>
      </w:pPr>
      <w:r w:rsidRPr="004A57A7">
        <w:rPr>
          <w:rFonts w:ascii="Arial" w:hAnsi="Arial" w:cs="Arial"/>
          <w:color w:val="000000" w:themeColor="text1"/>
        </w:rPr>
        <w:t>2. Утвердить 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сновные характеристики </w:t>
      </w:r>
      <w:r w:rsidRPr="004A57A7">
        <w:rPr>
          <w:rFonts w:ascii="Arial" w:hAnsi="Arial" w:cs="Arial"/>
          <w:color w:val="000000" w:themeColor="text1"/>
        </w:rPr>
        <w:t>бюджета Старокиреметского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сельского поселения   </w:t>
      </w:r>
      <w:r w:rsidRPr="004A57A7">
        <w:rPr>
          <w:rFonts w:ascii="Arial" w:hAnsi="Arial" w:cs="Arial"/>
          <w:color w:val="000000" w:themeColor="text1"/>
        </w:rPr>
        <w:t xml:space="preserve">Аксубаевского муниципального района Республики Татарстан на плановый период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>2027 и 2028 годов:</w:t>
      </w:r>
    </w:p>
    <w:p w:rsidR="004A57A7" w:rsidRPr="004A57A7" w:rsidRDefault="004A57A7" w:rsidP="004A57A7">
      <w:pPr>
        <w:pStyle w:val="a8"/>
        <w:jc w:val="both"/>
        <w:rPr>
          <w:rFonts w:ascii="Arial" w:hAnsi="Arial" w:cs="Arial"/>
          <w:color w:val="000000" w:themeColor="text1"/>
        </w:rPr>
      </w:pPr>
      <w:r w:rsidRPr="004A57A7">
        <w:rPr>
          <w:rFonts w:ascii="Arial" w:hAnsi="Arial" w:cs="Arial"/>
          <w:color w:val="000000" w:themeColor="text1"/>
        </w:rPr>
        <w:t xml:space="preserve">        1) прогнозируемый общий объем доходов бюджета Старокиреметского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сельского поселения </w:t>
      </w:r>
      <w:r w:rsidRPr="004A57A7">
        <w:rPr>
          <w:rFonts w:ascii="Arial" w:hAnsi="Arial" w:cs="Arial"/>
          <w:color w:val="000000" w:themeColor="text1"/>
        </w:rPr>
        <w:t xml:space="preserve">Аксубаевского муниципального района Республики Татарстан </w:t>
      </w:r>
    </w:p>
    <w:p w:rsidR="004A57A7" w:rsidRPr="004A57A7" w:rsidRDefault="004A57A7" w:rsidP="004A57A7">
      <w:pPr>
        <w:pStyle w:val="a8"/>
        <w:jc w:val="both"/>
        <w:rPr>
          <w:rFonts w:ascii="Arial" w:hAnsi="Arial" w:cs="Arial"/>
          <w:color w:val="000000" w:themeColor="text1"/>
        </w:rPr>
      </w:pPr>
      <w:r w:rsidRPr="004A57A7">
        <w:rPr>
          <w:rFonts w:ascii="Arial" w:hAnsi="Arial" w:cs="Arial"/>
          <w:color w:val="000000" w:themeColor="text1"/>
        </w:rPr>
        <w:t xml:space="preserve">        </w:t>
      </w:r>
      <w:r w:rsidR="001401AC">
        <w:rPr>
          <w:rFonts w:ascii="Arial" w:hAnsi="Arial" w:cs="Arial"/>
          <w:color w:val="000000" w:themeColor="text1"/>
        </w:rPr>
        <w:t>- на п</w:t>
      </w:r>
      <w:r w:rsidRPr="004A57A7">
        <w:rPr>
          <w:rFonts w:ascii="Arial" w:hAnsi="Arial" w:cs="Arial"/>
          <w:color w:val="000000" w:themeColor="text1"/>
        </w:rPr>
        <w:t xml:space="preserve">лановый период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>2027</w:t>
      </w:r>
      <w:r w:rsidRPr="004A57A7">
        <w:rPr>
          <w:rFonts w:ascii="Arial" w:hAnsi="Arial" w:cs="Arial"/>
          <w:color w:val="000000" w:themeColor="text1"/>
        </w:rPr>
        <w:t xml:space="preserve"> года в сумме 6453,70 тыс. рублей </w:t>
      </w:r>
    </w:p>
    <w:p w:rsidR="004A57A7" w:rsidRPr="004A57A7" w:rsidRDefault="004A57A7" w:rsidP="004A57A7">
      <w:pPr>
        <w:pStyle w:val="a8"/>
        <w:jc w:val="both"/>
        <w:rPr>
          <w:rFonts w:ascii="Arial" w:hAnsi="Arial" w:cs="Arial"/>
          <w:color w:val="000000" w:themeColor="text1"/>
        </w:rPr>
      </w:pPr>
      <w:r w:rsidRPr="004A57A7">
        <w:rPr>
          <w:rFonts w:ascii="Arial" w:hAnsi="Arial" w:cs="Arial"/>
          <w:color w:val="000000" w:themeColor="text1"/>
        </w:rPr>
        <w:t xml:space="preserve">        </w:t>
      </w:r>
      <w:r w:rsidR="001401AC">
        <w:rPr>
          <w:rFonts w:ascii="Arial" w:hAnsi="Arial" w:cs="Arial"/>
          <w:color w:val="000000" w:themeColor="text1"/>
        </w:rPr>
        <w:t>- на п</w:t>
      </w:r>
      <w:r w:rsidRPr="004A57A7">
        <w:rPr>
          <w:rFonts w:ascii="Arial" w:hAnsi="Arial" w:cs="Arial"/>
          <w:color w:val="000000" w:themeColor="text1"/>
        </w:rPr>
        <w:t xml:space="preserve">лановый период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>2028</w:t>
      </w:r>
      <w:r w:rsidRPr="004A57A7">
        <w:rPr>
          <w:rFonts w:ascii="Arial" w:hAnsi="Arial" w:cs="Arial"/>
          <w:color w:val="000000" w:themeColor="text1"/>
        </w:rPr>
        <w:t xml:space="preserve"> года в сумме 7007,70 тыс. рублей;</w:t>
      </w:r>
    </w:p>
    <w:p w:rsidR="004A57A7" w:rsidRPr="004A57A7" w:rsidRDefault="004A57A7" w:rsidP="004A57A7">
      <w:pPr>
        <w:pStyle w:val="a8"/>
        <w:jc w:val="both"/>
        <w:rPr>
          <w:rFonts w:ascii="Arial" w:hAnsi="Arial" w:cs="Arial"/>
          <w:color w:val="000000" w:themeColor="text1"/>
        </w:rPr>
      </w:pPr>
      <w:r w:rsidRPr="004A57A7">
        <w:rPr>
          <w:rFonts w:ascii="Arial" w:hAnsi="Arial" w:cs="Arial"/>
          <w:color w:val="000000" w:themeColor="text1"/>
        </w:rPr>
        <w:t xml:space="preserve">        </w:t>
      </w:r>
      <w:r w:rsidR="001401AC">
        <w:rPr>
          <w:rFonts w:ascii="Arial" w:hAnsi="Arial" w:cs="Arial"/>
          <w:color w:val="000000" w:themeColor="text1"/>
        </w:rPr>
        <w:t>2) о</w:t>
      </w:r>
      <w:r w:rsidRPr="004A57A7">
        <w:rPr>
          <w:rFonts w:ascii="Arial" w:hAnsi="Arial" w:cs="Arial"/>
          <w:color w:val="000000" w:themeColor="text1"/>
        </w:rPr>
        <w:t>бщий объем расходов бюджета Старокиреметского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сельского поселения </w:t>
      </w:r>
      <w:r w:rsidRPr="004A57A7">
        <w:rPr>
          <w:rFonts w:ascii="Arial" w:hAnsi="Arial" w:cs="Arial"/>
          <w:color w:val="000000" w:themeColor="text1"/>
        </w:rPr>
        <w:t>Аксубаевского муниципального района Республики Татарстан:</w:t>
      </w:r>
    </w:p>
    <w:p w:rsidR="004A57A7" w:rsidRPr="004A57A7" w:rsidRDefault="004A57A7" w:rsidP="001401AC">
      <w:pPr>
        <w:pStyle w:val="a8"/>
        <w:ind w:firstLine="567"/>
        <w:jc w:val="both"/>
        <w:rPr>
          <w:rFonts w:ascii="Arial" w:hAnsi="Arial" w:cs="Arial"/>
          <w:color w:val="000000" w:themeColor="text1"/>
        </w:rPr>
      </w:pPr>
      <w:r w:rsidRPr="004A57A7">
        <w:rPr>
          <w:rFonts w:ascii="Arial" w:hAnsi="Arial" w:cs="Arial"/>
          <w:color w:val="000000" w:themeColor="text1"/>
        </w:rPr>
        <w:t xml:space="preserve">- на плановый период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>2027</w:t>
      </w:r>
      <w:r w:rsidRPr="004A57A7">
        <w:rPr>
          <w:rFonts w:ascii="Arial" w:hAnsi="Arial" w:cs="Arial"/>
          <w:color w:val="000000" w:themeColor="text1"/>
        </w:rPr>
        <w:t xml:space="preserve"> года в сумме 6453,70 тыс. рублей, в том числе условно утвержденные расходы в сумме  161,7 тыс. рублей;</w:t>
      </w:r>
    </w:p>
    <w:p w:rsidR="004A57A7" w:rsidRPr="004A57A7" w:rsidRDefault="004A57A7" w:rsidP="001401AC">
      <w:pPr>
        <w:pStyle w:val="a8"/>
        <w:ind w:firstLine="567"/>
        <w:jc w:val="both"/>
        <w:rPr>
          <w:rFonts w:ascii="Arial" w:hAnsi="Arial" w:cs="Arial"/>
          <w:color w:val="000000" w:themeColor="text1"/>
        </w:rPr>
      </w:pPr>
      <w:r w:rsidRPr="004A57A7">
        <w:rPr>
          <w:rFonts w:ascii="Arial" w:hAnsi="Arial" w:cs="Arial"/>
          <w:color w:val="000000" w:themeColor="text1"/>
        </w:rPr>
        <w:t xml:space="preserve">- на плановый период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2028 </w:t>
      </w:r>
      <w:r w:rsidRPr="004A57A7">
        <w:rPr>
          <w:rFonts w:ascii="Arial" w:hAnsi="Arial" w:cs="Arial"/>
          <w:color w:val="000000" w:themeColor="text1"/>
        </w:rPr>
        <w:t>года в сумме 7007,70 тыс. рублей, в том числе условно утвержденные расходы в сумме 342,0 тыс. рублей;</w:t>
      </w:r>
    </w:p>
    <w:p w:rsidR="004A57A7" w:rsidRPr="004A57A7" w:rsidRDefault="004A57A7" w:rsidP="004A57A7">
      <w:pPr>
        <w:pStyle w:val="a8"/>
        <w:jc w:val="both"/>
        <w:rPr>
          <w:rFonts w:ascii="Arial" w:hAnsi="Arial" w:cs="Arial"/>
          <w:color w:val="000000" w:themeColor="text1"/>
        </w:rPr>
      </w:pPr>
      <w:r w:rsidRPr="004A57A7">
        <w:rPr>
          <w:rFonts w:ascii="Arial" w:hAnsi="Arial" w:cs="Arial"/>
          <w:color w:val="000000" w:themeColor="text1"/>
        </w:rPr>
        <w:t xml:space="preserve">        </w:t>
      </w:r>
      <w:r w:rsidR="001401AC">
        <w:rPr>
          <w:rFonts w:ascii="Arial" w:hAnsi="Arial" w:cs="Arial"/>
          <w:color w:val="000000" w:themeColor="text1"/>
        </w:rPr>
        <w:t>3) д</w:t>
      </w:r>
      <w:r w:rsidRPr="004A57A7">
        <w:rPr>
          <w:rFonts w:ascii="Arial" w:hAnsi="Arial" w:cs="Arial"/>
          <w:color w:val="000000" w:themeColor="text1"/>
        </w:rPr>
        <w:t>ефицит бюджета Старокиреметского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сельского поселения </w:t>
      </w:r>
      <w:r w:rsidRPr="004A57A7">
        <w:rPr>
          <w:rFonts w:ascii="Arial" w:hAnsi="Arial" w:cs="Arial"/>
          <w:color w:val="000000" w:themeColor="text1"/>
        </w:rPr>
        <w:t xml:space="preserve">Аксубаевского муниципального района Республики Татарстан на плановый период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2027 </w:t>
      </w:r>
      <w:r w:rsidRPr="004A57A7">
        <w:rPr>
          <w:rFonts w:ascii="Arial" w:hAnsi="Arial" w:cs="Arial"/>
          <w:color w:val="000000" w:themeColor="text1"/>
        </w:rPr>
        <w:t xml:space="preserve">года в сумме 0 тыс. рублей и на плановый период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2028 </w:t>
      </w:r>
      <w:r w:rsidRPr="004A57A7">
        <w:rPr>
          <w:rFonts w:ascii="Arial" w:hAnsi="Arial" w:cs="Arial"/>
          <w:color w:val="000000" w:themeColor="text1"/>
        </w:rPr>
        <w:t>года в сумме 0 тыс. рублей</w:t>
      </w:r>
    </w:p>
    <w:p w:rsidR="004A57A7" w:rsidRPr="004A57A7" w:rsidRDefault="004A57A7" w:rsidP="001401AC">
      <w:pPr>
        <w:pStyle w:val="a8"/>
        <w:ind w:firstLine="567"/>
        <w:jc w:val="both"/>
        <w:rPr>
          <w:rFonts w:ascii="Arial" w:hAnsi="Arial" w:cs="Arial"/>
          <w:color w:val="000000" w:themeColor="text1"/>
        </w:rPr>
      </w:pPr>
      <w:r w:rsidRPr="004A57A7">
        <w:rPr>
          <w:rFonts w:ascii="Arial" w:hAnsi="Arial" w:cs="Arial"/>
          <w:color w:val="000000" w:themeColor="text1"/>
        </w:rPr>
        <w:lastRenderedPageBreak/>
        <w:t>3. Утвердить источники финансирования дефицита бюджета Старокиреметского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сельского поселения </w:t>
      </w:r>
      <w:r w:rsidRPr="004A57A7">
        <w:rPr>
          <w:rFonts w:ascii="Arial" w:hAnsi="Arial" w:cs="Arial"/>
          <w:color w:val="000000" w:themeColor="text1"/>
        </w:rPr>
        <w:t>Аксубаевского муниципального района Республики Татарстан:</w:t>
      </w:r>
    </w:p>
    <w:p w:rsidR="004A57A7" w:rsidRPr="004A57A7" w:rsidRDefault="004A57A7" w:rsidP="004A57A7">
      <w:pPr>
        <w:pStyle w:val="a8"/>
        <w:jc w:val="both"/>
        <w:rPr>
          <w:rFonts w:ascii="Arial" w:hAnsi="Arial" w:cs="Arial"/>
          <w:color w:val="000000" w:themeColor="text1"/>
        </w:rPr>
      </w:pPr>
      <w:r w:rsidRPr="004A57A7">
        <w:rPr>
          <w:rFonts w:ascii="Arial" w:hAnsi="Arial" w:cs="Arial"/>
          <w:color w:val="000000" w:themeColor="text1"/>
        </w:rPr>
        <w:t xml:space="preserve">-   на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>2026</w:t>
      </w:r>
      <w:r w:rsidRPr="004A57A7">
        <w:rPr>
          <w:rFonts w:ascii="Arial" w:hAnsi="Arial" w:cs="Arial"/>
          <w:color w:val="000000" w:themeColor="text1"/>
        </w:rPr>
        <w:t xml:space="preserve"> год согласно приложению №1 к настоящему Решению;</w:t>
      </w:r>
    </w:p>
    <w:p w:rsidR="004A57A7" w:rsidRDefault="004A57A7" w:rsidP="004A57A7">
      <w:pPr>
        <w:pStyle w:val="a8"/>
        <w:jc w:val="both"/>
        <w:rPr>
          <w:rFonts w:ascii="Arial" w:hAnsi="Arial" w:cs="Arial"/>
          <w:color w:val="000000" w:themeColor="text1"/>
        </w:rPr>
      </w:pPr>
      <w:r w:rsidRPr="004A57A7">
        <w:rPr>
          <w:rFonts w:ascii="Arial" w:hAnsi="Arial" w:cs="Arial"/>
          <w:color w:val="000000" w:themeColor="text1"/>
        </w:rPr>
        <w:t xml:space="preserve">-   на плановый период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>2027</w:t>
      </w:r>
      <w:r w:rsidRPr="004A57A7">
        <w:rPr>
          <w:rFonts w:ascii="Arial" w:hAnsi="Arial" w:cs="Arial"/>
          <w:color w:val="000000" w:themeColor="text1"/>
        </w:rPr>
        <w:t xml:space="preserve"> и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2028 </w:t>
      </w:r>
      <w:r w:rsidRPr="004A57A7">
        <w:rPr>
          <w:rFonts w:ascii="Arial" w:hAnsi="Arial" w:cs="Arial"/>
          <w:color w:val="000000" w:themeColor="text1"/>
        </w:rPr>
        <w:t xml:space="preserve">годов согласно приложению №2 к настоящему Решению. </w:t>
      </w:r>
    </w:p>
    <w:p w:rsidR="001401AC" w:rsidRPr="004A57A7" w:rsidRDefault="001401AC" w:rsidP="004A57A7">
      <w:pPr>
        <w:pStyle w:val="a8"/>
        <w:jc w:val="both"/>
        <w:rPr>
          <w:rFonts w:ascii="Arial" w:hAnsi="Arial" w:cs="Arial"/>
          <w:color w:val="000000" w:themeColor="text1"/>
        </w:rPr>
      </w:pPr>
    </w:p>
    <w:bookmarkEnd w:id="4"/>
    <w:p w:rsidR="004A57A7" w:rsidRPr="001401AC" w:rsidRDefault="004A57A7" w:rsidP="001401AC">
      <w:pPr>
        <w:pStyle w:val="a8"/>
        <w:ind w:firstLine="567"/>
        <w:jc w:val="both"/>
        <w:rPr>
          <w:rFonts w:ascii="Arial" w:hAnsi="Arial" w:cs="Arial"/>
          <w:b/>
          <w:color w:val="000000" w:themeColor="text1"/>
        </w:rPr>
      </w:pPr>
      <w:r w:rsidRPr="001401AC">
        <w:rPr>
          <w:rFonts w:ascii="Arial" w:hAnsi="Arial" w:cs="Arial"/>
          <w:b/>
          <w:color w:val="000000" w:themeColor="text1"/>
        </w:rPr>
        <w:t>Пункт 2</w:t>
      </w:r>
    </w:p>
    <w:p w:rsidR="004A57A7" w:rsidRPr="004A57A7" w:rsidRDefault="004A57A7" w:rsidP="001401AC">
      <w:pPr>
        <w:pStyle w:val="a8"/>
        <w:ind w:firstLine="567"/>
        <w:jc w:val="both"/>
        <w:rPr>
          <w:rFonts w:ascii="Arial" w:hAnsi="Arial" w:cs="Arial"/>
          <w:color w:val="000000" w:themeColor="text1"/>
        </w:rPr>
      </w:pPr>
      <w:proofErr w:type="gramStart"/>
      <w:r w:rsidRPr="004A57A7">
        <w:rPr>
          <w:rFonts w:ascii="Arial" w:hAnsi="Arial" w:cs="Arial"/>
          <w:color w:val="000000" w:themeColor="text1"/>
        </w:rPr>
        <w:t xml:space="preserve">1.Утвердить по состоянию на 1 января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>2027</w:t>
      </w:r>
      <w:r w:rsidRPr="004A57A7">
        <w:rPr>
          <w:rFonts w:ascii="Arial" w:hAnsi="Arial" w:cs="Arial"/>
          <w:color w:val="000000" w:themeColor="text1"/>
        </w:rPr>
        <w:t xml:space="preserve"> года верхний предел муниципального внутреннего долга Старокиреметского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сельского поселения   </w:t>
      </w:r>
      <w:r w:rsidRPr="004A57A7">
        <w:rPr>
          <w:rFonts w:ascii="Arial" w:hAnsi="Arial" w:cs="Arial"/>
          <w:color w:val="000000" w:themeColor="text1"/>
        </w:rPr>
        <w:t>Аксубаевского муниципального района</w:t>
      </w:r>
      <w:r w:rsidR="001401AC">
        <w:rPr>
          <w:rFonts w:ascii="Arial" w:hAnsi="Arial" w:cs="Arial"/>
          <w:color w:val="000000" w:themeColor="text1"/>
        </w:rPr>
        <w:t xml:space="preserve"> </w:t>
      </w:r>
      <w:r w:rsidRPr="004A57A7">
        <w:rPr>
          <w:rFonts w:ascii="Arial" w:hAnsi="Arial" w:cs="Arial"/>
          <w:color w:val="000000" w:themeColor="text1"/>
        </w:rPr>
        <w:t>Республики Татарстан в сумме 0 тыс. рублей, в том числе верхний предел муниципального внутреннего долга по муниципальным гарантиям Старокиреметского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сельского поселения </w:t>
      </w:r>
      <w:r w:rsidRPr="004A57A7">
        <w:rPr>
          <w:rFonts w:ascii="Arial" w:hAnsi="Arial" w:cs="Arial"/>
          <w:color w:val="000000" w:themeColor="text1"/>
        </w:rPr>
        <w:t>Аксубаевского муниципального района Республики Татарстан в валюте Российской Федерации с нулевым значением.</w:t>
      </w:r>
      <w:proofErr w:type="gramEnd"/>
    </w:p>
    <w:p w:rsidR="004A57A7" w:rsidRPr="004A57A7" w:rsidRDefault="004A57A7" w:rsidP="001401AC">
      <w:pPr>
        <w:pStyle w:val="a8"/>
        <w:ind w:firstLine="567"/>
        <w:jc w:val="both"/>
        <w:rPr>
          <w:rFonts w:ascii="Arial" w:hAnsi="Arial" w:cs="Arial"/>
          <w:color w:val="000000" w:themeColor="text1"/>
        </w:rPr>
      </w:pPr>
      <w:r w:rsidRPr="004A57A7">
        <w:rPr>
          <w:rFonts w:ascii="Arial" w:hAnsi="Arial" w:cs="Arial"/>
          <w:color w:val="000000" w:themeColor="text1"/>
        </w:rPr>
        <w:t xml:space="preserve">2. </w:t>
      </w:r>
      <w:proofErr w:type="gramStart"/>
      <w:r w:rsidRPr="004A57A7">
        <w:rPr>
          <w:rFonts w:ascii="Arial" w:hAnsi="Arial" w:cs="Arial"/>
          <w:color w:val="000000" w:themeColor="text1"/>
        </w:rPr>
        <w:t xml:space="preserve">Утвердить по состоянию на 1 января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2028 </w:t>
      </w:r>
      <w:r w:rsidRPr="004A57A7">
        <w:rPr>
          <w:rFonts w:ascii="Arial" w:hAnsi="Arial" w:cs="Arial"/>
          <w:color w:val="000000" w:themeColor="text1"/>
        </w:rPr>
        <w:t>года верхний предел муниципального внутреннего долга Старокиреметского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сельского поселения   </w:t>
      </w:r>
      <w:r w:rsidRPr="004A57A7">
        <w:rPr>
          <w:rFonts w:ascii="Arial" w:hAnsi="Arial" w:cs="Arial"/>
          <w:color w:val="000000" w:themeColor="text1"/>
        </w:rPr>
        <w:t>Аксубаевского муниципального района Республики Татарстан в сумме 0 тыс. рублей, в том числе верхний предел муниципального внутреннего долга по муниципальным гарантиям Старокиреметского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сельского поселения </w:t>
      </w:r>
      <w:r w:rsidRPr="004A57A7">
        <w:rPr>
          <w:rFonts w:ascii="Arial" w:hAnsi="Arial" w:cs="Arial"/>
          <w:color w:val="000000" w:themeColor="text1"/>
        </w:rPr>
        <w:t>Аксубаевского муниципального района Республики Татарстан в валюте Российской Федерации с нулевым значением.</w:t>
      </w:r>
      <w:proofErr w:type="gramEnd"/>
    </w:p>
    <w:p w:rsidR="004A57A7" w:rsidRPr="004A57A7" w:rsidRDefault="004A57A7" w:rsidP="001401AC">
      <w:pPr>
        <w:pStyle w:val="a8"/>
        <w:ind w:firstLine="567"/>
        <w:jc w:val="both"/>
        <w:rPr>
          <w:rFonts w:ascii="Arial" w:hAnsi="Arial" w:cs="Arial"/>
          <w:color w:val="000000" w:themeColor="text1"/>
        </w:rPr>
      </w:pPr>
      <w:r w:rsidRPr="004A57A7">
        <w:rPr>
          <w:rFonts w:ascii="Arial" w:hAnsi="Arial" w:cs="Arial"/>
          <w:color w:val="000000" w:themeColor="text1"/>
        </w:rPr>
        <w:t xml:space="preserve">3. </w:t>
      </w:r>
      <w:proofErr w:type="gramStart"/>
      <w:r w:rsidRPr="004A57A7">
        <w:rPr>
          <w:rFonts w:ascii="Arial" w:hAnsi="Arial" w:cs="Arial"/>
          <w:color w:val="000000" w:themeColor="text1"/>
        </w:rPr>
        <w:t xml:space="preserve">Утвердить по состоянию на 1 января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>2029</w:t>
      </w:r>
      <w:r w:rsidRPr="004A57A7">
        <w:rPr>
          <w:rFonts w:ascii="Arial" w:hAnsi="Arial" w:cs="Arial"/>
          <w:color w:val="000000" w:themeColor="text1"/>
        </w:rPr>
        <w:t xml:space="preserve"> года верхний предел муниципального внутреннего долга Старокиреметского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сельского поселения   </w:t>
      </w:r>
      <w:r w:rsidRPr="004A57A7">
        <w:rPr>
          <w:rFonts w:ascii="Arial" w:hAnsi="Arial" w:cs="Arial"/>
          <w:color w:val="000000" w:themeColor="text1"/>
        </w:rPr>
        <w:t>Аксубаевского муниципального района Республики Татарстан в сумме 0 тыс. рублей, в том числе верхний предел муниципального внутреннего долга по муниципальным гарантиям Старокиреметского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сельского поселения </w:t>
      </w:r>
      <w:r w:rsidRPr="004A57A7">
        <w:rPr>
          <w:rFonts w:ascii="Arial" w:hAnsi="Arial" w:cs="Arial"/>
          <w:color w:val="000000" w:themeColor="text1"/>
        </w:rPr>
        <w:t>Аксубаевского муниципального района Республики Татарстан в валюте Российской Федерации с нулевым значением.</w:t>
      </w:r>
      <w:proofErr w:type="gramEnd"/>
    </w:p>
    <w:p w:rsidR="004A57A7" w:rsidRPr="004A57A7" w:rsidRDefault="004A57A7" w:rsidP="004A57A7">
      <w:pPr>
        <w:pStyle w:val="a8"/>
        <w:jc w:val="both"/>
        <w:rPr>
          <w:rFonts w:ascii="Arial" w:hAnsi="Arial" w:cs="Arial"/>
          <w:color w:val="000000" w:themeColor="text1"/>
          <w:lang w:val="tt-RU"/>
        </w:rPr>
      </w:pPr>
    </w:p>
    <w:p w:rsidR="004A57A7" w:rsidRPr="004A57A7" w:rsidRDefault="004A57A7" w:rsidP="004A57A7">
      <w:pPr>
        <w:pStyle w:val="a8"/>
        <w:jc w:val="both"/>
        <w:rPr>
          <w:rFonts w:ascii="Arial" w:hAnsi="Arial" w:cs="Arial"/>
          <w:color w:val="000000" w:themeColor="text1"/>
          <w:lang w:val="tt-RU"/>
        </w:rPr>
      </w:pPr>
    </w:p>
    <w:p w:rsidR="004A57A7" w:rsidRPr="001401AC" w:rsidRDefault="004A57A7" w:rsidP="001401AC">
      <w:pPr>
        <w:pStyle w:val="a8"/>
        <w:ind w:firstLine="567"/>
        <w:jc w:val="both"/>
        <w:rPr>
          <w:rFonts w:ascii="Arial" w:hAnsi="Arial" w:cs="Arial"/>
          <w:b/>
          <w:color w:val="000000" w:themeColor="text1"/>
        </w:rPr>
      </w:pPr>
      <w:r w:rsidRPr="001401AC">
        <w:rPr>
          <w:rFonts w:ascii="Arial" w:hAnsi="Arial" w:cs="Arial"/>
          <w:b/>
          <w:color w:val="000000" w:themeColor="text1"/>
        </w:rPr>
        <w:t>Пункт 3</w:t>
      </w:r>
    </w:p>
    <w:p w:rsidR="001401AC" w:rsidRDefault="004A57A7" w:rsidP="001401AC">
      <w:pPr>
        <w:pStyle w:val="a8"/>
        <w:ind w:firstLine="567"/>
        <w:jc w:val="both"/>
        <w:rPr>
          <w:rFonts w:ascii="Arial" w:hAnsi="Arial" w:cs="Arial"/>
          <w:color w:val="000000" w:themeColor="text1"/>
        </w:rPr>
      </w:pPr>
      <w:r w:rsidRPr="004A57A7">
        <w:rPr>
          <w:rFonts w:ascii="Arial" w:hAnsi="Arial" w:cs="Arial"/>
          <w:color w:val="000000" w:themeColor="text1"/>
        </w:rPr>
        <w:t>Учесть в бюджете Старокиреметского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сельского поселения </w:t>
      </w:r>
      <w:r w:rsidRPr="004A57A7">
        <w:rPr>
          <w:rFonts w:ascii="Arial" w:hAnsi="Arial" w:cs="Arial"/>
          <w:color w:val="000000" w:themeColor="text1"/>
        </w:rPr>
        <w:t xml:space="preserve">Аксубаевского муниципального района Республики Татарстан прогнозируемые объемы доходов на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2026 </w:t>
      </w:r>
      <w:r w:rsidRPr="004A57A7">
        <w:rPr>
          <w:rFonts w:ascii="Arial" w:hAnsi="Arial" w:cs="Arial"/>
          <w:color w:val="000000" w:themeColor="text1"/>
        </w:rPr>
        <w:t xml:space="preserve">год согласно приложению №3 к настоящему Решению, на плановый период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>2027</w:t>
      </w:r>
      <w:r w:rsidRPr="004A57A7">
        <w:rPr>
          <w:rFonts w:ascii="Arial" w:hAnsi="Arial" w:cs="Arial"/>
          <w:color w:val="000000" w:themeColor="text1"/>
        </w:rPr>
        <w:t xml:space="preserve"> и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2028 </w:t>
      </w:r>
      <w:r w:rsidRPr="004A57A7">
        <w:rPr>
          <w:rFonts w:ascii="Arial" w:hAnsi="Arial" w:cs="Arial"/>
          <w:color w:val="000000" w:themeColor="text1"/>
        </w:rPr>
        <w:t>годов согласно приложению   №4   к настоящему Решению.</w:t>
      </w:r>
      <w:bookmarkStart w:id="5" w:name="sub_9"/>
    </w:p>
    <w:p w:rsidR="001401AC" w:rsidRDefault="001401AC" w:rsidP="001401AC">
      <w:pPr>
        <w:pStyle w:val="a8"/>
        <w:ind w:firstLine="567"/>
        <w:jc w:val="both"/>
        <w:rPr>
          <w:rFonts w:ascii="Arial" w:hAnsi="Arial" w:cs="Arial"/>
          <w:color w:val="000000" w:themeColor="text1"/>
        </w:rPr>
      </w:pPr>
    </w:p>
    <w:p w:rsidR="004A57A7" w:rsidRPr="001401AC" w:rsidRDefault="004A57A7" w:rsidP="001401AC">
      <w:pPr>
        <w:pStyle w:val="a8"/>
        <w:ind w:firstLine="567"/>
        <w:jc w:val="both"/>
        <w:rPr>
          <w:rStyle w:val="af4"/>
          <w:rFonts w:ascii="Arial" w:hAnsi="Arial" w:cs="Arial"/>
          <w:color w:val="000000" w:themeColor="text1"/>
          <w:sz w:val="24"/>
        </w:rPr>
      </w:pPr>
      <w:r w:rsidRPr="001401AC">
        <w:rPr>
          <w:rStyle w:val="af4"/>
          <w:rFonts w:ascii="Arial" w:hAnsi="Arial" w:cs="Arial"/>
          <w:color w:val="000000" w:themeColor="text1"/>
          <w:sz w:val="24"/>
        </w:rPr>
        <w:t>Пункт 4</w:t>
      </w:r>
    </w:p>
    <w:p w:rsidR="004A57A7" w:rsidRPr="004A57A7" w:rsidRDefault="004A57A7" w:rsidP="004A57A7">
      <w:pPr>
        <w:pStyle w:val="a8"/>
        <w:jc w:val="both"/>
        <w:rPr>
          <w:rStyle w:val="af4"/>
          <w:rFonts w:ascii="Arial" w:hAnsi="Arial" w:cs="Arial"/>
          <w:b w:val="0"/>
          <w:color w:val="000000" w:themeColor="text1"/>
          <w:sz w:val="24"/>
        </w:rPr>
      </w:pP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       1.Утвердить распределение бюджетных ассигнований бюджета Старокиреметского сельского поселения Аксубаевского муниципального района Республики Татарстан по разделам, подразделам, целевым статьям </w:t>
      </w:r>
      <w:r w:rsidRPr="004A57A7">
        <w:rPr>
          <w:rFonts w:ascii="Arial" w:hAnsi="Arial" w:cs="Arial"/>
          <w:color w:val="000000" w:themeColor="text1"/>
        </w:rPr>
        <w:t>(муниципальным программам Старокиреметского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сельского поселения Аксубаевского муниципального района Республики Татарстан</w:t>
      </w:r>
      <w:r w:rsidRPr="004A57A7">
        <w:rPr>
          <w:rFonts w:ascii="Arial" w:hAnsi="Arial" w:cs="Arial"/>
          <w:color w:val="000000" w:themeColor="text1"/>
        </w:rPr>
        <w:t xml:space="preserve"> и непрограммным направлениям деятельности), группам </w:t>
      </w:r>
      <w:proofErr w:type="gramStart"/>
      <w:r w:rsidRPr="004A57A7">
        <w:rPr>
          <w:rFonts w:ascii="Arial" w:hAnsi="Arial" w:cs="Arial"/>
          <w:color w:val="000000" w:themeColor="text1"/>
        </w:rPr>
        <w:t>видов расходов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классификации расходов бюджета</w:t>
      </w:r>
      <w:proofErr w:type="gramEnd"/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>:</w:t>
      </w:r>
    </w:p>
    <w:p w:rsidR="004A57A7" w:rsidRPr="004A57A7" w:rsidRDefault="004A57A7" w:rsidP="004A57A7">
      <w:pPr>
        <w:pStyle w:val="a8"/>
        <w:jc w:val="both"/>
        <w:rPr>
          <w:rStyle w:val="af4"/>
          <w:rFonts w:ascii="Arial" w:hAnsi="Arial" w:cs="Arial"/>
          <w:b w:val="0"/>
          <w:color w:val="000000" w:themeColor="text1"/>
          <w:sz w:val="24"/>
        </w:rPr>
      </w:pP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>-   на 2026 год согласно приложению № 5 к настоящему Решению;</w:t>
      </w:r>
    </w:p>
    <w:p w:rsidR="004A57A7" w:rsidRPr="004A57A7" w:rsidRDefault="004A57A7" w:rsidP="004A57A7">
      <w:pPr>
        <w:pStyle w:val="a8"/>
        <w:jc w:val="both"/>
        <w:rPr>
          <w:rStyle w:val="af4"/>
          <w:rFonts w:ascii="Arial" w:hAnsi="Arial" w:cs="Arial"/>
          <w:b w:val="0"/>
          <w:color w:val="000000" w:themeColor="text1"/>
          <w:sz w:val="24"/>
        </w:rPr>
      </w:pP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>-   на плановый период 2027 и 2028 годов согласно приложению № 6 к настоящему Решению.</w:t>
      </w:r>
    </w:p>
    <w:p w:rsidR="004A57A7" w:rsidRPr="004A57A7" w:rsidRDefault="004A57A7" w:rsidP="004A57A7">
      <w:pPr>
        <w:pStyle w:val="a8"/>
        <w:jc w:val="both"/>
        <w:rPr>
          <w:rFonts w:ascii="Arial" w:hAnsi="Arial" w:cs="Arial"/>
          <w:color w:val="000000" w:themeColor="text1"/>
        </w:rPr>
      </w:pPr>
      <w:r w:rsidRPr="004A57A7">
        <w:rPr>
          <w:rFonts w:ascii="Arial" w:hAnsi="Arial" w:cs="Arial"/>
          <w:color w:val="000000" w:themeColor="text1"/>
        </w:rPr>
        <w:t>2.Утвердить ведомственную структуру расходов бюджета Старокиреметского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сельского поселения </w:t>
      </w:r>
      <w:r w:rsidRPr="004A57A7">
        <w:rPr>
          <w:rFonts w:ascii="Arial" w:hAnsi="Arial" w:cs="Arial"/>
          <w:color w:val="000000" w:themeColor="text1"/>
        </w:rPr>
        <w:t>Аксубаевского муниципального района Республики Татарстан:</w:t>
      </w:r>
    </w:p>
    <w:p w:rsidR="004A57A7" w:rsidRPr="004A57A7" w:rsidRDefault="004A57A7" w:rsidP="004A57A7">
      <w:pPr>
        <w:pStyle w:val="a8"/>
        <w:jc w:val="both"/>
        <w:rPr>
          <w:rFonts w:ascii="Arial" w:hAnsi="Arial" w:cs="Arial"/>
          <w:color w:val="000000" w:themeColor="text1"/>
        </w:rPr>
      </w:pPr>
      <w:r w:rsidRPr="004A57A7">
        <w:rPr>
          <w:rFonts w:ascii="Arial" w:hAnsi="Arial" w:cs="Arial"/>
          <w:color w:val="000000" w:themeColor="text1"/>
        </w:rPr>
        <w:t xml:space="preserve">-   на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>2026</w:t>
      </w:r>
      <w:r w:rsidRPr="004A57A7">
        <w:rPr>
          <w:rFonts w:ascii="Arial" w:hAnsi="Arial" w:cs="Arial"/>
          <w:color w:val="000000" w:themeColor="text1"/>
        </w:rPr>
        <w:t xml:space="preserve"> год согласно </w:t>
      </w:r>
      <w:hyperlink w:anchor="sub_1007" w:history="1">
        <w:r w:rsidRPr="004A57A7">
          <w:rPr>
            <w:rStyle w:val="af5"/>
            <w:rFonts w:ascii="Arial" w:hAnsi="Arial" w:cs="Arial"/>
            <w:b w:val="0"/>
            <w:color w:val="000000" w:themeColor="text1"/>
            <w:sz w:val="24"/>
          </w:rPr>
          <w:t>приложению</w:t>
        </w:r>
      </w:hyperlink>
      <w:r w:rsidRPr="004A57A7">
        <w:rPr>
          <w:rFonts w:ascii="Arial" w:hAnsi="Arial" w:cs="Arial"/>
          <w:bCs/>
          <w:color w:val="000000" w:themeColor="text1"/>
        </w:rPr>
        <w:t xml:space="preserve"> № 7</w:t>
      </w:r>
      <w:r w:rsidRPr="004A57A7">
        <w:rPr>
          <w:rFonts w:ascii="Arial" w:hAnsi="Arial" w:cs="Arial"/>
          <w:color w:val="000000" w:themeColor="text1"/>
        </w:rPr>
        <w:t xml:space="preserve"> к настоящему Решению;</w:t>
      </w:r>
    </w:p>
    <w:p w:rsidR="004A57A7" w:rsidRPr="004A57A7" w:rsidRDefault="004A57A7" w:rsidP="004A57A7">
      <w:pPr>
        <w:pStyle w:val="a8"/>
        <w:jc w:val="both"/>
        <w:rPr>
          <w:rFonts w:ascii="Arial" w:hAnsi="Arial" w:cs="Arial"/>
          <w:color w:val="000000" w:themeColor="text1"/>
        </w:rPr>
      </w:pPr>
      <w:r w:rsidRPr="004A57A7">
        <w:rPr>
          <w:rFonts w:ascii="Arial" w:hAnsi="Arial" w:cs="Arial"/>
          <w:color w:val="000000" w:themeColor="text1"/>
        </w:rPr>
        <w:t xml:space="preserve">-  на плановый период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2027 и 2028 </w:t>
      </w:r>
      <w:r w:rsidRPr="004A57A7">
        <w:rPr>
          <w:rFonts w:ascii="Arial" w:hAnsi="Arial" w:cs="Arial"/>
          <w:color w:val="000000" w:themeColor="text1"/>
        </w:rPr>
        <w:t>годов согласно приложению №8 к настоящему Решению</w:t>
      </w:r>
    </w:p>
    <w:p w:rsidR="004A57A7" w:rsidRPr="004A57A7" w:rsidRDefault="004A57A7" w:rsidP="004A57A7">
      <w:pPr>
        <w:pStyle w:val="a8"/>
        <w:jc w:val="both"/>
        <w:rPr>
          <w:rFonts w:ascii="Arial" w:hAnsi="Arial" w:cs="Arial"/>
          <w:color w:val="000000" w:themeColor="text1"/>
        </w:rPr>
      </w:pPr>
      <w:r w:rsidRPr="004A57A7">
        <w:rPr>
          <w:rFonts w:ascii="Arial" w:hAnsi="Arial" w:cs="Arial"/>
          <w:color w:val="000000" w:themeColor="text1"/>
        </w:rPr>
        <w:t xml:space="preserve">        3.Утвердить распределение бюджетных ассигнований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бюджета Старокиреметского сельского поселения Аксубаевского муниципального района Республики Татарстан </w:t>
      </w:r>
      <w:r w:rsidRPr="004A57A7">
        <w:rPr>
          <w:rFonts w:ascii="Arial" w:hAnsi="Arial" w:cs="Arial"/>
          <w:color w:val="000000" w:themeColor="text1"/>
        </w:rPr>
        <w:t>по целевым статьям (муниципальным программам Старокиреметского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сельского поселения </w:t>
      </w:r>
      <w:r w:rsidRPr="004A57A7">
        <w:rPr>
          <w:rFonts w:ascii="Arial" w:hAnsi="Arial" w:cs="Arial"/>
          <w:color w:val="000000" w:themeColor="text1"/>
        </w:rPr>
        <w:t>Аксубаевского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муниципального района Республики Татарстан</w:t>
      </w:r>
      <w:r w:rsidRPr="004A57A7">
        <w:rPr>
          <w:rFonts w:ascii="Arial" w:hAnsi="Arial" w:cs="Arial"/>
          <w:color w:val="000000" w:themeColor="text1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4A57A7" w:rsidRPr="004A57A7" w:rsidRDefault="004A57A7" w:rsidP="004A57A7">
      <w:pPr>
        <w:pStyle w:val="a8"/>
        <w:jc w:val="both"/>
        <w:rPr>
          <w:rFonts w:ascii="Arial" w:hAnsi="Arial" w:cs="Arial"/>
          <w:color w:val="000000" w:themeColor="text1"/>
        </w:rPr>
      </w:pPr>
      <w:r w:rsidRPr="004A57A7">
        <w:rPr>
          <w:rFonts w:ascii="Arial" w:hAnsi="Arial" w:cs="Arial"/>
          <w:color w:val="000000" w:themeColor="text1"/>
        </w:rPr>
        <w:lastRenderedPageBreak/>
        <w:t>-    на 2026 год согласно приложению № 9 к настоящему Решению</w:t>
      </w:r>
      <w:r w:rsidRPr="004A57A7">
        <w:rPr>
          <w:rFonts w:ascii="Arial" w:hAnsi="Arial" w:cs="Arial"/>
          <w:color w:val="000000" w:themeColor="text1"/>
        </w:rPr>
        <w:tab/>
      </w:r>
    </w:p>
    <w:p w:rsidR="004A57A7" w:rsidRPr="004A57A7" w:rsidRDefault="004A57A7" w:rsidP="004A57A7">
      <w:pPr>
        <w:pStyle w:val="a8"/>
        <w:jc w:val="both"/>
        <w:rPr>
          <w:rStyle w:val="af4"/>
          <w:rFonts w:ascii="Arial" w:hAnsi="Arial" w:cs="Arial"/>
          <w:b w:val="0"/>
          <w:color w:val="000000" w:themeColor="text1"/>
          <w:sz w:val="24"/>
        </w:rPr>
      </w:pPr>
      <w:r w:rsidRPr="004A57A7">
        <w:rPr>
          <w:rFonts w:ascii="Arial" w:hAnsi="Arial" w:cs="Arial"/>
          <w:color w:val="000000" w:themeColor="text1"/>
        </w:rPr>
        <w:t xml:space="preserve">-  на плановый период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2027 и 2028 </w:t>
      </w:r>
      <w:r w:rsidRPr="004A57A7">
        <w:rPr>
          <w:rFonts w:ascii="Arial" w:hAnsi="Arial" w:cs="Arial"/>
          <w:color w:val="000000" w:themeColor="text1"/>
        </w:rPr>
        <w:t xml:space="preserve">годов согласно приложению №10 к настоящему Решению. </w:t>
      </w:r>
    </w:p>
    <w:p w:rsidR="004A57A7" w:rsidRDefault="004A57A7" w:rsidP="004A57A7">
      <w:pPr>
        <w:pStyle w:val="a8"/>
        <w:jc w:val="both"/>
        <w:rPr>
          <w:rFonts w:ascii="Arial" w:hAnsi="Arial" w:cs="Arial"/>
          <w:color w:val="000000" w:themeColor="text1"/>
        </w:rPr>
      </w:pPr>
      <w:bookmarkStart w:id="6" w:name="sub_13"/>
      <w:bookmarkEnd w:id="5"/>
      <w:r w:rsidRPr="004A57A7">
        <w:rPr>
          <w:rFonts w:ascii="Arial" w:hAnsi="Arial" w:cs="Arial"/>
          <w:color w:val="000000" w:themeColor="text1"/>
        </w:rPr>
        <w:t xml:space="preserve">        4.Утвердить общий объем бюджетных ассигнований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бюджета Старокиреметского сельского поселения Аксубаевского муниципального района Республики Татарстан </w:t>
      </w:r>
      <w:r w:rsidRPr="004A57A7">
        <w:rPr>
          <w:rFonts w:ascii="Arial" w:hAnsi="Arial" w:cs="Arial"/>
          <w:color w:val="000000" w:themeColor="text1"/>
        </w:rPr>
        <w:t xml:space="preserve">на исполнение публичных нормативных обязательств на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>2026</w:t>
      </w:r>
      <w:r w:rsidRPr="004A57A7">
        <w:rPr>
          <w:rFonts w:ascii="Arial" w:hAnsi="Arial" w:cs="Arial"/>
          <w:color w:val="000000" w:themeColor="text1"/>
        </w:rPr>
        <w:t xml:space="preserve"> год в сумме 0 тыс. рублей, на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2027 </w:t>
      </w:r>
      <w:r w:rsidRPr="004A57A7">
        <w:rPr>
          <w:rFonts w:ascii="Arial" w:hAnsi="Arial" w:cs="Arial"/>
          <w:color w:val="000000" w:themeColor="text1"/>
        </w:rPr>
        <w:t xml:space="preserve">год 0 тыс. рублей и на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>2028</w:t>
      </w:r>
      <w:r w:rsidRPr="004A57A7">
        <w:rPr>
          <w:rFonts w:ascii="Arial" w:hAnsi="Arial" w:cs="Arial"/>
          <w:color w:val="000000" w:themeColor="text1"/>
        </w:rPr>
        <w:t xml:space="preserve"> год 0 тыс. рублей.</w:t>
      </w:r>
      <w:bookmarkEnd w:id="6"/>
    </w:p>
    <w:p w:rsidR="001401AC" w:rsidRPr="004A57A7" w:rsidRDefault="001401AC" w:rsidP="004A57A7">
      <w:pPr>
        <w:pStyle w:val="a8"/>
        <w:jc w:val="both"/>
        <w:rPr>
          <w:rFonts w:ascii="Arial" w:hAnsi="Arial" w:cs="Arial"/>
          <w:color w:val="000000" w:themeColor="text1"/>
        </w:rPr>
      </w:pPr>
    </w:p>
    <w:p w:rsidR="004A57A7" w:rsidRPr="001401AC" w:rsidRDefault="004A57A7" w:rsidP="001401AC">
      <w:pPr>
        <w:pStyle w:val="a8"/>
        <w:ind w:firstLine="567"/>
        <w:jc w:val="both"/>
        <w:rPr>
          <w:rFonts w:ascii="Arial" w:hAnsi="Arial" w:cs="Arial"/>
          <w:b/>
          <w:color w:val="000000" w:themeColor="text1"/>
        </w:rPr>
      </w:pPr>
      <w:r w:rsidRPr="001401AC">
        <w:rPr>
          <w:rFonts w:ascii="Arial" w:hAnsi="Arial" w:cs="Arial"/>
          <w:b/>
          <w:color w:val="000000" w:themeColor="text1"/>
        </w:rPr>
        <w:t>Пункт 5</w:t>
      </w:r>
    </w:p>
    <w:p w:rsidR="004A57A7" w:rsidRPr="004A57A7" w:rsidRDefault="004A57A7" w:rsidP="004A57A7">
      <w:pPr>
        <w:pStyle w:val="a8"/>
        <w:jc w:val="both"/>
        <w:rPr>
          <w:rFonts w:ascii="Arial" w:hAnsi="Arial" w:cs="Arial"/>
          <w:color w:val="000000" w:themeColor="text1"/>
        </w:rPr>
      </w:pPr>
      <w:r w:rsidRPr="004A57A7">
        <w:rPr>
          <w:rFonts w:ascii="Arial" w:hAnsi="Arial" w:cs="Arial"/>
          <w:color w:val="000000" w:themeColor="text1"/>
        </w:rPr>
        <w:t xml:space="preserve">        Учесть в бюджете Старокиреметского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сельского поселения </w:t>
      </w:r>
      <w:r w:rsidRPr="004A57A7">
        <w:rPr>
          <w:rFonts w:ascii="Arial" w:hAnsi="Arial" w:cs="Arial"/>
          <w:color w:val="000000" w:themeColor="text1"/>
        </w:rPr>
        <w:t>Аксубаевского муниципального района Республики Татарстан  объем дотаций из   бюджета на выравнивание бюджетной обеспеченности поселений:</w:t>
      </w:r>
    </w:p>
    <w:p w:rsidR="004A57A7" w:rsidRPr="004A57A7" w:rsidRDefault="004A57A7" w:rsidP="004A57A7">
      <w:pPr>
        <w:pStyle w:val="a8"/>
        <w:jc w:val="both"/>
        <w:rPr>
          <w:rFonts w:ascii="Arial" w:hAnsi="Arial" w:cs="Arial"/>
          <w:color w:val="000000" w:themeColor="text1"/>
        </w:rPr>
      </w:pPr>
      <w:r w:rsidRPr="004A57A7">
        <w:rPr>
          <w:rFonts w:ascii="Arial" w:hAnsi="Arial" w:cs="Arial"/>
          <w:color w:val="000000" w:themeColor="text1"/>
        </w:rPr>
        <w:t xml:space="preserve">- в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>2026</w:t>
      </w:r>
      <w:r w:rsidRPr="004A57A7">
        <w:rPr>
          <w:rFonts w:ascii="Arial" w:hAnsi="Arial" w:cs="Arial"/>
          <w:color w:val="000000" w:themeColor="text1"/>
        </w:rPr>
        <w:t xml:space="preserve"> году в сумме 5228,7 тыс. рублей, </w:t>
      </w:r>
    </w:p>
    <w:p w:rsidR="004A57A7" w:rsidRPr="004A57A7" w:rsidRDefault="004A57A7" w:rsidP="004A57A7">
      <w:pPr>
        <w:pStyle w:val="a8"/>
        <w:jc w:val="both"/>
        <w:rPr>
          <w:rFonts w:ascii="Arial" w:hAnsi="Arial" w:cs="Arial"/>
          <w:color w:val="000000" w:themeColor="text1"/>
        </w:rPr>
      </w:pPr>
      <w:r w:rsidRPr="004A57A7">
        <w:rPr>
          <w:rFonts w:ascii="Arial" w:hAnsi="Arial" w:cs="Arial"/>
          <w:color w:val="000000" w:themeColor="text1"/>
        </w:rPr>
        <w:t xml:space="preserve">- в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2027 </w:t>
      </w:r>
      <w:r w:rsidRPr="004A57A7">
        <w:rPr>
          <w:rFonts w:ascii="Arial" w:hAnsi="Arial" w:cs="Arial"/>
          <w:color w:val="000000" w:themeColor="text1"/>
        </w:rPr>
        <w:t>года в сумме 5670,7 тыс. рублей,</w:t>
      </w:r>
    </w:p>
    <w:p w:rsidR="004A57A7" w:rsidRPr="004A57A7" w:rsidRDefault="004A57A7" w:rsidP="004A57A7">
      <w:pPr>
        <w:pStyle w:val="a8"/>
        <w:jc w:val="both"/>
        <w:rPr>
          <w:rFonts w:ascii="Arial" w:hAnsi="Arial" w:cs="Arial"/>
          <w:color w:val="000000" w:themeColor="text1"/>
        </w:rPr>
      </w:pPr>
      <w:r w:rsidRPr="004A57A7">
        <w:rPr>
          <w:rFonts w:ascii="Arial" w:hAnsi="Arial" w:cs="Arial"/>
          <w:color w:val="000000" w:themeColor="text1"/>
        </w:rPr>
        <w:t xml:space="preserve">- в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2028 </w:t>
      </w:r>
      <w:r w:rsidRPr="004A57A7">
        <w:rPr>
          <w:rFonts w:ascii="Arial" w:hAnsi="Arial" w:cs="Arial"/>
          <w:color w:val="000000" w:themeColor="text1"/>
        </w:rPr>
        <w:t xml:space="preserve">года в сумме 6146,7 тыс. рублей. </w:t>
      </w:r>
    </w:p>
    <w:p w:rsidR="00DE2292" w:rsidRDefault="00DE2292" w:rsidP="00DE2292">
      <w:pPr>
        <w:pStyle w:val="a8"/>
        <w:ind w:firstLine="567"/>
        <w:jc w:val="both"/>
        <w:rPr>
          <w:rStyle w:val="af4"/>
          <w:rFonts w:ascii="Arial" w:hAnsi="Arial" w:cs="Arial"/>
          <w:color w:val="000000" w:themeColor="text1"/>
          <w:sz w:val="24"/>
        </w:rPr>
      </w:pPr>
    </w:p>
    <w:p w:rsidR="004A57A7" w:rsidRPr="00DE2292" w:rsidRDefault="004A57A7" w:rsidP="00DE2292">
      <w:pPr>
        <w:pStyle w:val="a8"/>
        <w:ind w:firstLine="567"/>
        <w:jc w:val="both"/>
        <w:rPr>
          <w:rStyle w:val="af4"/>
          <w:rFonts w:ascii="Arial" w:hAnsi="Arial" w:cs="Arial"/>
          <w:color w:val="000000" w:themeColor="text1"/>
          <w:sz w:val="24"/>
        </w:rPr>
      </w:pPr>
      <w:r w:rsidRPr="00DE2292">
        <w:rPr>
          <w:rStyle w:val="af4"/>
          <w:rFonts w:ascii="Arial" w:hAnsi="Arial" w:cs="Arial"/>
          <w:color w:val="000000" w:themeColor="text1"/>
          <w:sz w:val="24"/>
        </w:rPr>
        <w:t>Пункт 6</w:t>
      </w:r>
    </w:p>
    <w:p w:rsidR="004A57A7" w:rsidRPr="004A57A7" w:rsidRDefault="004A57A7" w:rsidP="004A57A7">
      <w:pPr>
        <w:pStyle w:val="a8"/>
        <w:jc w:val="both"/>
        <w:rPr>
          <w:rFonts w:ascii="Arial" w:hAnsi="Arial" w:cs="Arial"/>
          <w:color w:val="000000" w:themeColor="text1"/>
        </w:rPr>
      </w:pPr>
      <w:r w:rsidRPr="004A57A7">
        <w:rPr>
          <w:rFonts w:ascii="Arial" w:hAnsi="Arial" w:cs="Arial"/>
          <w:color w:val="000000" w:themeColor="text1"/>
        </w:rPr>
        <w:t>1.Учесть в бюджете Старокиреметского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сельского поселения </w:t>
      </w:r>
      <w:r w:rsidRPr="004A57A7">
        <w:rPr>
          <w:rFonts w:ascii="Arial" w:hAnsi="Arial" w:cs="Arial"/>
          <w:color w:val="000000" w:themeColor="text1"/>
        </w:rPr>
        <w:t>Аксубаевского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муниципального района Республики Татарстан</w:t>
      </w:r>
      <w:r w:rsidRPr="004A57A7">
        <w:rPr>
          <w:rFonts w:ascii="Arial" w:hAnsi="Arial" w:cs="Arial"/>
          <w:color w:val="000000" w:themeColor="text1"/>
        </w:rPr>
        <w:t xml:space="preserve"> объем субвенций из бюджета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>Аксубаевского муниципального района Республики Татарстан</w:t>
      </w:r>
      <w:r w:rsidRPr="004A57A7">
        <w:rPr>
          <w:rFonts w:ascii="Arial" w:hAnsi="Arial" w:cs="Arial"/>
          <w:color w:val="000000" w:themeColor="text1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4A57A7" w:rsidRPr="004A57A7" w:rsidRDefault="004A57A7" w:rsidP="004A57A7">
      <w:pPr>
        <w:pStyle w:val="a8"/>
        <w:jc w:val="both"/>
        <w:rPr>
          <w:rFonts w:ascii="Arial" w:hAnsi="Arial" w:cs="Arial"/>
          <w:color w:val="000000" w:themeColor="text1"/>
        </w:rPr>
      </w:pPr>
      <w:r w:rsidRPr="004A57A7">
        <w:rPr>
          <w:rFonts w:ascii="Arial" w:hAnsi="Arial" w:cs="Arial"/>
          <w:color w:val="000000" w:themeColor="text1"/>
        </w:rPr>
        <w:t xml:space="preserve">-в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>2026</w:t>
      </w:r>
      <w:r w:rsidRPr="004A57A7">
        <w:rPr>
          <w:rFonts w:ascii="Arial" w:hAnsi="Arial" w:cs="Arial"/>
          <w:color w:val="000000" w:themeColor="text1"/>
        </w:rPr>
        <w:t xml:space="preserve"> году в сумме  207,20 тыс. рублей, </w:t>
      </w:r>
    </w:p>
    <w:p w:rsidR="004A57A7" w:rsidRPr="004A57A7" w:rsidRDefault="004A57A7" w:rsidP="004A57A7">
      <w:pPr>
        <w:pStyle w:val="a8"/>
        <w:jc w:val="both"/>
        <w:rPr>
          <w:rFonts w:ascii="Arial" w:hAnsi="Arial" w:cs="Arial"/>
          <w:color w:val="000000" w:themeColor="text1"/>
        </w:rPr>
      </w:pPr>
      <w:r w:rsidRPr="004A57A7">
        <w:rPr>
          <w:rFonts w:ascii="Arial" w:hAnsi="Arial" w:cs="Arial"/>
          <w:color w:val="000000" w:themeColor="text1"/>
        </w:rPr>
        <w:t xml:space="preserve">-в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>2027</w:t>
      </w:r>
      <w:r w:rsidRPr="004A57A7">
        <w:rPr>
          <w:rFonts w:ascii="Arial" w:hAnsi="Arial" w:cs="Arial"/>
          <w:color w:val="000000" w:themeColor="text1"/>
        </w:rPr>
        <w:t xml:space="preserve"> года в сумме  233,00  тыс. рублей.</w:t>
      </w:r>
    </w:p>
    <w:p w:rsidR="004A57A7" w:rsidRDefault="004A57A7" w:rsidP="004A57A7">
      <w:pPr>
        <w:pStyle w:val="a8"/>
        <w:jc w:val="both"/>
        <w:rPr>
          <w:rFonts w:ascii="Arial" w:hAnsi="Arial" w:cs="Arial"/>
          <w:color w:val="000000" w:themeColor="text1"/>
        </w:rPr>
      </w:pPr>
      <w:r w:rsidRPr="004A57A7">
        <w:rPr>
          <w:rFonts w:ascii="Arial" w:hAnsi="Arial" w:cs="Arial"/>
          <w:color w:val="000000" w:themeColor="text1"/>
        </w:rPr>
        <w:t xml:space="preserve">-в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2028 </w:t>
      </w:r>
      <w:r w:rsidRPr="004A57A7">
        <w:rPr>
          <w:rFonts w:ascii="Arial" w:hAnsi="Arial" w:cs="Arial"/>
          <w:color w:val="000000" w:themeColor="text1"/>
        </w:rPr>
        <w:t>года в сумме   301,00  тыс. рублей.</w:t>
      </w:r>
    </w:p>
    <w:p w:rsidR="00DE2292" w:rsidRPr="004A57A7" w:rsidRDefault="00DE2292" w:rsidP="004A57A7">
      <w:pPr>
        <w:pStyle w:val="a8"/>
        <w:jc w:val="both"/>
        <w:rPr>
          <w:rStyle w:val="af4"/>
          <w:rFonts w:ascii="Arial" w:hAnsi="Arial" w:cs="Arial"/>
          <w:b w:val="0"/>
          <w:color w:val="000000" w:themeColor="text1"/>
          <w:sz w:val="24"/>
        </w:rPr>
      </w:pPr>
    </w:p>
    <w:p w:rsidR="004A57A7" w:rsidRPr="00DE2292" w:rsidRDefault="004A57A7" w:rsidP="00DE2292">
      <w:pPr>
        <w:pStyle w:val="a8"/>
        <w:ind w:firstLine="567"/>
        <w:jc w:val="both"/>
        <w:rPr>
          <w:rFonts w:ascii="Arial" w:hAnsi="Arial" w:cs="Arial"/>
          <w:b/>
          <w:color w:val="000000" w:themeColor="text1"/>
        </w:rPr>
      </w:pPr>
      <w:r w:rsidRPr="00DE2292">
        <w:rPr>
          <w:rFonts w:ascii="Arial" w:hAnsi="Arial" w:cs="Arial"/>
          <w:b/>
          <w:color w:val="000000" w:themeColor="text1"/>
        </w:rPr>
        <w:t>Пункт 7</w:t>
      </w:r>
    </w:p>
    <w:p w:rsidR="004A57A7" w:rsidRDefault="004A57A7" w:rsidP="004A57A7">
      <w:pPr>
        <w:pStyle w:val="a8"/>
        <w:jc w:val="both"/>
        <w:rPr>
          <w:rFonts w:ascii="Arial" w:hAnsi="Arial" w:cs="Arial"/>
          <w:color w:val="000000" w:themeColor="text1"/>
        </w:rPr>
      </w:pPr>
      <w:proofErr w:type="gramStart"/>
      <w:r w:rsidRPr="004A57A7">
        <w:rPr>
          <w:rFonts w:ascii="Arial" w:hAnsi="Arial" w:cs="Arial"/>
          <w:color w:val="000000" w:themeColor="text1"/>
        </w:rPr>
        <w:t>Утвердить  в бюджете Старокиреметского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сельского поселения   </w:t>
      </w:r>
      <w:r w:rsidRPr="004A57A7">
        <w:rPr>
          <w:rFonts w:ascii="Arial" w:hAnsi="Arial" w:cs="Arial"/>
          <w:color w:val="000000" w:themeColor="text1"/>
        </w:rPr>
        <w:t>Аксубаевского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муниципального района Республики </w:t>
      </w:r>
      <w:proofErr w:type="spellStart"/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>Татарстан</w:t>
      </w:r>
      <w:r w:rsidRPr="004A57A7">
        <w:rPr>
          <w:rFonts w:ascii="Arial" w:hAnsi="Arial" w:cs="Arial"/>
          <w:color w:val="000000" w:themeColor="text1"/>
        </w:rPr>
        <w:t>объем</w:t>
      </w:r>
      <w:proofErr w:type="spellEnd"/>
      <w:r w:rsidRPr="004A57A7">
        <w:rPr>
          <w:rFonts w:ascii="Arial" w:hAnsi="Arial" w:cs="Arial"/>
          <w:color w:val="000000" w:themeColor="text1"/>
        </w:rPr>
        <w:t xml:space="preserve">   межбюджетных трансфертов, передаваемые бюджету Аксубаевского муниципального района из бюджета Старокиреметского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сельского поселения </w:t>
      </w:r>
      <w:r w:rsidRPr="004A57A7">
        <w:rPr>
          <w:rFonts w:ascii="Arial" w:hAnsi="Arial" w:cs="Arial"/>
          <w:color w:val="000000" w:themeColor="text1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соглашениями в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>2026</w:t>
      </w:r>
      <w:r w:rsidRPr="004A57A7">
        <w:rPr>
          <w:rFonts w:ascii="Arial" w:hAnsi="Arial" w:cs="Arial"/>
          <w:color w:val="000000" w:themeColor="text1"/>
        </w:rPr>
        <w:t xml:space="preserve"> году в сумме 20,7 тыс. рублей, в плановом периоде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2027 </w:t>
      </w:r>
      <w:r w:rsidRPr="004A57A7">
        <w:rPr>
          <w:rFonts w:ascii="Arial" w:hAnsi="Arial" w:cs="Arial"/>
          <w:color w:val="000000" w:themeColor="text1"/>
        </w:rPr>
        <w:t xml:space="preserve">года в сумме 20,7 тыс. рублей и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2028 </w:t>
      </w:r>
      <w:r w:rsidRPr="004A57A7">
        <w:rPr>
          <w:rFonts w:ascii="Arial" w:hAnsi="Arial" w:cs="Arial"/>
          <w:color w:val="000000" w:themeColor="text1"/>
        </w:rPr>
        <w:t>года в сумме</w:t>
      </w:r>
      <w:proofErr w:type="gramEnd"/>
      <w:r w:rsidRPr="004A57A7">
        <w:rPr>
          <w:rFonts w:ascii="Arial" w:hAnsi="Arial" w:cs="Arial"/>
          <w:color w:val="000000" w:themeColor="text1"/>
        </w:rPr>
        <w:t xml:space="preserve"> 20,7 тыс. рублей.</w:t>
      </w:r>
      <w:bookmarkStart w:id="7" w:name="sub_1301"/>
    </w:p>
    <w:p w:rsidR="00DE2292" w:rsidRPr="004A57A7" w:rsidRDefault="00DE2292" w:rsidP="004A57A7">
      <w:pPr>
        <w:pStyle w:val="a8"/>
        <w:jc w:val="both"/>
        <w:rPr>
          <w:rFonts w:ascii="Arial" w:hAnsi="Arial" w:cs="Arial"/>
          <w:color w:val="000000" w:themeColor="text1"/>
        </w:rPr>
      </w:pPr>
    </w:p>
    <w:bookmarkEnd w:id="7"/>
    <w:p w:rsidR="004A57A7" w:rsidRPr="00DE2292" w:rsidRDefault="004A57A7" w:rsidP="00DE2292">
      <w:pPr>
        <w:pStyle w:val="a8"/>
        <w:ind w:firstLine="567"/>
        <w:jc w:val="both"/>
        <w:rPr>
          <w:rFonts w:ascii="Arial" w:hAnsi="Arial" w:cs="Arial"/>
          <w:color w:val="000000" w:themeColor="text1"/>
        </w:rPr>
      </w:pPr>
      <w:r w:rsidRPr="00DE2292">
        <w:rPr>
          <w:rStyle w:val="af4"/>
          <w:rFonts w:ascii="Arial" w:hAnsi="Arial" w:cs="Arial"/>
          <w:color w:val="000000" w:themeColor="text1"/>
          <w:sz w:val="24"/>
        </w:rPr>
        <w:t>Пункт 8</w:t>
      </w:r>
    </w:p>
    <w:p w:rsidR="004A57A7" w:rsidRDefault="004A57A7" w:rsidP="004A57A7">
      <w:pPr>
        <w:pStyle w:val="a8"/>
        <w:jc w:val="both"/>
        <w:rPr>
          <w:rFonts w:ascii="Arial" w:hAnsi="Arial" w:cs="Arial"/>
          <w:color w:val="000000" w:themeColor="text1"/>
        </w:rPr>
      </w:pPr>
      <w:proofErr w:type="gramStart"/>
      <w:r w:rsidRPr="004A57A7">
        <w:rPr>
          <w:rFonts w:ascii="Arial" w:hAnsi="Arial" w:cs="Arial"/>
          <w:color w:val="000000" w:themeColor="text1"/>
        </w:rPr>
        <w:t>Орган местного самоуправления Старокиреметского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сельского поселения </w:t>
      </w:r>
      <w:r w:rsidRPr="004A57A7">
        <w:rPr>
          <w:rFonts w:ascii="Arial" w:hAnsi="Arial" w:cs="Arial"/>
          <w:color w:val="000000" w:themeColor="text1"/>
        </w:rPr>
        <w:t>Аксубаевского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муниципального района Республики Татарстан</w:t>
      </w:r>
      <w:r w:rsidRPr="004A57A7">
        <w:rPr>
          <w:rFonts w:ascii="Arial" w:hAnsi="Arial" w:cs="Arial"/>
          <w:color w:val="000000" w:themeColor="text1"/>
        </w:rPr>
        <w:t xml:space="preserve"> не вправе принимать в 2026 году решения, приводящие к увеличению численности муниципальных  служащих, Старокиреметского 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>сельского поселения Аксубаевского муниципального района Республики Татарстан</w:t>
      </w:r>
      <w:r w:rsidRPr="004A57A7">
        <w:rPr>
          <w:rFonts w:ascii="Arial" w:hAnsi="Arial" w:cs="Arial"/>
          <w:color w:val="000000" w:themeColor="text1"/>
        </w:rPr>
        <w:t>, а также  работников органов местного самоуправления Старокиреметского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сельского поселения Аксубаевского муниципального района Республики Татарстан </w:t>
      </w:r>
      <w:r w:rsidRPr="004A57A7">
        <w:rPr>
          <w:rFonts w:ascii="Arial" w:hAnsi="Arial" w:cs="Arial"/>
          <w:color w:val="000000" w:themeColor="text1"/>
        </w:rPr>
        <w:t>за исключением  случаев принятия  таких решений в связи с наделением органов местного самоуправления Старокиреметского</w:t>
      </w:r>
      <w:proofErr w:type="gramEnd"/>
      <w:r w:rsidRPr="004A57A7">
        <w:rPr>
          <w:rFonts w:ascii="Arial" w:hAnsi="Arial" w:cs="Arial"/>
          <w:color w:val="000000" w:themeColor="text1"/>
        </w:rPr>
        <w:t xml:space="preserve"> сельского поселения Аксубаевского муниципального района Республики Татарстан новыми функциями или полномочиями.</w:t>
      </w:r>
    </w:p>
    <w:p w:rsidR="00DE2292" w:rsidRPr="004A57A7" w:rsidRDefault="00DE2292" w:rsidP="004A57A7">
      <w:pPr>
        <w:pStyle w:val="a8"/>
        <w:jc w:val="both"/>
        <w:rPr>
          <w:rFonts w:ascii="Arial" w:hAnsi="Arial" w:cs="Arial"/>
          <w:color w:val="000000" w:themeColor="text1"/>
        </w:rPr>
      </w:pPr>
    </w:p>
    <w:p w:rsidR="004A57A7" w:rsidRPr="00DE2292" w:rsidRDefault="004A57A7" w:rsidP="00DE2292">
      <w:pPr>
        <w:pStyle w:val="a8"/>
        <w:ind w:firstLine="567"/>
        <w:jc w:val="both"/>
        <w:rPr>
          <w:rStyle w:val="af4"/>
          <w:rFonts w:ascii="Arial" w:hAnsi="Arial" w:cs="Arial"/>
          <w:color w:val="000000" w:themeColor="text1"/>
          <w:sz w:val="24"/>
        </w:rPr>
      </w:pPr>
      <w:r w:rsidRPr="00DE2292">
        <w:rPr>
          <w:rStyle w:val="af4"/>
          <w:rFonts w:ascii="Arial" w:hAnsi="Arial" w:cs="Arial"/>
          <w:color w:val="000000" w:themeColor="text1"/>
          <w:sz w:val="24"/>
        </w:rPr>
        <w:t>Пункт 9</w:t>
      </w:r>
    </w:p>
    <w:p w:rsidR="004A57A7" w:rsidRDefault="004A57A7" w:rsidP="004A57A7">
      <w:pPr>
        <w:pStyle w:val="a8"/>
        <w:jc w:val="both"/>
        <w:rPr>
          <w:rFonts w:ascii="Arial" w:hAnsi="Arial" w:cs="Arial"/>
          <w:color w:val="000000" w:themeColor="text1"/>
        </w:rPr>
      </w:pPr>
      <w:proofErr w:type="gramStart"/>
      <w:r w:rsidRPr="004A57A7">
        <w:rPr>
          <w:rFonts w:ascii="Arial" w:hAnsi="Arial" w:cs="Arial"/>
          <w:color w:val="000000" w:themeColor="text1"/>
        </w:rPr>
        <w:t>Остатки средств бюджета Старокиреметского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сельского поселения </w:t>
      </w:r>
      <w:r w:rsidRPr="004A57A7">
        <w:rPr>
          <w:rFonts w:ascii="Arial" w:hAnsi="Arial" w:cs="Arial"/>
          <w:color w:val="000000" w:themeColor="text1"/>
        </w:rPr>
        <w:t>Аксубаевского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муниципального  района Республики Татарстан на 1 января 2026 года</w:t>
      </w:r>
      <w:r w:rsidRPr="004A57A7">
        <w:rPr>
          <w:rFonts w:ascii="Arial" w:hAnsi="Arial" w:cs="Arial"/>
          <w:color w:val="000000" w:themeColor="text1"/>
        </w:rPr>
        <w:t xml:space="preserve"> в объеме, не превышающем сумму остатка неиспользованных бюджетных ассигнований на оплату заключенных от имени  Старокиреметского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сельского поселения </w:t>
      </w:r>
      <w:r w:rsidRPr="004A57A7">
        <w:rPr>
          <w:rFonts w:ascii="Arial" w:hAnsi="Arial" w:cs="Arial"/>
          <w:color w:val="000000" w:themeColor="text1"/>
        </w:rPr>
        <w:t>Аксубаевского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муниципального  района Республики Татарстан</w:t>
      </w:r>
      <w:r w:rsidRPr="004A57A7">
        <w:rPr>
          <w:rFonts w:ascii="Arial" w:hAnsi="Arial" w:cs="Arial"/>
          <w:color w:val="000000" w:themeColor="text1"/>
        </w:rPr>
        <w:t xml:space="preserve">  муниципальных контрактов на поставку </w:t>
      </w:r>
      <w:r w:rsidRPr="004A57A7">
        <w:rPr>
          <w:rFonts w:ascii="Arial" w:hAnsi="Arial" w:cs="Arial"/>
          <w:color w:val="000000" w:themeColor="text1"/>
        </w:rPr>
        <w:lastRenderedPageBreak/>
        <w:t>товаров, выполнение работ, оказание услуг, подлежащих в соответствии с условиями этих муниципальных контрактов оплате в 2025 году, направляются</w:t>
      </w:r>
      <w:proofErr w:type="gramEnd"/>
      <w:r w:rsidRPr="004A57A7">
        <w:rPr>
          <w:rFonts w:ascii="Arial" w:hAnsi="Arial" w:cs="Arial"/>
          <w:color w:val="000000" w:themeColor="text1"/>
        </w:rPr>
        <w:t xml:space="preserve"> в 2026 году на увеличение соответствующих бюджетных ассигнований на указанные цели, в случае принятия Исполнительным комитетом  Старокиреметского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сельского поселения </w:t>
      </w:r>
      <w:r w:rsidRPr="004A57A7">
        <w:rPr>
          <w:rFonts w:ascii="Arial" w:hAnsi="Arial" w:cs="Arial"/>
          <w:color w:val="000000" w:themeColor="text1"/>
        </w:rPr>
        <w:t>Аксубаевского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муниципального  района Республики Татарстан </w:t>
      </w:r>
      <w:r w:rsidRPr="004A57A7">
        <w:rPr>
          <w:rFonts w:ascii="Arial" w:hAnsi="Arial" w:cs="Arial"/>
          <w:color w:val="000000" w:themeColor="text1"/>
        </w:rPr>
        <w:t xml:space="preserve"> соответствующего решения.</w:t>
      </w:r>
    </w:p>
    <w:p w:rsidR="00DE2292" w:rsidRPr="004A57A7" w:rsidRDefault="00DE2292" w:rsidP="004A57A7">
      <w:pPr>
        <w:pStyle w:val="a8"/>
        <w:jc w:val="both"/>
        <w:rPr>
          <w:rFonts w:ascii="Arial" w:hAnsi="Arial" w:cs="Arial"/>
          <w:color w:val="000000" w:themeColor="text1"/>
        </w:rPr>
      </w:pPr>
    </w:p>
    <w:p w:rsidR="004A57A7" w:rsidRPr="00DE2292" w:rsidRDefault="004A57A7" w:rsidP="00DE2292">
      <w:pPr>
        <w:pStyle w:val="a8"/>
        <w:ind w:firstLine="567"/>
        <w:jc w:val="both"/>
        <w:rPr>
          <w:rFonts w:ascii="Arial" w:hAnsi="Arial" w:cs="Arial"/>
          <w:color w:val="000000" w:themeColor="text1"/>
        </w:rPr>
      </w:pPr>
      <w:r w:rsidRPr="00DE2292">
        <w:rPr>
          <w:rStyle w:val="af4"/>
          <w:rFonts w:ascii="Arial" w:hAnsi="Arial" w:cs="Arial"/>
          <w:color w:val="000000" w:themeColor="text1"/>
          <w:sz w:val="24"/>
        </w:rPr>
        <w:t>Пункт 10</w:t>
      </w:r>
    </w:p>
    <w:p w:rsidR="004A57A7" w:rsidRPr="004A57A7" w:rsidRDefault="004A57A7" w:rsidP="004A57A7">
      <w:pPr>
        <w:pStyle w:val="a8"/>
        <w:jc w:val="both"/>
        <w:rPr>
          <w:rStyle w:val="af4"/>
          <w:rFonts w:ascii="Arial" w:hAnsi="Arial" w:cs="Arial"/>
          <w:b w:val="0"/>
          <w:color w:val="000000" w:themeColor="text1"/>
          <w:sz w:val="24"/>
        </w:rPr>
      </w:pPr>
      <w:r w:rsidRPr="004A57A7">
        <w:rPr>
          <w:rFonts w:ascii="Arial" w:hAnsi="Arial" w:cs="Arial"/>
          <w:color w:val="000000" w:themeColor="text1"/>
        </w:rPr>
        <w:t>Органы казначейства Министерства финансов Республики Татарстан Аксубаевского района осуществляет отдельные функции по исполнению бюджета Старокиреметского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сельского поселения   </w:t>
      </w:r>
      <w:r w:rsidRPr="004A57A7">
        <w:rPr>
          <w:rFonts w:ascii="Arial" w:hAnsi="Arial" w:cs="Arial"/>
          <w:color w:val="000000" w:themeColor="text1"/>
        </w:rPr>
        <w:t>Аксубаевского</w:t>
      </w:r>
      <w:r w:rsidRPr="004A57A7">
        <w:rPr>
          <w:rStyle w:val="af4"/>
          <w:rFonts w:ascii="Arial" w:hAnsi="Arial" w:cs="Arial"/>
          <w:b w:val="0"/>
          <w:color w:val="000000" w:themeColor="text1"/>
          <w:sz w:val="24"/>
        </w:rPr>
        <w:t xml:space="preserve"> муниципального района Республики Татарстан</w:t>
      </w:r>
      <w:r w:rsidRPr="004A57A7">
        <w:rPr>
          <w:rFonts w:ascii="Arial" w:hAnsi="Arial" w:cs="Arial"/>
          <w:color w:val="000000" w:themeColor="text1"/>
        </w:rPr>
        <w:t xml:space="preserve"> в соответствии с заключенными соглашениями. </w:t>
      </w:r>
    </w:p>
    <w:p w:rsidR="00DE2292" w:rsidRDefault="00DE2292" w:rsidP="004A57A7">
      <w:pPr>
        <w:pStyle w:val="a8"/>
        <w:jc w:val="both"/>
        <w:rPr>
          <w:rStyle w:val="af4"/>
          <w:rFonts w:ascii="Arial" w:hAnsi="Arial" w:cs="Arial"/>
          <w:b w:val="0"/>
          <w:color w:val="000000" w:themeColor="text1"/>
          <w:sz w:val="24"/>
        </w:rPr>
      </w:pPr>
    </w:p>
    <w:p w:rsidR="004A57A7" w:rsidRPr="00DE2292" w:rsidRDefault="004A57A7" w:rsidP="00DE2292">
      <w:pPr>
        <w:pStyle w:val="a8"/>
        <w:ind w:firstLine="567"/>
        <w:jc w:val="both"/>
        <w:rPr>
          <w:rStyle w:val="af4"/>
          <w:rFonts w:ascii="Arial" w:hAnsi="Arial" w:cs="Arial"/>
          <w:color w:val="000000" w:themeColor="text1"/>
          <w:sz w:val="24"/>
        </w:rPr>
      </w:pPr>
      <w:r w:rsidRPr="00DE2292">
        <w:rPr>
          <w:rStyle w:val="af4"/>
          <w:rFonts w:ascii="Arial" w:hAnsi="Arial" w:cs="Arial"/>
          <w:color w:val="000000" w:themeColor="text1"/>
          <w:sz w:val="24"/>
        </w:rPr>
        <w:t>Пункт 11</w:t>
      </w:r>
    </w:p>
    <w:p w:rsidR="004A57A7" w:rsidRPr="004A57A7" w:rsidRDefault="004A57A7" w:rsidP="004A57A7">
      <w:pPr>
        <w:pStyle w:val="a8"/>
        <w:jc w:val="both"/>
        <w:rPr>
          <w:rFonts w:ascii="Arial" w:hAnsi="Arial" w:cs="Arial"/>
          <w:color w:val="000000" w:themeColor="text1"/>
        </w:rPr>
      </w:pPr>
      <w:r w:rsidRPr="004A57A7">
        <w:rPr>
          <w:rFonts w:ascii="Arial" w:hAnsi="Arial" w:cs="Arial"/>
          <w:color w:val="000000" w:themeColor="text1"/>
        </w:rPr>
        <w:t>Настоящее Решение вступает в силу с 1 января 2026 года.</w:t>
      </w:r>
    </w:p>
    <w:p w:rsidR="00DE2292" w:rsidRDefault="00DE2292" w:rsidP="004A57A7">
      <w:pPr>
        <w:pStyle w:val="a8"/>
        <w:jc w:val="both"/>
        <w:rPr>
          <w:rFonts w:ascii="Arial" w:hAnsi="Arial" w:cs="Arial"/>
          <w:color w:val="000000" w:themeColor="text1"/>
        </w:rPr>
      </w:pPr>
    </w:p>
    <w:p w:rsidR="004A57A7" w:rsidRPr="00DE2292" w:rsidRDefault="004A57A7" w:rsidP="00DE2292">
      <w:pPr>
        <w:pStyle w:val="a8"/>
        <w:ind w:firstLine="567"/>
        <w:jc w:val="both"/>
        <w:rPr>
          <w:rFonts w:ascii="Arial" w:hAnsi="Arial" w:cs="Arial"/>
          <w:b/>
          <w:color w:val="000000" w:themeColor="text1"/>
        </w:rPr>
      </w:pPr>
      <w:r w:rsidRPr="00DE2292">
        <w:rPr>
          <w:rFonts w:ascii="Arial" w:hAnsi="Arial" w:cs="Arial"/>
          <w:b/>
          <w:color w:val="000000" w:themeColor="text1"/>
        </w:rPr>
        <w:t>Пункт 12</w:t>
      </w:r>
    </w:p>
    <w:p w:rsidR="004A57A7" w:rsidRPr="008B60FF" w:rsidRDefault="004A57A7" w:rsidP="004A57A7">
      <w:pPr>
        <w:pStyle w:val="af2"/>
        <w:widowControl w:val="0"/>
        <w:tabs>
          <w:tab w:val="left" w:pos="1236"/>
        </w:tabs>
        <w:autoSpaceDE w:val="0"/>
        <w:autoSpaceDN w:val="0"/>
        <w:spacing w:before="120" w:after="0" w:line="244" w:lineRule="auto"/>
        <w:ind w:left="0" w:right="179" w:firstLine="567"/>
        <w:jc w:val="both"/>
        <w:rPr>
          <w:rFonts w:ascii="Arial" w:hAnsi="Arial" w:cs="Arial"/>
          <w:w w:val="105"/>
          <w:sz w:val="24"/>
          <w:szCs w:val="24"/>
        </w:rPr>
      </w:pPr>
      <w:proofErr w:type="gramStart"/>
      <w:r w:rsidRPr="008B60FF">
        <w:rPr>
          <w:rFonts w:ascii="Arial" w:hAnsi="Arial" w:cs="Arial"/>
          <w:w w:val="105"/>
          <w:sz w:val="24"/>
          <w:szCs w:val="24"/>
        </w:rPr>
        <w:t xml:space="preserve">Настоящее решение опубликовать на официальном портале правовой информации Республики Татарстан по веб-адресу: </w:t>
      </w:r>
      <w:hyperlink r:id="rId10" w:history="1">
        <w:r w:rsidRPr="008B60FF">
          <w:rPr>
            <w:rStyle w:val="a3"/>
            <w:rFonts w:ascii="Arial" w:hAnsi="Arial" w:cs="Arial"/>
            <w:color w:val="000000"/>
            <w:w w:val="105"/>
            <w:sz w:val="24"/>
            <w:szCs w:val="24"/>
          </w:rPr>
          <w:t>http://pravo.tatarstan.ru</w:t>
        </w:r>
      </w:hyperlink>
      <w:r w:rsidRPr="008B60FF">
        <w:rPr>
          <w:rFonts w:ascii="Arial" w:hAnsi="Arial" w:cs="Arial"/>
          <w:w w:val="105"/>
          <w:sz w:val="24"/>
          <w:szCs w:val="24"/>
        </w:rPr>
        <w:t xml:space="preserve"> и разместить на официальном сайте Аксубаевского муниципального района в составе портала муниципальных образований Республики Татарстан по веб-адресу: </w:t>
      </w:r>
      <w:r w:rsidRPr="008B60FF">
        <w:rPr>
          <w:rFonts w:ascii="Arial" w:hAnsi="Arial" w:cs="Arial"/>
          <w:sz w:val="24"/>
          <w:szCs w:val="24"/>
          <w:u w:val="single"/>
        </w:rPr>
        <w:t>http://</w:t>
      </w:r>
      <w:r w:rsidRPr="008B60FF">
        <w:rPr>
          <w:rFonts w:ascii="Arial" w:hAnsi="Arial" w:cs="Arial"/>
          <w:sz w:val="24"/>
          <w:szCs w:val="24"/>
          <w:u w:val="single"/>
          <w:lang w:val="en-US"/>
        </w:rPr>
        <w:t>a</w:t>
      </w:r>
      <w:r w:rsidRPr="008B60FF">
        <w:rPr>
          <w:rFonts w:ascii="Arial" w:hAnsi="Arial" w:cs="Arial"/>
          <w:sz w:val="24"/>
          <w:szCs w:val="24"/>
          <w:u w:val="single"/>
        </w:rPr>
        <w:t>ksubayevo.tatarstan.ru</w:t>
      </w:r>
      <w:r w:rsidRPr="008B60FF">
        <w:rPr>
          <w:rFonts w:ascii="Arial" w:hAnsi="Arial" w:cs="Arial"/>
          <w:w w:val="105"/>
          <w:sz w:val="24"/>
          <w:szCs w:val="24"/>
        </w:rPr>
        <w:t xml:space="preserve"> в информационно-телекоммуникационной сети Интернет, а также обнародовать на специальном информационном стенде, расположенном</w:t>
      </w:r>
      <w:r w:rsidRPr="008B60FF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8B60FF">
        <w:rPr>
          <w:rFonts w:ascii="Arial" w:hAnsi="Arial" w:cs="Arial"/>
          <w:w w:val="105"/>
          <w:sz w:val="24"/>
          <w:szCs w:val="24"/>
        </w:rPr>
        <w:t>на</w:t>
      </w:r>
      <w:r w:rsidRPr="008B60FF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8B60FF">
        <w:rPr>
          <w:rFonts w:ascii="Arial" w:hAnsi="Arial" w:cs="Arial"/>
          <w:w w:val="105"/>
          <w:sz w:val="24"/>
          <w:szCs w:val="24"/>
        </w:rPr>
        <w:t>территории</w:t>
      </w:r>
      <w:r w:rsidRPr="008B60FF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8B60FF">
        <w:rPr>
          <w:rFonts w:ascii="Arial" w:hAnsi="Arial" w:cs="Arial"/>
          <w:w w:val="105"/>
          <w:sz w:val="24"/>
          <w:szCs w:val="24"/>
        </w:rPr>
        <w:t>органов</w:t>
      </w:r>
      <w:r w:rsidRPr="008B60FF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8B60FF">
        <w:rPr>
          <w:rFonts w:ascii="Arial" w:hAnsi="Arial" w:cs="Arial"/>
          <w:w w:val="105"/>
          <w:sz w:val="24"/>
          <w:szCs w:val="24"/>
        </w:rPr>
        <w:t>местного</w:t>
      </w:r>
      <w:r w:rsidRPr="008B60FF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8B60FF">
        <w:rPr>
          <w:rFonts w:ascii="Arial" w:hAnsi="Arial" w:cs="Arial"/>
          <w:w w:val="105"/>
          <w:sz w:val="24"/>
          <w:szCs w:val="24"/>
        </w:rPr>
        <w:t>самоуправления</w:t>
      </w:r>
      <w:r>
        <w:rPr>
          <w:rFonts w:ascii="Arial" w:hAnsi="Arial" w:cs="Arial"/>
          <w:w w:val="105"/>
          <w:sz w:val="24"/>
          <w:szCs w:val="24"/>
        </w:rPr>
        <w:t>.</w:t>
      </w:r>
      <w:proofErr w:type="gramEnd"/>
    </w:p>
    <w:p w:rsidR="004A57A7" w:rsidRDefault="004A57A7" w:rsidP="004A57A7">
      <w:pPr>
        <w:pStyle w:val="12"/>
        <w:jc w:val="both"/>
        <w:rPr>
          <w:rFonts w:ascii="Times New Roman" w:hAnsi="Times New Roman"/>
          <w:lang w:eastAsia="ru-RU"/>
        </w:rPr>
      </w:pPr>
    </w:p>
    <w:p w:rsidR="00DE2292" w:rsidRDefault="00DE2292" w:rsidP="004A57A7">
      <w:pPr>
        <w:pStyle w:val="12"/>
        <w:jc w:val="both"/>
        <w:rPr>
          <w:rFonts w:ascii="Times New Roman" w:hAnsi="Times New Roman"/>
          <w:lang w:eastAsia="ru-RU"/>
        </w:rPr>
      </w:pPr>
    </w:p>
    <w:p w:rsidR="004A57A7" w:rsidRPr="00DE2292" w:rsidRDefault="004A57A7" w:rsidP="004A57A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  <w:r w:rsidRPr="00DE2292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4A57A7" w:rsidRPr="00DE2292" w:rsidRDefault="004A57A7" w:rsidP="004A57A7">
      <w:pPr>
        <w:pStyle w:val="12"/>
        <w:jc w:val="both"/>
        <w:rPr>
          <w:rStyle w:val="af4"/>
          <w:rFonts w:ascii="Arial" w:hAnsi="Arial" w:cs="Arial"/>
          <w:b w:val="0"/>
          <w:color w:val="000000"/>
          <w:sz w:val="24"/>
          <w:szCs w:val="24"/>
        </w:rPr>
      </w:pPr>
      <w:r w:rsidRPr="00DE2292">
        <w:rPr>
          <w:rFonts w:ascii="Arial" w:hAnsi="Arial" w:cs="Arial"/>
          <w:sz w:val="24"/>
          <w:szCs w:val="24"/>
        </w:rPr>
        <w:t>Старокиреметского</w:t>
      </w:r>
      <w:r w:rsidRPr="00DE2292">
        <w:rPr>
          <w:rStyle w:val="af4"/>
          <w:rFonts w:ascii="Arial" w:hAnsi="Arial" w:cs="Arial"/>
          <w:color w:val="000000"/>
          <w:sz w:val="24"/>
          <w:szCs w:val="24"/>
        </w:rPr>
        <w:t xml:space="preserve"> </w:t>
      </w:r>
      <w:r w:rsidRPr="00DE2292">
        <w:rPr>
          <w:rStyle w:val="af4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</w:p>
    <w:p w:rsidR="004A57A7" w:rsidRPr="00DE2292" w:rsidRDefault="004A57A7" w:rsidP="004A57A7">
      <w:pPr>
        <w:pStyle w:val="12"/>
        <w:jc w:val="both"/>
        <w:rPr>
          <w:rStyle w:val="af4"/>
          <w:rFonts w:ascii="Arial" w:hAnsi="Arial" w:cs="Arial"/>
          <w:b w:val="0"/>
          <w:color w:val="000000"/>
          <w:sz w:val="24"/>
          <w:szCs w:val="24"/>
        </w:rPr>
      </w:pPr>
      <w:r w:rsidRPr="00DE2292">
        <w:rPr>
          <w:rStyle w:val="af4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4A57A7" w:rsidRPr="00DE2292" w:rsidRDefault="004A57A7" w:rsidP="004A57A7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  <w:r w:rsidRPr="00DE2292">
        <w:rPr>
          <w:rStyle w:val="af4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DE2292">
        <w:rPr>
          <w:rFonts w:ascii="Arial" w:hAnsi="Arial" w:cs="Arial"/>
          <w:b/>
          <w:sz w:val="24"/>
          <w:szCs w:val="24"/>
          <w:lang w:eastAsia="ru-RU"/>
        </w:rPr>
        <w:tab/>
      </w:r>
      <w:r w:rsidRPr="00DE2292">
        <w:rPr>
          <w:rFonts w:ascii="Arial" w:hAnsi="Arial" w:cs="Arial"/>
          <w:sz w:val="24"/>
          <w:szCs w:val="24"/>
          <w:lang w:eastAsia="ru-RU"/>
        </w:rPr>
        <w:tab/>
      </w:r>
      <w:r w:rsidRPr="00DE2292">
        <w:rPr>
          <w:rFonts w:ascii="Arial" w:hAnsi="Arial" w:cs="Arial"/>
          <w:sz w:val="24"/>
          <w:szCs w:val="24"/>
          <w:lang w:eastAsia="ru-RU"/>
        </w:rPr>
        <w:tab/>
      </w:r>
      <w:r w:rsidRPr="00DE2292">
        <w:rPr>
          <w:rFonts w:ascii="Arial" w:hAnsi="Arial" w:cs="Arial"/>
          <w:sz w:val="24"/>
          <w:szCs w:val="24"/>
          <w:lang w:eastAsia="ru-RU"/>
        </w:rPr>
        <w:tab/>
      </w:r>
      <w:r w:rsidRPr="00DE2292">
        <w:rPr>
          <w:rFonts w:ascii="Arial" w:hAnsi="Arial" w:cs="Arial"/>
          <w:sz w:val="24"/>
          <w:szCs w:val="24"/>
          <w:lang w:eastAsia="ru-RU"/>
        </w:rPr>
        <w:tab/>
      </w:r>
      <w:r w:rsidR="00DE2292">
        <w:rPr>
          <w:rFonts w:ascii="Arial" w:hAnsi="Arial" w:cs="Arial"/>
          <w:sz w:val="24"/>
          <w:szCs w:val="24"/>
          <w:lang w:eastAsia="ru-RU"/>
        </w:rPr>
        <w:t xml:space="preserve">                         </w:t>
      </w:r>
      <w:proofErr w:type="spellStart"/>
      <w:r w:rsidRPr="00DE2292">
        <w:rPr>
          <w:rFonts w:ascii="Arial" w:hAnsi="Arial" w:cs="Arial"/>
          <w:sz w:val="24"/>
          <w:szCs w:val="24"/>
          <w:lang w:eastAsia="ru-RU"/>
        </w:rPr>
        <w:t>А.В.Парфенов</w:t>
      </w:r>
      <w:proofErr w:type="spellEnd"/>
    </w:p>
    <w:bookmarkEnd w:id="1"/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Pr="00512275" w:rsidRDefault="00860ACF" w:rsidP="00860ACF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Приложение № 1</w:t>
      </w:r>
    </w:p>
    <w:p w:rsidR="00860ACF" w:rsidRPr="00512275" w:rsidRDefault="00860ACF" w:rsidP="00860ACF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 xml:space="preserve">к  решению Совета «О бюджете  Старокиреметского сельского  поселения </w:t>
      </w:r>
    </w:p>
    <w:p w:rsidR="00860ACF" w:rsidRPr="00512275" w:rsidRDefault="00860ACF" w:rsidP="00860ACF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Аксубаевского  муниципального района на 2026 год</w:t>
      </w:r>
    </w:p>
    <w:p w:rsidR="00860ACF" w:rsidRPr="00512275" w:rsidRDefault="00860ACF" w:rsidP="00860ACF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и плановый период  2027 и 2028 годов»</w:t>
      </w:r>
    </w:p>
    <w:p w:rsidR="00860ACF" w:rsidRPr="00512275" w:rsidRDefault="00DE2292" w:rsidP="00860ACF">
      <w:pPr>
        <w:pStyle w:val="14"/>
        <w:ind w:left="4956" w:firstLine="708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№ </w:t>
      </w:r>
      <w:r w:rsidR="00860ACF" w:rsidRPr="00512275">
        <w:rPr>
          <w:rFonts w:ascii="Arial" w:hAnsi="Arial" w:cs="Arial"/>
          <w:sz w:val="20"/>
        </w:rPr>
        <w:t xml:space="preserve">  от года </w:t>
      </w:r>
    </w:p>
    <w:p w:rsidR="00860ACF" w:rsidRPr="0023487F" w:rsidRDefault="00860ACF" w:rsidP="00860ACF">
      <w:pPr>
        <w:pStyle w:val="14"/>
        <w:jc w:val="both"/>
        <w:rPr>
          <w:sz w:val="24"/>
          <w:szCs w:val="24"/>
        </w:rPr>
      </w:pPr>
      <w:r w:rsidRPr="0023487F">
        <w:rPr>
          <w:sz w:val="24"/>
          <w:szCs w:val="24"/>
        </w:rPr>
        <w:t xml:space="preserve">        </w:t>
      </w: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B44C7B" w:rsidRPr="00B44C7B" w:rsidRDefault="00B44C7B" w:rsidP="00B44C7B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B44C7B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Старокиреметского поселения </w:t>
      </w:r>
    </w:p>
    <w:p w:rsidR="00B44C7B" w:rsidRDefault="00B44C7B" w:rsidP="00B44C7B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B44C7B">
        <w:rPr>
          <w:rFonts w:ascii="Arial" w:hAnsi="Arial" w:cs="Arial"/>
          <w:b/>
          <w:sz w:val="24"/>
          <w:szCs w:val="24"/>
        </w:rPr>
        <w:t>Аксубаевского  муниципального  района  Республики Татарстан  на 2026 год.</w:t>
      </w:r>
    </w:p>
    <w:p w:rsidR="00CB57DD" w:rsidRPr="00B44C7B" w:rsidRDefault="00CB57DD" w:rsidP="00B44C7B">
      <w:pPr>
        <w:pStyle w:val="14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804" w:type="dxa"/>
        <w:jc w:val="center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B44C7B" w:rsidRPr="00CB57DD" w:rsidTr="00B44C7B">
        <w:trPr>
          <w:trHeight w:val="260"/>
          <w:jc w:val="center"/>
        </w:trPr>
        <w:tc>
          <w:tcPr>
            <w:tcW w:w="5219" w:type="dxa"/>
          </w:tcPr>
          <w:p w:rsidR="00B44C7B" w:rsidRPr="00CB57DD" w:rsidRDefault="00B44C7B" w:rsidP="00B44C7B">
            <w:pPr>
              <w:pStyle w:val="14"/>
              <w:jc w:val="both"/>
              <w:rPr>
                <w:rFonts w:ascii="Arial" w:hAnsi="Arial" w:cs="Arial"/>
                <w:sz w:val="20"/>
              </w:rPr>
            </w:pPr>
            <w:r w:rsidRPr="00CB57DD">
              <w:rPr>
                <w:rFonts w:ascii="Arial" w:hAnsi="Arial" w:cs="Arial"/>
                <w:sz w:val="20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B44C7B" w:rsidRPr="00CB57DD" w:rsidRDefault="00B44C7B" w:rsidP="00B44C7B">
            <w:pPr>
              <w:pStyle w:val="14"/>
              <w:jc w:val="both"/>
              <w:rPr>
                <w:rFonts w:ascii="Arial" w:hAnsi="Arial" w:cs="Arial"/>
                <w:sz w:val="20"/>
              </w:rPr>
            </w:pPr>
            <w:r w:rsidRPr="00CB57DD">
              <w:rPr>
                <w:rFonts w:ascii="Arial" w:hAnsi="Arial" w:cs="Arial"/>
                <w:sz w:val="20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B44C7B" w:rsidRPr="00CB57DD" w:rsidRDefault="00B44C7B" w:rsidP="00B44C7B">
            <w:pPr>
              <w:pStyle w:val="14"/>
              <w:jc w:val="both"/>
              <w:rPr>
                <w:rFonts w:ascii="Arial" w:hAnsi="Arial" w:cs="Arial"/>
                <w:sz w:val="20"/>
              </w:rPr>
            </w:pPr>
            <w:r w:rsidRPr="00CB57DD">
              <w:rPr>
                <w:rFonts w:ascii="Arial" w:hAnsi="Arial" w:cs="Arial"/>
                <w:sz w:val="20"/>
              </w:rPr>
              <w:t>Сумма  тыс. руб.</w:t>
            </w:r>
          </w:p>
        </w:tc>
      </w:tr>
      <w:tr w:rsidR="00B44C7B" w:rsidRPr="00CB57DD" w:rsidTr="00B44C7B">
        <w:trPr>
          <w:cantSplit/>
          <w:trHeight w:val="300"/>
          <w:jc w:val="center"/>
        </w:trPr>
        <w:tc>
          <w:tcPr>
            <w:tcW w:w="5219" w:type="dxa"/>
            <w:tcBorders>
              <w:top w:val="nil"/>
            </w:tcBorders>
          </w:tcPr>
          <w:p w:rsidR="00B44C7B" w:rsidRPr="00CB57DD" w:rsidRDefault="00B44C7B" w:rsidP="00B44C7B">
            <w:pPr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B57DD">
              <w:rPr>
                <w:rFonts w:ascii="Arial" w:hAnsi="Arial" w:cs="Arial"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B44C7B" w:rsidRPr="00CB57DD" w:rsidRDefault="00B44C7B" w:rsidP="00B44C7B">
            <w:pPr>
              <w:spacing w:line="288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4C7B" w:rsidRPr="00CB57DD" w:rsidRDefault="00B44C7B" w:rsidP="00B44C7B">
            <w:pPr>
              <w:spacing w:line="288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B57DD">
              <w:rPr>
                <w:rFonts w:ascii="Arial" w:hAnsi="Arial" w:cs="Arial"/>
                <w:bCs/>
                <w:sz w:val="20"/>
                <w:szCs w:val="20"/>
              </w:rPr>
              <w:t>0 10 00000 00 0000 000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bCs/>
                <w:sz w:val="20"/>
              </w:rPr>
            </w:pPr>
            <w:r w:rsidRPr="00CB57DD">
              <w:rPr>
                <w:rFonts w:ascii="Arial" w:hAnsi="Arial" w:cs="Arial"/>
                <w:bCs/>
                <w:sz w:val="20"/>
              </w:rPr>
              <w:t>0</w:t>
            </w:r>
          </w:p>
        </w:tc>
      </w:tr>
      <w:tr w:rsidR="00B44C7B" w:rsidRPr="00CB57DD" w:rsidTr="00B44C7B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B44C7B" w:rsidRPr="00CB57DD" w:rsidRDefault="00B44C7B" w:rsidP="00B44C7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B44C7B" w:rsidRPr="00CB57DD" w:rsidRDefault="00B44C7B" w:rsidP="00B44C7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4C7B" w:rsidRPr="00CB57DD" w:rsidRDefault="00B44C7B" w:rsidP="00B44C7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0 10 50000 00 0000 000</w:t>
            </w:r>
          </w:p>
        </w:tc>
        <w:tc>
          <w:tcPr>
            <w:tcW w:w="1214" w:type="dxa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sz w:val="20"/>
              </w:rPr>
            </w:pPr>
            <w:r w:rsidRPr="00CB57DD">
              <w:rPr>
                <w:rFonts w:ascii="Arial" w:hAnsi="Arial" w:cs="Arial"/>
                <w:sz w:val="20"/>
              </w:rPr>
              <w:t>0</w:t>
            </w:r>
          </w:p>
        </w:tc>
      </w:tr>
      <w:tr w:rsidR="00B44C7B" w:rsidRPr="00CB57DD" w:rsidTr="00B44C7B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B44C7B" w:rsidRPr="00CB57DD" w:rsidRDefault="00B44C7B" w:rsidP="00B44C7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B44C7B" w:rsidRPr="00CB57DD" w:rsidRDefault="00B44C7B" w:rsidP="00B44C7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0 10 50000 00 0000 500</w:t>
            </w:r>
          </w:p>
        </w:tc>
        <w:tc>
          <w:tcPr>
            <w:tcW w:w="1214" w:type="dxa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</w:rPr>
              <w:t>- 5979,90</w:t>
            </w:r>
          </w:p>
        </w:tc>
      </w:tr>
      <w:tr w:rsidR="00B44C7B" w:rsidRPr="00CB57DD" w:rsidTr="00B44C7B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B44C7B" w:rsidRPr="00CB57DD" w:rsidRDefault="00B44C7B" w:rsidP="00B44C7B">
            <w:pPr>
              <w:pStyle w:val="14"/>
              <w:rPr>
                <w:rFonts w:ascii="Arial" w:hAnsi="Arial" w:cs="Arial"/>
                <w:sz w:val="20"/>
              </w:rPr>
            </w:pPr>
            <w:r w:rsidRPr="00CB57DD">
              <w:rPr>
                <w:rFonts w:ascii="Arial" w:hAnsi="Arial" w:cs="Arial"/>
                <w:sz w:val="20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sz w:val="20"/>
              </w:rPr>
            </w:pPr>
            <w:r w:rsidRPr="00CB57DD">
              <w:rPr>
                <w:rFonts w:ascii="Arial" w:hAnsi="Arial" w:cs="Arial"/>
                <w:sz w:val="20"/>
              </w:rPr>
              <w:t>0 10 50200 00 0000 500</w:t>
            </w:r>
          </w:p>
        </w:tc>
        <w:tc>
          <w:tcPr>
            <w:tcW w:w="1214" w:type="dxa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</w:rPr>
              <w:t>- 5979,90</w:t>
            </w:r>
          </w:p>
        </w:tc>
      </w:tr>
      <w:tr w:rsidR="00B44C7B" w:rsidRPr="00CB57DD" w:rsidTr="00B44C7B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B44C7B" w:rsidRPr="00CB57DD" w:rsidRDefault="00B44C7B" w:rsidP="00B44C7B">
            <w:pPr>
              <w:pStyle w:val="14"/>
              <w:rPr>
                <w:rFonts w:ascii="Arial" w:hAnsi="Arial" w:cs="Arial"/>
                <w:sz w:val="20"/>
              </w:rPr>
            </w:pPr>
            <w:r w:rsidRPr="00CB57DD">
              <w:rPr>
                <w:rFonts w:ascii="Arial" w:hAnsi="Arial" w:cs="Arial"/>
                <w:sz w:val="20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sz w:val="20"/>
                <w:lang w:val="tt-RU"/>
              </w:rPr>
            </w:pPr>
          </w:p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sz w:val="20"/>
              </w:rPr>
            </w:pPr>
            <w:r w:rsidRPr="00CB57DD">
              <w:rPr>
                <w:rFonts w:ascii="Arial" w:hAnsi="Arial" w:cs="Arial"/>
                <w:sz w:val="20"/>
                <w:lang w:val="tt-RU"/>
              </w:rPr>
              <w:t>0 10 50201 00 0000 510</w:t>
            </w:r>
          </w:p>
        </w:tc>
        <w:tc>
          <w:tcPr>
            <w:tcW w:w="1214" w:type="dxa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</w:rPr>
              <w:t>-5979,90</w:t>
            </w:r>
          </w:p>
        </w:tc>
      </w:tr>
      <w:tr w:rsidR="00B44C7B" w:rsidRPr="00CB57DD" w:rsidTr="00B44C7B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B44C7B" w:rsidRPr="00CB57DD" w:rsidRDefault="00B44C7B" w:rsidP="00B44C7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B44C7B" w:rsidRPr="00CB57DD" w:rsidRDefault="00B44C7B" w:rsidP="00B44C7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4C7B" w:rsidRPr="00CB57DD" w:rsidRDefault="00B44C7B" w:rsidP="00B44C7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0 10 50201 10 0000 510</w:t>
            </w:r>
          </w:p>
        </w:tc>
        <w:tc>
          <w:tcPr>
            <w:tcW w:w="1214" w:type="dxa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</w:rPr>
              <w:t>-5979,90</w:t>
            </w:r>
          </w:p>
        </w:tc>
      </w:tr>
      <w:tr w:rsidR="00B44C7B" w:rsidRPr="00CB57DD" w:rsidTr="00B44C7B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B44C7B" w:rsidRPr="00CB57DD" w:rsidRDefault="00B44C7B" w:rsidP="00B44C7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B44C7B" w:rsidRPr="00CB57DD" w:rsidRDefault="00B44C7B" w:rsidP="00B44C7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0 10 50000 00 0000 600</w:t>
            </w:r>
          </w:p>
        </w:tc>
        <w:tc>
          <w:tcPr>
            <w:tcW w:w="1214" w:type="dxa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</w:rPr>
              <w:t>5979,90</w:t>
            </w:r>
          </w:p>
        </w:tc>
      </w:tr>
      <w:tr w:rsidR="00B44C7B" w:rsidRPr="00CB57DD" w:rsidTr="00B44C7B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B44C7B" w:rsidRPr="00CB57DD" w:rsidRDefault="00B44C7B" w:rsidP="00B44C7B">
            <w:pPr>
              <w:pStyle w:val="14"/>
              <w:rPr>
                <w:rFonts w:ascii="Arial" w:hAnsi="Arial" w:cs="Arial"/>
                <w:sz w:val="20"/>
              </w:rPr>
            </w:pPr>
            <w:r w:rsidRPr="00CB57DD">
              <w:rPr>
                <w:rFonts w:ascii="Arial" w:hAnsi="Arial" w:cs="Arial"/>
                <w:sz w:val="20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sz w:val="20"/>
              </w:rPr>
            </w:pPr>
            <w:r w:rsidRPr="00CB57DD">
              <w:rPr>
                <w:rFonts w:ascii="Arial" w:hAnsi="Arial" w:cs="Arial"/>
                <w:sz w:val="20"/>
              </w:rPr>
              <w:t>0 10 50200 00 0000 600</w:t>
            </w:r>
          </w:p>
        </w:tc>
        <w:tc>
          <w:tcPr>
            <w:tcW w:w="1214" w:type="dxa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</w:rPr>
              <w:t>5979,90</w:t>
            </w:r>
          </w:p>
        </w:tc>
      </w:tr>
      <w:tr w:rsidR="00B44C7B" w:rsidRPr="00CB57DD" w:rsidTr="00B44C7B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B44C7B" w:rsidRPr="00CB57DD" w:rsidRDefault="00B44C7B" w:rsidP="00B44C7B">
            <w:pPr>
              <w:pStyle w:val="14"/>
              <w:rPr>
                <w:rFonts w:ascii="Arial" w:hAnsi="Arial" w:cs="Arial"/>
                <w:sz w:val="20"/>
              </w:rPr>
            </w:pPr>
            <w:r w:rsidRPr="00CB57DD">
              <w:rPr>
                <w:rFonts w:ascii="Arial" w:hAnsi="Arial" w:cs="Arial"/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sz w:val="20"/>
                <w:lang w:val="tt-RU"/>
              </w:rPr>
            </w:pPr>
          </w:p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sz w:val="20"/>
              </w:rPr>
            </w:pPr>
            <w:r w:rsidRPr="00CB57DD">
              <w:rPr>
                <w:rFonts w:ascii="Arial" w:hAnsi="Arial" w:cs="Arial"/>
                <w:sz w:val="20"/>
                <w:lang w:val="tt-RU"/>
              </w:rPr>
              <w:t>0 10 50201 00 0000 610</w:t>
            </w:r>
          </w:p>
        </w:tc>
        <w:tc>
          <w:tcPr>
            <w:tcW w:w="1214" w:type="dxa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</w:rPr>
              <w:t xml:space="preserve"> 5979,90</w:t>
            </w:r>
          </w:p>
        </w:tc>
      </w:tr>
      <w:tr w:rsidR="00B44C7B" w:rsidRPr="00CB57DD" w:rsidTr="00B44C7B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B44C7B" w:rsidRPr="00CB57DD" w:rsidRDefault="00B44C7B" w:rsidP="00B44C7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B44C7B" w:rsidRPr="00CB57DD" w:rsidRDefault="00B44C7B" w:rsidP="00B44C7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4C7B" w:rsidRPr="00CB57DD" w:rsidRDefault="00B44C7B" w:rsidP="00B44C7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0 10 50201 10 0000 610</w:t>
            </w:r>
          </w:p>
        </w:tc>
        <w:tc>
          <w:tcPr>
            <w:tcW w:w="1214" w:type="dxa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</w:rPr>
              <w:t>5979,90</w:t>
            </w:r>
          </w:p>
        </w:tc>
      </w:tr>
    </w:tbl>
    <w:p w:rsidR="00B44C7B" w:rsidRPr="0023487F" w:rsidRDefault="00B44C7B" w:rsidP="00B44C7B">
      <w:pPr>
        <w:pStyle w:val="14"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B44C7B" w:rsidRDefault="00B44C7B" w:rsidP="00091601">
      <w:pPr>
        <w:pStyle w:val="ConsPlusTitle"/>
        <w:widowControl/>
        <w:jc w:val="both"/>
        <w:rPr>
          <w:sz w:val="24"/>
          <w:szCs w:val="24"/>
        </w:rPr>
      </w:pPr>
    </w:p>
    <w:p w:rsidR="00B44C7B" w:rsidRDefault="00B44C7B" w:rsidP="00091601">
      <w:pPr>
        <w:pStyle w:val="ConsPlusTitle"/>
        <w:widowControl/>
        <w:jc w:val="both"/>
        <w:rPr>
          <w:sz w:val="24"/>
          <w:szCs w:val="24"/>
        </w:rPr>
      </w:pPr>
    </w:p>
    <w:p w:rsidR="00B44C7B" w:rsidRDefault="00B44C7B" w:rsidP="00091601">
      <w:pPr>
        <w:pStyle w:val="ConsPlusTitle"/>
        <w:widowControl/>
        <w:jc w:val="both"/>
        <w:rPr>
          <w:sz w:val="24"/>
          <w:szCs w:val="24"/>
        </w:rPr>
      </w:pPr>
    </w:p>
    <w:p w:rsidR="00B44C7B" w:rsidRDefault="00B44C7B" w:rsidP="00091601">
      <w:pPr>
        <w:pStyle w:val="ConsPlusTitle"/>
        <w:widowControl/>
        <w:jc w:val="both"/>
        <w:rPr>
          <w:sz w:val="24"/>
          <w:szCs w:val="24"/>
        </w:rPr>
      </w:pPr>
    </w:p>
    <w:p w:rsidR="00B44C7B" w:rsidRDefault="00B44C7B" w:rsidP="00091601">
      <w:pPr>
        <w:pStyle w:val="ConsPlusTitle"/>
        <w:widowControl/>
        <w:jc w:val="both"/>
        <w:rPr>
          <w:sz w:val="24"/>
          <w:szCs w:val="24"/>
        </w:rPr>
      </w:pPr>
    </w:p>
    <w:p w:rsidR="00B44C7B" w:rsidRDefault="00B44C7B" w:rsidP="00091601">
      <w:pPr>
        <w:pStyle w:val="ConsPlusTitle"/>
        <w:widowControl/>
        <w:jc w:val="both"/>
        <w:rPr>
          <w:sz w:val="24"/>
          <w:szCs w:val="24"/>
        </w:rPr>
      </w:pPr>
    </w:p>
    <w:p w:rsidR="00B44C7B" w:rsidRDefault="00B44C7B" w:rsidP="00091601">
      <w:pPr>
        <w:pStyle w:val="ConsPlusTitle"/>
        <w:widowControl/>
        <w:jc w:val="both"/>
        <w:rPr>
          <w:sz w:val="24"/>
          <w:szCs w:val="24"/>
        </w:rPr>
      </w:pPr>
    </w:p>
    <w:p w:rsidR="00B44C7B" w:rsidRDefault="00B44C7B" w:rsidP="00091601">
      <w:pPr>
        <w:pStyle w:val="ConsPlusTitle"/>
        <w:widowControl/>
        <w:jc w:val="both"/>
        <w:rPr>
          <w:sz w:val="24"/>
          <w:szCs w:val="24"/>
        </w:rPr>
      </w:pPr>
    </w:p>
    <w:p w:rsidR="00CB57DD" w:rsidRDefault="00CB57DD" w:rsidP="00091601">
      <w:pPr>
        <w:pStyle w:val="ConsPlusTitle"/>
        <w:widowControl/>
        <w:jc w:val="both"/>
        <w:rPr>
          <w:sz w:val="24"/>
          <w:szCs w:val="24"/>
        </w:rPr>
      </w:pPr>
    </w:p>
    <w:p w:rsidR="00B44C7B" w:rsidRDefault="00B44C7B" w:rsidP="00091601">
      <w:pPr>
        <w:pStyle w:val="ConsPlusTitle"/>
        <w:widowControl/>
        <w:jc w:val="both"/>
        <w:rPr>
          <w:sz w:val="24"/>
          <w:szCs w:val="24"/>
        </w:rPr>
      </w:pPr>
    </w:p>
    <w:p w:rsidR="00B44C7B" w:rsidRDefault="00B44C7B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Приложение № 2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 xml:space="preserve">к  решению Совета «О бюджете  Старокиреметского сельского  поселения 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Аксубаевского  муниципального района на 2026 год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и плановый период  2027 и 2028 годов»</w:t>
      </w:r>
    </w:p>
    <w:p w:rsidR="00512275" w:rsidRDefault="00CB57DD" w:rsidP="00512275">
      <w:pPr>
        <w:pStyle w:val="14"/>
        <w:ind w:left="4956" w:firstLine="708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№ </w:t>
      </w:r>
      <w:r w:rsidRPr="00512275">
        <w:rPr>
          <w:rFonts w:ascii="Arial" w:hAnsi="Arial" w:cs="Arial"/>
          <w:sz w:val="20"/>
        </w:rPr>
        <w:t xml:space="preserve">  от года</w:t>
      </w:r>
    </w:p>
    <w:p w:rsidR="00512275" w:rsidRPr="00512275" w:rsidRDefault="00512275" w:rsidP="00512275">
      <w:pPr>
        <w:pStyle w:val="14"/>
        <w:ind w:left="4956" w:firstLine="708"/>
        <w:jc w:val="right"/>
        <w:rPr>
          <w:rFonts w:ascii="Arial" w:hAnsi="Arial" w:cs="Arial"/>
          <w:sz w:val="20"/>
        </w:rPr>
      </w:pPr>
    </w:p>
    <w:p w:rsidR="00B44C7B" w:rsidRPr="00B44C7B" w:rsidRDefault="00B44C7B" w:rsidP="00B44C7B">
      <w:pPr>
        <w:pStyle w:val="14"/>
        <w:jc w:val="both"/>
        <w:rPr>
          <w:rFonts w:ascii="Arial" w:hAnsi="Arial" w:cs="Arial"/>
          <w:b/>
          <w:sz w:val="24"/>
          <w:szCs w:val="24"/>
        </w:rPr>
      </w:pPr>
      <w:r w:rsidRPr="005F76A1">
        <w:rPr>
          <w:b/>
          <w:sz w:val="24"/>
          <w:szCs w:val="24"/>
        </w:rPr>
        <w:t xml:space="preserve">        </w:t>
      </w:r>
      <w:r w:rsidRPr="00B44C7B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Старокиреметского  сельского поселения Аксубаевского  муниципального  района Республики Татарстан </w:t>
      </w:r>
    </w:p>
    <w:p w:rsidR="00B44C7B" w:rsidRPr="00B44C7B" w:rsidRDefault="00B44C7B" w:rsidP="00B44C7B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B44C7B">
        <w:rPr>
          <w:rFonts w:ascii="Arial" w:hAnsi="Arial" w:cs="Arial"/>
          <w:b/>
          <w:sz w:val="24"/>
          <w:szCs w:val="24"/>
        </w:rPr>
        <w:t>на плановый период 2027-2028 годов.</w:t>
      </w:r>
    </w:p>
    <w:p w:rsidR="00B44C7B" w:rsidRPr="005F76A1" w:rsidRDefault="00B44C7B" w:rsidP="00B44C7B">
      <w:pPr>
        <w:pStyle w:val="14"/>
        <w:tabs>
          <w:tab w:val="left" w:pos="9165"/>
        </w:tabs>
        <w:rPr>
          <w:sz w:val="24"/>
          <w:szCs w:val="24"/>
        </w:rPr>
      </w:pPr>
    </w:p>
    <w:tbl>
      <w:tblPr>
        <w:tblW w:w="10180" w:type="dxa"/>
        <w:jc w:val="center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2835"/>
        <w:gridCol w:w="1231"/>
        <w:gridCol w:w="1321"/>
      </w:tblGrid>
      <w:tr w:rsidR="00B44C7B" w:rsidRPr="00CB57DD" w:rsidTr="00B44C7B">
        <w:trPr>
          <w:trHeight w:val="623"/>
          <w:jc w:val="center"/>
        </w:trPr>
        <w:tc>
          <w:tcPr>
            <w:tcW w:w="4793" w:type="dxa"/>
            <w:vMerge w:val="restart"/>
          </w:tcPr>
          <w:p w:rsidR="00B44C7B" w:rsidRPr="00CB57DD" w:rsidRDefault="00B44C7B" w:rsidP="00B44C7B">
            <w:pPr>
              <w:pStyle w:val="14"/>
              <w:jc w:val="both"/>
              <w:rPr>
                <w:rFonts w:ascii="Arial" w:hAnsi="Arial" w:cs="Arial"/>
                <w:sz w:val="20"/>
              </w:rPr>
            </w:pPr>
            <w:r w:rsidRPr="00CB57DD">
              <w:rPr>
                <w:rFonts w:ascii="Arial" w:hAnsi="Arial" w:cs="Arial"/>
                <w:sz w:val="20"/>
              </w:rPr>
              <w:t xml:space="preserve">Наименование показателя </w:t>
            </w:r>
          </w:p>
        </w:tc>
        <w:tc>
          <w:tcPr>
            <w:tcW w:w="2835" w:type="dxa"/>
            <w:vMerge w:val="restart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sz w:val="20"/>
              </w:rPr>
            </w:pPr>
            <w:r w:rsidRPr="00CB57DD">
              <w:rPr>
                <w:rFonts w:ascii="Arial" w:hAnsi="Arial" w:cs="Arial"/>
                <w:sz w:val="20"/>
              </w:rPr>
              <w:t>Код  показателя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sz w:val="20"/>
              </w:rPr>
            </w:pPr>
          </w:p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sz w:val="20"/>
              </w:rPr>
            </w:pPr>
            <w:r w:rsidRPr="00CB57DD">
              <w:rPr>
                <w:rFonts w:ascii="Arial" w:hAnsi="Arial" w:cs="Arial"/>
                <w:sz w:val="20"/>
              </w:rPr>
              <w:t>Сумма (тыс. рублей)</w:t>
            </w:r>
          </w:p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44C7B" w:rsidRPr="00CB57DD" w:rsidTr="00B44C7B">
        <w:trPr>
          <w:trHeight w:val="70"/>
          <w:jc w:val="center"/>
        </w:trPr>
        <w:tc>
          <w:tcPr>
            <w:tcW w:w="4793" w:type="dxa"/>
            <w:vMerge/>
          </w:tcPr>
          <w:p w:rsidR="00B44C7B" w:rsidRPr="00CB57DD" w:rsidRDefault="00B44C7B" w:rsidP="00B44C7B">
            <w:pPr>
              <w:pStyle w:val="1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Merge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31" w:type="dxa"/>
            <w:tcBorders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sz w:val="20"/>
              </w:rPr>
            </w:pPr>
            <w:r w:rsidRPr="00CB57DD">
              <w:rPr>
                <w:rFonts w:ascii="Arial" w:hAnsi="Arial" w:cs="Arial"/>
                <w:sz w:val="20"/>
              </w:rPr>
              <w:t>2027 год</w:t>
            </w:r>
          </w:p>
        </w:tc>
        <w:tc>
          <w:tcPr>
            <w:tcW w:w="1321" w:type="dxa"/>
            <w:tcBorders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sz w:val="20"/>
              </w:rPr>
            </w:pPr>
            <w:r w:rsidRPr="00CB57DD">
              <w:rPr>
                <w:rFonts w:ascii="Arial" w:hAnsi="Arial" w:cs="Arial"/>
                <w:sz w:val="20"/>
              </w:rPr>
              <w:t>2028 год</w:t>
            </w:r>
          </w:p>
        </w:tc>
      </w:tr>
      <w:tr w:rsidR="00B44C7B" w:rsidRPr="00CB57DD" w:rsidTr="00B44C7B">
        <w:trPr>
          <w:cantSplit/>
          <w:trHeight w:val="300"/>
          <w:jc w:val="center"/>
        </w:trPr>
        <w:tc>
          <w:tcPr>
            <w:tcW w:w="4793" w:type="dxa"/>
            <w:tcBorders>
              <w:top w:val="nil"/>
            </w:tcBorders>
          </w:tcPr>
          <w:p w:rsidR="00B44C7B" w:rsidRPr="00CB57DD" w:rsidRDefault="00B44C7B" w:rsidP="00B44C7B">
            <w:pPr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B57DD">
              <w:rPr>
                <w:rFonts w:ascii="Arial" w:hAnsi="Arial" w:cs="Arial"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nil"/>
            </w:tcBorders>
          </w:tcPr>
          <w:p w:rsidR="00B44C7B" w:rsidRPr="00CB57DD" w:rsidRDefault="00B44C7B" w:rsidP="00B44C7B">
            <w:pPr>
              <w:spacing w:line="288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4C7B" w:rsidRPr="00CB57DD" w:rsidRDefault="00B44C7B" w:rsidP="00B44C7B">
            <w:pPr>
              <w:spacing w:line="288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B57DD">
              <w:rPr>
                <w:rFonts w:ascii="Arial" w:hAnsi="Arial" w:cs="Arial"/>
                <w:bCs/>
                <w:sz w:val="20"/>
                <w:szCs w:val="20"/>
              </w:rPr>
              <w:t>0 10 00000 00 0000 000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bCs/>
                <w:sz w:val="20"/>
              </w:rPr>
            </w:pPr>
            <w:r w:rsidRPr="00CB57DD">
              <w:rPr>
                <w:rFonts w:ascii="Arial" w:hAnsi="Arial" w:cs="Arial"/>
                <w:bCs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sz="4" w:space="0" w:color="auto"/>
            </w:tcBorders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bCs/>
                <w:sz w:val="20"/>
              </w:rPr>
            </w:pPr>
            <w:r w:rsidRPr="00CB57DD">
              <w:rPr>
                <w:rFonts w:ascii="Arial" w:hAnsi="Arial" w:cs="Arial"/>
                <w:bCs/>
                <w:sz w:val="20"/>
              </w:rPr>
              <w:t>0</w:t>
            </w:r>
          </w:p>
        </w:tc>
      </w:tr>
      <w:tr w:rsidR="00B44C7B" w:rsidRPr="00CB57DD" w:rsidTr="00B44C7B">
        <w:trPr>
          <w:cantSplit/>
          <w:trHeight w:val="300"/>
          <w:jc w:val="center"/>
        </w:trPr>
        <w:tc>
          <w:tcPr>
            <w:tcW w:w="4793" w:type="dxa"/>
            <w:tcBorders>
              <w:left w:val="single" w:sz="4" w:space="0" w:color="auto"/>
            </w:tcBorders>
          </w:tcPr>
          <w:p w:rsidR="00B44C7B" w:rsidRPr="00CB57DD" w:rsidRDefault="00B44C7B" w:rsidP="00B44C7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5" w:type="dxa"/>
          </w:tcPr>
          <w:p w:rsidR="00B44C7B" w:rsidRPr="00CB57DD" w:rsidRDefault="00B44C7B" w:rsidP="00B44C7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4C7B" w:rsidRPr="00CB57DD" w:rsidRDefault="00B44C7B" w:rsidP="00B44C7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0 10 50000 00 0000 000</w:t>
            </w:r>
          </w:p>
        </w:tc>
        <w:tc>
          <w:tcPr>
            <w:tcW w:w="1231" w:type="dxa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sz w:val="20"/>
              </w:rPr>
            </w:pPr>
            <w:r w:rsidRPr="00CB57DD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21" w:type="dxa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sz w:val="20"/>
              </w:rPr>
            </w:pPr>
            <w:r w:rsidRPr="00CB57DD">
              <w:rPr>
                <w:rFonts w:ascii="Arial" w:hAnsi="Arial" w:cs="Arial"/>
                <w:sz w:val="20"/>
              </w:rPr>
              <w:t>0</w:t>
            </w:r>
          </w:p>
        </w:tc>
      </w:tr>
      <w:tr w:rsidR="00B44C7B" w:rsidRPr="00CB57DD" w:rsidTr="00B44C7B">
        <w:trPr>
          <w:cantSplit/>
          <w:trHeight w:val="300"/>
          <w:jc w:val="center"/>
        </w:trPr>
        <w:tc>
          <w:tcPr>
            <w:tcW w:w="4793" w:type="dxa"/>
            <w:tcBorders>
              <w:left w:val="single" w:sz="4" w:space="0" w:color="auto"/>
            </w:tcBorders>
          </w:tcPr>
          <w:p w:rsidR="00B44C7B" w:rsidRPr="00CB57DD" w:rsidRDefault="00B44C7B" w:rsidP="00B44C7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835" w:type="dxa"/>
          </w:tcPr>
          <w:p w:rsidR="00B44C7B" w:rsidRPr="00CB57DD" w:rsidRDefault="00B44C7B" w:rsidP="00B44C7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0 10 50000 00 0000 500</w:t>
            </w:r>
          </w:p>
        </w:tc>
        <w:tc>
          <w:tcPr>
            <w:tcW w:w="1231" w:type="dxa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</w:rPr>
              <w:t>- 6453,70</w:t>
            </w:r>
          </w:p>
        </w:tc>
        <w:tc>
          <w:tcPr>
            <w:tcW w:w="1321" w:type="dxa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</w:rPr>
              <w:t>- 7007,70</w:t>
            </w:r>
          </w:p>
        </w:tc>
      </w:tr>
      <w:tr w:rsidR="00B44C7B" w:rsidRPr="00CB57DD" w:rsidTr="00B44C7B">
        <w:trPr>
          <w:cantSplit/>
          <w:trHeight w:val="300"/>
          <w:jc w:val="center"/>
        </w:trPr>
        <w:tc>
          <w:tcPr>
            <w:tcW w:w="4793" w:type="dxa"/>
            <w:tcBorders>
              <w:left w:val="single" w:sz="4" w:space="0" w:color="auto"/>
            </w:tcBorders>
          </w:tcPr>
          <w:p w:rsidR="00B44C7B" w:rsidRPr="00CB57DD" w:rsidRDefault="00B44C7B" w:rsidP="00B44C7B">
            <w:pPr>
              <w:pStyle w:val="14"/>
              <w:rPr>
                <w:rFonts w:ascii="Arial" w:hAnsi="Arial" w:cs="Arial"/>
                <w:sz w:val="20"/>
              </w:rPr>
            </w:pPr>
            <w:r w:rsidRPr="00CB57DD">
              <w:rPr>
                <w:rFonts w:ascii="Arial" w:hAnsi="Arial" w:cs="Arial"/>
                <w:sz w:val="20"/>
              </w:rPr>
              <w:t>Увеличение прочих остатков средств бюджетов</w:t>
            </w:r>
          </w:p>
        </w:tc>
        <w:tc>
          <w:tcPr>
            <w:tcW w:w="2835" w:type="dxa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sz w:val="20"/>
              </w:rPr>
            </w:pPr>
            <w:r w:rsidRPr="00CB57DD">
              <w:rPr>
                <w:rFonts w:ascii="Arial" w:hAnsi="Arial" w:cs="Arial"/>
                <w:sz w:val="20"/>
              </w:rPr>
              <w:t>0 10 50200 00 0000 500</w:t>
            </w:r>
          </w:p>
        </w:tc>
        <w:tc>
          <w:tcPr>
            <w:tcW w:w="1231" w:type="dxa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</w:rPr>
              <w:t>- 6453,70</w:t>
            </w:r>
          </w:p>
        </w:tc>
        <w:tc>
          <w:tcPr>
            <w:tcW w:w="1321" w:type="dxa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</w:rPr>
              <w:t>- 7007,70</w:t>
            </w:r>
          </w:p>
        </w:tc>
      </w:tr>
      <w:tr w:rsidR="00B44C7B" w:rsidRPr="00CB57DD" w:rsidTr="00B44C7B">
        <w:trPr>
          <w:cantSplit/>
          <w:trHeight w:val="300"/>
          <w:jc w:val="center"/>
        </w:trPr>
        <w:tc>
          <w:tcPr>
            <w:tcW w:w="4793" w:type="dxa"/>
            <w:tcBorders>
              <w:left w:val="single" w:sz="4" w:space="0" w:color="auto"/>
            </w:tcBorders>
          </w:tcPr>
          <w:p w:rsidR="00B44C7B" w:rsidRPr="00CB57DD" w:rsidRDefault="00B44C7B" w:rsidP="00B44C7B">
            <w:pPr>
              <w:pStyle w:val="14"/>
              <w:rPr>
                <w:rFonts w:ascii="Arial" w:hAnsi="Arial" w:cs="Arial"/>
                <w:sz w:val="20"/>
              </w:rPr>
            </w:pPr>
            <w:r w:rsidRPr="00CB57DD">
              <w:rPr>
                <w:rFonts w:ascii="Arial" w:hAnsi="Arial" w:cs="Arial"/>
                <w:sz w:val="20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sz w:val="20"/>
                <w:lang w:val="tt-RU"/>
              </w:rPr>
            </w:pPr>
          </w:p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sz w:val="20"/>
              </w:rPr>
            </w:pPr>
            <w:r w:rsidRPr="00CB57DD">
              <w:rPr>
                <w:rFonts w:ascii="Arial" w:hAnsi="Arial" w:cs="Arial"/>
                <w:sz w:val="20"/>
                <w:lang w:val="tt-RU"/>
              </w:rPr>
              <w:t>0 10 50201 00 0000 510</w:t>
            </w:r>
          </w:p>
        </w:tc>
        <w:tc>
          <w:tcPr>
            <w:tcW w:w="1231" w:type="dxa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</w:rPr>
              <w:t>-6453,70</w:t>
            </w:r>
          </w:p>
        </w:tc>
        <w:tc>
          <w:tcPr>
            <w:tcW w:w="1321" w:type="dxa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</w:rPr>
              <w:t>-7007,70</w:t>
            </w:r>
          </w:p>
        </w:tc>
      </w:tr>
      <w:tr w:rsidR="00B44C7B" w:rsidRPr="00CB57DD" w:rsidTr="00B44C7B">
        <w:trPr>
          <w:cantSplit/>
          <w:trHeight w:val="300"/>
          <w:jc w:val="center"/>
        </w:trPr>
        <w:tc>
          <w:tcPr>
            <w:tcW w:w="4793" w:type="dxa"/>
            <w:tcBorders>
              <w:left w:val="single" w:sz="4" w:space="0" w:color="auto"/>
            </w:tcBorders>
          </w:tcPr>
          <w:p w:rsidR="00B44C7B" w:rsidRPr="00CB57DD" w:rsidRDefault="00B44C7B" w:rsidP="00B44C7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B44C7B" w:rsidRPr="00CB57DD" w:rsidRDefault="00B44C7B" w:rsidP="00B44C7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4C7B" w:rsidRPr="00CB57DD" w:rsidRDefault="00B44C7B" w:rsidP="00B44C7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0 10 50201 10 0000 510</w:t>
            </w:r>
          </w:p>
        </w:tc>
        <w:tc>
          <w:tcPr>
            <w:tcW w:w="1231" w:type="dxa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</w:rPr>
              <w:t>-6453,70</w:t>
            </w:r>
          </w:p>
        </w:tc>
        <w:tc>
          <w:tcPr>
            <w:tcW w:w="1321" w:type="dxa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</w:rPr>
              <w:t>-7007,70</w:t>
            </w:r>
          </w:p>
        </w:tc>
      </w:tr>
      <w:tr w:rsidR="00B44C7B" w:rsidRPr="00CB57DD" w:rsidTr="00B44C7B">
        <w:trPr>
          <w:cantSplit/>
          <w:trHeight w:val="300"/>
          <w:jc w:val="center"/>
        </w:trPr>
        <w:tc>
          <w:tcPr>
            <w:tcW w:w="4793" w:type="dxa"/>
            <w:tcBorders>
              <w:left w:val="single" w:sz="4" w:space="0" w:color="auto"/>
            </w:tcBorders>
          </w:tcPr>
          <w:p w:rsidR="00B44C7B" w:rsidRPr="00CB57DD" w:rsidRDefault="00B44C7B" w:rsidP="00B44C7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835" w:type="dxa"/>
          </w:tcPr>
          <w:p w:rsidR="00B44C7B" w:rsidRPr="00CB57DD" w:rsidRDefault="00B44C7B" w:rsidP="00B44C7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0 10 50000 00 0000 600</w:t>
            </w:r>
          </w:p>
        </w:tc>
        <w:tc>
          <w:tcPr>
            <w:tcW w:w="1231" w:type="dxa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</w:rPr>
              <w:t>6453,70</w:t>
            </w:r>
          </w:p>
        </w:tc>
        <w:tc>
          <w:tcPr>
            <w:tcW w:w="1321" w:type="dxa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</w:rPr>
              <w:t>7007,70</w:t>
            </w:r>
          </w:p>
        </w:tc>
      </w:tr>
      <w:tr w:rsidR="00B44C7B" w:rsidRPr="00CB57DD" w:rsidTr="00B44C7B">
        <w:trPr>
          <w:cantSplit/>
          <w:trHeight w:val="300"/>
          <w:jc w:val="center"/>
        </w:trPr>
        <w:tc>
          <w:tcPr>
            <w:tcW w:w="4793" w:type="dxa"/>
            <w:tcBorders>
              <w:left w:val="single" w:sz="4" w:space="0" w:color="auto"/>
            </w:tcBorders>
          </w:tcPr>
          <w:p w:rsidR="00B44C7B" w:rsidRPr="00CB57DD" w:rsidRDefault="00B44C7B" w:rsidP="00B44C7B">
            <w:pPr>
              <w:pStyle w:val="14"/>
              <w:rPr>
                <w:rFonts w:ascii="Arial" w:hAnsi="Arial" w:cs="Arial"/>
                <w:sz w:val="20"/>
              </w:rPr>
            </w:pPr>
            <w:r w:rsidRPr="00CB57DD">
              <w:rPr>
                <w:rFonts w:ascii="Arial" w:hAnsi="Arial" w:cs="Arial"/>
                <w:sz w:val="20"/>
              </w:rPr>
              <w:t>Уменьшение прочих остатков средств бюджетов</w:t>
            </w:r>
          </w:p>
        </w:tc>
        <w:tc>
          <w:tcPr>
            <w:tcW w:w="2835" w:type="dxa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sz w:val="20"/>
              </w:rPr>
            </w:pPr>
            <w:r w:rsidRPr="00CB57DD">
              <w:rPr>
                <w:rFonts w:ascii="Arial" w:hAnsi="Arial" w:cs="Arial"/>
                <w:sz w:val="20"/>
              </w:rPr>
              <w:t>0 10 50200 00 0000 600</w:t>
            </w:r>
          </w:p>
        </w:tc>
        <w:tc>
          <w:tcPr>
            <w:tcW w:w="1231" w:type="dxa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</w:rPr>
              <w:t>6453,70</w:t>
            </w:r>
          </w:p>
        </w:tc>
        <w:tc>
          <w:tcPr>
            <w:tcW w:w="1321" w:type="dxa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</w:rPr>
              <w:t>7007,70</w:t>
            </w:r>
          </w:p>
        </w:tc>
      </w:tr>
      <w:tr w:rsidR="00B44C7B" w:rsidRPr="00CB57DD" w:rsidTr="00B44C7B">
        <w:trPr>
          <w:cantSplit/>
          <w:trHeight w:val="300"/>
          <w:jc w:val="center"/>
        </w:trPr>
        <w:tc>
          <w:tcPr>
            <w:tcW w:w="4793" w:type="dxa"/>
            <w:tcBorders>
              <w:left w:val="single" w:sz="4" w:space="0" w:color="auto"/>
            </w:tcBorders>
          </w:tcPr>
          <w:p w:rsidR="00B44C7B" w:rsidRPr="00CB57DD" w:rsidRDefault="00B44C7B" w:rsidP="00B44C7B">
            <w:pPr>
              <w:pStyle w:val="14"/>
              <w:rPr>
                <w:rFonts w:ascii="Arial" w:hAnsi="Arial" w:cs="Arial"/>
                <w:sz w:val="20"/>
              </w:rPr>
            </w:pPr>
            <w:r w:rsidRPr="00CB57DD">
              <w:rPr>
                <w:rFonts w:ascii="Arial" w:hAnsi="Arial" w:cs="Arial"/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sz w:val="20"/>
                <w:lang w:val="tt-RU"/>
              </w:rPr>
            </w:pPr>
          </w:p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sz w:val="20"/>
              </w:rPr>
            </w:pPr>
            <w:r w:rsidRPr="00CB57DD">
              <w:rPr>
                <w:rFonts w:ascii="Arial" w:hAnsi="Arial" w:cs="Arial"/>
                <w:sz w:val="20"/>
                <w:lang w:val="tt-RU"/>
              </w:rPr>
              <w:t>0 10 50201 00 0000 610</w:t>
            </w:r>
          </w:p>
        </w:tc>
        <w:tc>
          <w:tcPr>
            <w:tcW w:w="1231" w:type="dxa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</w:rPr>
              <w:t xml:space="preserve"> 6453,70</w:t>
            </w:r>
          </w:p>
        </w:tc>
        <w:tc>
          <w:tcPr>
            <w:tcW w:w="1321" w:type="dxa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</w:rPr>
              <w:t>7007,70</w:t>
            </w:r>
          </w:p>
        </w:tc>
      </w:tr>
      <w:tr w:rsidR="00B44C7B" w:rsidRPr="00CB57DD" w:rsidTr="00B44C7B">
        <w:trPr>
          <w:cantSplit/>
          <w:trHeight w:val="300"/>
          <w:jc w:val="center"/>
        </w:trPr>
        <w:tc>
          <w:tcPr>
            <w:tcW w:w="4793" w:type="dxa"/>
            <w:tcBorders>
              <w:left w:val="single" w:sz="4" w:space="0" w:color="auto"/>
            </w:tcBorders>
          </w:tcPr>
          <w:p w:rsidR="00B44C7B" w:rsidRPr="00CB57DD" w:rsidRDefault="00B44C7B" w:rsidP="00B44C7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B44C7B" w:rsidRPr="00CB57DD" w:rsidRDefault="00B44C7B" w:rsidP="00B44C7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4C7B" w:rsidRPr="00CB57DD" w:rsidRDefault="00B44C7B" w:rsidP="00B44C7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0 10 50201 10 0000 610</w:t>
            </w:r>
          </w:p>
        </w:tc>
        <w:tc>
          <w:tcPr>
            <w:tcW w:w="1231" w:type="dxa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</w:rPr>
              <w:t xml:space="preserve"> 6453,70</w:t>
            </w:r>
          </w:p>
        </w:tc>
        <w:tc>
          <w:tcPr>
            <w:tcW w:w="1321" w:type="dxa"/>
          </w:tcPr>
          <w:p w:rsidR="00B44C7B" w:rsidRPr="00CB57DD" w:rsidRDefault="00B44C7B" w:rsidP="00B44C7B">
            <w:pPr>
              <w:pStyle w:val="14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</w:rPr>
              <w:t>7007,70</w:t>
            </w:r>
          </w:p>
        </w:tc>
      </w:tr>
    </w:tbl>
    <w:p w:rsidR="00B44C7B" w:rsidRPr="005F76A1" w:rsidRDefault="00B44C7B" w:rsidP="00B44C7B">
      <w:pPr>
        <w:pStyle w:val="14"/>
        <w:jc w:val="right"/>
        <w:rPr>
          <w:b/>
          <w:i/>
          <w:sz w:val="24"/>
          <w:szCs w:val="24"/>
        </w:rPr>
      </w:pPr>
    </w:p>
    <w:p w:rsidR="00860ACF" w:rsidRPr="005F76A1" w:rsidRDefault="00860ACF" w:rsidP="00860ACF">
      <w:pPr>
        <w:pStyle w:val="14"/>
        <w:jc w:val="right"/>
        <w:rPr>
          <w:b/>
          <w:i/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CB57DD" w:rsidRDefault="00CB57DD" w:rsidP="00091601">
      <w:pPr>
        <w:pStyle w:val="ConsPlusTitle"/>
        <w:widowControl/>
        <w:jc w:val="both"/>
        <w:rPr>
          <w:sz w:val="24"/>
          <w:szCs w:val="24"/>
        </w:rPr>
      </w:pPr>
    </w:p>
    <w:p w:rsidR="00CB57DD" w:rsidRDefault="00CB57DD" w:rsidP="00091601">
      <w:pPr>
        <w:pStyle w:val="ConsPlusTitle"/>
        <w:widowControl/>
        <w:jc w:val="both"/>
        <w:rPr>
          <w:sz w:val="24"/>
          <w:szCs w:val="24"/>
        </w:rPr>
      </w:pPr>
    </w:p>
    <w:p w:rsidR="00CB57DD" w:rsidRDefault="00CB57DD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Pr="00512275" w:rsidRDefault="00860ACF" w:rsidP="00512275">
      <w:pPr>
        <w:pStyle w:val="14"/>
        <w:jc w:val="right"/>
        <w:rPr>
          <w:rFonts w:ascii="Arial" w:hAnsi="Arial" w:cs="Arial"/>
          <w:sz w:val="20"/>
        </w:rPr>
      </w:pPr>
      <w:r w:rsidRPr="0036588C">
        <w:rPr>
          <w:sz w:val="24"/>
          <w:szCs w:val="24"/>
        </w:rPr>
        <w:lastRenderedPageBreak/>
        <w:tab/>
      </w:r>
      <w:r w:rsidR="00512275">
        <w:rPr>
          <w:rFonts w:ascii="Arial" w:hAnsi="Arial" w:cs="Arial"/>
          <w:sz w:val="20"/>
        </w:rPr>
        <w:t>Приложение № 3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 xml:space="preserve">к  решению Совета «О бюджете  Старокиреметского сельского  поселения 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Аксубаевского  муниципального района на 2026 год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и плановый период  2027 и 2028 годов»</w:t>
      </w:r>
    </w:p>
    <w:p w:rsidR="00860ACF" w:rsidRDefault="00CB57DD" w:rsidP="00512275">
      <w:pPr>
        <w:pStyle w:val="1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№ </w:t>
      </w:r>
      <w:r w:rsidRPr="00512275">
        <w:rPr>
          <w:rFonts w:ascii="Arial" w:hAnsi="Arial" w:cs="Arial"/>
          <w:sz w:val="20"/>
        </w:rPr>
        <w:t xml:space="preserve">  от года</w:t>
      </w:r>
    </w:p>
    <w:p w:rsidR="00CB57DD" w:rsidRDefault="00CB57DD" w:rsidP="00512275">
      <w:pPr>
        <w:pStyle w:val="14"/>
        <w:jc w:val="right"/>
        <w:rPr>
          <w:rFonts w:ascii="Arial" w:hAnsi="Arial" w:cs="Arial"/>
          <w:sz w:val="20"/>
        </w:rPr>
      </w:pPr>
    </w:p>
    <w:p w:rsidR="00CB57DD" w:rsidRPr="006B3236" w:rsidRDefault="00CB57DD" w:rsidP="00512275">
      <w:pPr>
        <w:pStyle w:val="14"/>
        <w:jc w:val="right"/>
        <w:rPr>
          <w:i/>
          <w:sz w:val="20"/>
          <w:szCs w:val="24"/>
        </w:rPr>
      </w:pPr>
    </w:p>
    <w:p w:rsidR="00B44C7B" w:rsidRPr="00B44C7B" w:rsidRDefault="00B44C7B" w:rsidP="00B44C7B">
      <w:pPr>
        <w:pStyle w:val="af8"/>
        <w:rPr>
          <w:rFonts w:ascii="Arial" w:hAnsi="Arial" w:cs="Arial"/>
          <w:b/>
          <w:i w:val="0"/>
          <w:sz w:val="24"/>
          <w:szCs w:val="24"/>
        </w:rPr>
      </w:pPr>
      <w:r w:rsidRPr="00B44C7B">
        <w:rPr>
          <w:rFonts w:ascii="Arial" w:hAnsi="Arial" w:cs="Arial"/>
          <w:b/>
          <w:i w:val="0"/>
          <w:sz w:val="24"/>
          <w:szCs w:val="24"/>
          <w:lang w:val="ru-RU"/>
        </w:rPr>
        <w:t>Прогнозируемые объемы</w:t>
      </w:r>
      <w:r w:rsidRPr="00B44C7B">
        <w:rPr>
          <w:rFonts w:ascii="Arial" w:hAnsi="Arial" w:cs="Arial"/>
          <w:b/>
          <w:i w:val="0"/>
          <w:sz w:val="24"/>
          <w:szCs w:val="24"/>
        </w:rPr>
        <w:t xml:space="preserve"> доходов</w:t>
      </w:r>
    </w:p>
    <w:p w:rsidR="00B44C7B" w:rsidRPr="00B44C7B" w:rsidRDefault="00B44C7B" w:rsidP="00B44C7B">
      <w:pPr>
        <w:pStyle w:val="af8"/>
        <w:rPr>
          <w:rFonts w:ascii="Arial" w:hAnsi="Arial" w:cs="Arial"/>
          <w:b/>
          <w:sz w:val="24"/>
          <w:szCs w:val="24"/>
          <w:lang w:val="ru-RU"/>
        </w:rPr>
      </w:pPr>
      <w:r w:rsidRPr="00B44C7B">
        <w:rPr>
          <w:rFonts w:ascii="Arial" w:hAnsi="Arial" w:cs="Arial"/>
          <w:b/>
          <w:i w:val="0"/>
          <w:sz w:val="24"/>
          <w:szCs w:val="24"/>
        </w:rPr>
        <w:t xml:space="preserve">бюджета  </w:t>
      </w:r>
      <w:r w:rsidRPr="00B44C7B">
        <w:rPr>
          <w:rFonts w:ascii="Arial" w:hAnsi="Arial" w:cs="Arial"/>
          <w:b/>
          <w:i w:val="0"/>
          <w:sz w:val="24"/>
          <w:szCs w:val="24"/>
          <w:lang w:val="ru-RU"/>
        </w:rPr>
        <w:t>Старокиреметского</w:t>
      </w:r>
      <w:r w:rsidRPr="00B44C7B">
        <w:rPr>
          <w:rFonts w:ascii="Arial" w:hAnsi="Arial" w:cs="Arial"/>
          <w:b/>
          <w:i w:val="0"/>
          <w:sz w:val="24"/>
          <w:szCs w:val="24"/>
        </w:rPr>
        <w:t xml:space="preserve">  сельского поселения </w:t>
      </w:r>
      <w:r w:rsidRPr="00B44C7B">
        <w:rPr>
          <w:rFonts w:ascii="Arial" w:hAnsi="Arial" w:cs="Arial"/>
          <w:b/>
          <w:i w:val="0"/>
          <w:sz w:val="24"/>
          <w:szCs w:val="24"/>
          <w:lang w:val="ru-RU"/>
        </w:rPr>
        <w:t xml:space="preserve"> Аксубаевского муниципального района Республики Татарстан </w:t>
      </w:r>
      <w:r w:rsidRPr="00B44C7B">
        <w:rPr>
          <w:rFonts w:ascii="Arial" w:hAnsi="Arial" w:cs="Arial"/>
          <w:b/>
          <w:i w:val="0"/>
          <w:sz w:val="24"/>
          <w:szCs w:val="24"/>
        </w:rPr>
        <w:t>на 20</w:t>
      </w:r>
      <w:r w:rsidRPr="00B44C7B">
        <w:rPr>
          <w:rFonts w:ascii="Arial" w:hAnsi="Arial" w:cs="Arial"/>
          <w:b/>
          <w:i w:val="0"/>
          <w:sz w:val="24"/>
          <w:szCs w:val="24"/>
          <w:lang w:val="ru-RU"/>
        </w:rPr>
        <w:t xml:space="preserve">26 </w:t>
      </w:r>
      <w:r w:rsidRPr="00B44C7B">
        <w:rPr>
          <w:rFonts w:ascii="Arial" w:hAnsi="Arial" w:cs="Arial"/>
          <w:b/>
          <w:i w:val="0"/>
          <w:sz w:val="24"/>
          <w:szCs w:val="24"/>
        </w:rPr>
        <w:t>год</w:t>
      </w:r>
    </w:p>
    <w:p w:rsidR="00B44C7B" w:rsidRPr="0036588C" w:rsidRDefault="00B44C7B" w:rsidP="00B44C7B">
      <w:pPr>
        <w:pStyle w:val="af8"/>
        <w:jc w:val="left"/>
        <w:rPr>
          <w:sz w:val="24"/>
          <w:szCs w:val="24"/>
        </w:rPr>
      </w:pPr>
      <w:r w:rsidRPr="0036588C">
        <w:rPr>
          <w:b/>
          <w:i w:val="0"/>
          <w:sz w:val="24"/>
          <w:szCs w:val="24"/>
        </w:rPr>
        <w:t xml:space="preserve">                                                                                           </w:t>
      </w:r>
      <w:r w:rsidRPr="0036588C">
        <w:rPr>
          <w:b/>
          <w:i w:val="0"/>
          <w:sz w:val="24"/>
          <w:szCs w:val="24"/>
          <w:lang w:val="ru-RU"/>
        </w:rPr>
        <w:t xml:space="preserve">                                                </w:t>
      </w:r>
      <w:r w:rsidRPr="0036588C">
        <w:rPr>
          <w:b/>
          <w:i w:val="0"/>
          <w:sz w:val="24"/>
          <w:szCs w:val="24"/>
        </w:rPr>
        <w:t xml:space="preserve">  </w:t>
      </w:r>
    </w:p>
    <w:tbl>
      <w:tblPr>
        <w:tblW w:w="10632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B44C7B" w:rsidRPr="00CB57DD" w:rsidTr="00B44C7B">
        <w:trPr>
          <w:trHeight w:val="594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Сумма</w:t>
            </w:r>
          </w:p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тыс. руб.</w:t>
            </w:r>
          </w:p>
        </w:tc>
      </w:tr>
      <w:tr w:rsidR="00B44C7B" w:rsidRPr="00CB57DD" w:rsidTr="00B44C7B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1 00</w:t>
            </w:r>
            <w:r w:rsidRPr="00CB57D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CB57DD">
              <w:rPr>
                <w:rFonts w:ascii="Arial" w:hAnsi="Arial" w:cs="Arial"/>
                <w:b/>
                <w:sz w:val="20"/>
                <w:szCs w:val="20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544,0</w:t>
            </w:r>
          </w:p>
        </w:tc>
      </w:tr>
      <w:tr w:rsidR="00B44C7B" w:rsidRPr="00CB57DD" w:rsidTr="00B44C7B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Налог на прибыль,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0 01 00000 00 0000 000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48,0</w:t>
            </w:r>
          </w:p>
        </w:tc>
      </w:tr>
      <w:tr w:rsidR="00B44C7B" w:rsidRPr="00CB57DD" w:rsidTr="00B44C7B">
        <w:trPr>
          <w:trHeight w:val="315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Налог на доходы физических лиц</w:t>
            </w:r>
            <w:r w:rsidRPr="00CB57D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1 01 02000 01 0000 110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</w:tr>
      <w:tr w:rsidR="00B44C7B" w:rsidRPr="00CB57DD" w:rsidTr="00B44C7B">
        <w:trPr>
          <w:trHeight w:val="315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1 05 00000 00 0000 000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31,0</w:t>
            </w:r>
          </w:p>
        </w:tc>
      </w:tr>
      <w:tr w:rsidR="00B44C7B" w:rsidRPr="00CB57DD" w:rsidTr="00B44C7B">
        <w:trPr>
          <w:trHeight w:val="315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1 05 03000 01 0000 110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31,0</w:t>
            </w:r>
          </w:p>
        </w:tc>
      </w:tr>
      <w:tr w:rsidR="00B44C7B" w:rsidRPr="00CB57DD" w:rsidTr="00B44C7B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 xml:space="preserve">    1 06 00000</w:t>
            </w:r>
            <w:r w:rsidRPr="00CB57D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CB57DD">
              <w:rPr>
                <w:rFonts w:ascii="Arial" w:hAnsi="Arial" w:cs="Arial"/>
                <w:b/>
                <w:sz w:val="20"/>
                <w:szCs w:val="20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284,0</w:t>
            </w:r>
          </w:p>
        </w:tc>
      </w:tr>
      <w:tr w:rsidR="00B44C7B" w:rsidRPr="00CB57DD" w:rsidTr="00B44C7B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    1 06 01000</w:t>
            </w:r>
            <w:r w:rsidRPr="00CB57D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B57DD">
              <w:rPr>
                <w:rFonts w:ascii="Arial" w:hAnsi="Arial" w:cs="Arial"/>
                <w:sz w:val="20"/>
                <w:szCs w:val="20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54,0</w:t>
            </w:r>
          </w:p>
        </w:tc>
      </w:tr>
      <w:tr w:rsidR="00B44C7B" w:rsidRPr="00CB57DD" w:rsidTr="00B44C7B">
        <w:trPr>
          <w:trHeight w:val="27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    1 06 06000</w:t>
            </w:r>
            <w:r w:rsidRPr="00CB57D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B57DD">
              <w:rPr>
                <w:rFonts w:ascii="Arial" w:hAnsi="Arial" w:cs="Arial"/>
                <w:sz w:val="20"/>
                <w:szCs w:val="20"/>
              </w:rPr>
              <w:t>00</w:t>
            </w:r>
            <w:r w:rsidRPr="00CB57D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B57DD">
              <w:rPr>
                <w:rFonts w:ascii="Arial" w:hAnsi="Arial" w:cs="Arial"/>
                <w:sz w:val="20"/>
                <w:szCs w:val="20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</w:tr>
      <w:tr w:rsidR="00B44C7B" w:rsidRPr="00CB57DD" w:rsidTr="00B44C7B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 xml:space="preserve">    1 08 00000 00 0000 000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2,0</w:t>
            </w:r>
          </w:p>
        </w:tc>
      </w:tr>
      <w:tr w:rsidR="00B44C7B" w:rsidRPr="00CB57DD" w:rsidTr="00B44C7B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    1 08</w:t>
            </w:r>
            <w:r w:rsidRPr="00CB57D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B57DD">
              <w:rPr>
                <w:rFonts w:ascii="Arial" w:hAnsi="Arial" w:cs="Arial"/>
                <w:sz w:val="20"/>
                <w:szCs w:val="20"/>
              </w:rPr>
              <w:t>04000</w:t>
            </w:r>
            <w:r w:rsidRPr="00CB57D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  <w:r w:rsidRPr="00CB57D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B57DD">
              <w:rPr>
                <w:rFonts w:ascii="Arial" w:hAnsi="Arial" w:cs="Arial"/>
                <w:sz w:val="20"/>
                <w:szCs w:val="20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B44C7B" w:rsidRPr="00CB57DD" w:rsidTr="00B44C7B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bCs/>
                <w:sz w:val="20"/>
                <w:szCs w:val="20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05" w:right="-1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19,0</w:t>
            </w:r>
          </w:p>
        </w:tc>
      </w:tr>
      <w:tr w:rsidR="00B44C7B" w:rsidRPr="00CB57DD" w:rsidTr="00B44C7B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бюджетных и 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bCs/>
                <w:sz w:val="20"/>
                <w:szCs w:val="20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05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19,0</w:t>
            </w:r>
          </w:p>
        </w:tc>
      </w:tr>
      <w:tr w:rsidR="00B44C7B" w:rsidRPr="00CB57DD" w:rsidTr="00B44C7B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333333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 xml:space="preserve">    1 13 00000 00 0000 000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160,0</w:t>
            </w:r>
          </w:p>
        </w:tc>
      </w:tr>
      <w:tr w:rsidR="00B44C7B" w:rsidRPr="00CB57DD" w:rsidTr="00B44C7B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    1 13 02060 00 0000 130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B44C7B" w:rsidRPr="00CB57DD" w:rsidTr="00B44C7B">
        <w:trPr>
          <w:trHeight w:val="255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 xml:space="preserve">    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5435,90</w:t>
            </w:r>
          </w:p>
        </w:tc>
      </w:tr>
      <w:tr w:rsidR="00B44C7B" w:rsidRPr="00CB57DD" w:rsidTr="00B44C7B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B57DD">
              <w:rPr>
                <w:rFonts w:ascii="Arial" w:hAnsi="Arial" w:cs="Arial"/>
                <w:bCs/>
                <w:sz w:val="20"/>
                <w:szCs w:val="20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    2 02 16000 00 0000 150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B57DD">
              <w:rPr>
                <w:rFonts w:ascii="Arial" w:hAnsi="Arial" w:cs="Arial"/>
                <w:bCs/>
                <w:sz w:val="20"/>
                <w:szCs w:val="20"/>
              </w:rPr>
              <w:t>5228,7</w:t>
            </w:r>
          </w:p>
        </w:tc>
      </w:tr>
      <w:tr w:rsidR="00B44C7B" w:rsidRPr="00CB57DD" w:rsidTr="00B44C7B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B57DD">
              <w:rPr>
                <w:rFonts w:ascii="Arial" w:hAnsi="Arial" w:cs="Arial"/>
                <w:bCs/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    2 02 30000 00 0000 150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B57DD">
              <w:rPr>
                <w:rFonts w:ascii="Arial" w:hAnsi="Arial" w:cs="Arial"/>
                <w:bCs/>
                <w:sz w:val="20"/>
                <w:szCs w:val="20"/>
              </w:rPr>
              <w:t>207,20</w:t>
            </w:r>
          </w:p>
        </w:tc>
      </w:tr>
      <w:tr w:rsidR="00B44C7B" w:rsidRPr="00CB57DD" w:rsidTr="00B44C7B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bCs/>
                <w:sz w:val="20"/>
                <w:szCs w:val="20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bCs/>
                <w:sz w:val="20"/>
                <w:szCs w:val="20"/>
              </w:rPr>
              <w:t>5979,90</w:t>
            </w:r>
          </w:p>
        </w:tc>
      </w:tr>
    </w:tbl>
    <w:p w:rsidR="00B44C7B" w:rsidRPr="0036588C" w:rsidRDefault="00B44C7B" w:rsidP="00B44C7B">
      <w:pPr>
        <w:pStyle w:val="ad"/>
        <w:rPr>
          <w:rFonts w:ascii="Times New Roman" w:hAnsi="Times New Roman"/>
        </w:rPr>
      </w:pPr>
    </w:p>
    <w:p w:rsidR="00860ACF" w:rsidRPr="0036588C" w:rsidRDefault="00860ACF" w:rsidP="00860ACF">
      <w:pPr>
        <w:pStyle w:val="af6"/>
        <w:rPr>
          <w:i w:val="0"/>
          <w:sz w:val="24"/>
          <w:szCs w:val="24"/>
          <w:lang w:val="ru-RU"/>
        </w:rPr>
      </w:pPr>
    </w:p>
    <w:p w:rsidR="00860ACF" w:rsidRPr="0036588C" w:rsidRDefault="00860ACF" w:rsidP="00860ACF">
      <w:pPr>
        <w:pStyle w:val="af6"/>
        <w:rPr>
          <w:i w:val="0"/>
          <w:sz w:val="24"/>
          <w:szCs w:val="24"/>
          <w:lang w:val="ru-RU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B44C7B" w:rsidRDefault="00B44C7B" w:rsidP="00091601">
      <w:pPr>
        <w:pStyle w:val="ConsPlusTitle"/>
        <w:widowControl/>
        <w:jc w:val="both"/>
        <w:rPr>
          <w:sz w:val="24"/>
          <w:szCs w:val="24"/>
        </w:rPr>
      </w:pPr>
    </w:p>
    <w:p w:rsidR="00B44C7B" w:rsidRDefault="00B44C7B" w:rsidP="00091601">
      <w:pPr>
        <w:pStyle w:val="ConsPlusTitle"/>
        <w:widowControl/>
        <w:jc w:val="both"/>
        <w:rPr>
          <w:sz w:val="24"/>
          <w:szCs w:val="24"/>
        </w:rPr>
      </w:pPr>
    </w:p>
    <w:p w:rsidR="00B44C7B" w:rsidRDefault="00B44C7B" w:rsidP="00091601">
      <w:pPr>
        <w:pStyle w:val="ConsPlusTitle"/>
        <w:widowControl/>
        <w:jc w:val="both"/>
        <w:rPr>
          <w:sz w:val="24"/>
          <w:szCs w:val="24"/>
        </w:rPr>
      </w:pPr>
    </w:p>
    <w:p w:rsidR="00B44C7B" w:rsidRDefault="00B44C7B" w:rsidP="00091601">
      <w:pPr>
        <w:pStyle w:val="ConsPlusTitle"/>
        <w:widowControl/>
        <w:jc w:val="both"/>
        <w:rPr>
          <w:sz w:val="24"/>
          <w:szCs w:val="24"/>
        </w:rPr>
      </w:pPr>
    </w:p>
    <w:p w:rsidR="00B44C7B" w:rsidRDefault="00B44C7B" w:rsidP="00091601">
      <w:pPr>
        <w:pStyle w:val="ConsPlusTitle"/>
        <w:widowControl/>
        <w:jc w:val="both"/>
        <w:rPr>
          <w:sz w:val="24"/>
          <w:szCs w:val="24"/>
        </w:rPr>
      </w:pPr>
    </w:p>
    <w:p w:rsidR="00CB57DD" w:rsidRDefault="00CB57DD" w:rsidP="00091601">
      <w:pPr>
        <w:pStyle w:val="ConsPlusTitle"/>
        <w:widowControl/>
        <w:jc w:val="both"/>
        <w:rPr>
          <w:sz w:val="24"/>
          <w:szCs w:val="24"/>
        </w:rPr>
      </w:pPr>
    </w:p>
    <w:p w:rsidR="00CB57DD" w:rsidRDefault="00CB57DD" w:rsidP="00091601">
      <w:pPr>
        <w:pStyle w:val="ConsPlusTitle"/>
        <w:widowControl/>
        <w:jc w:val="both"/>
        <w:rPr>
          <w:sz w:val="24"/>
          <w:szCs w:val="24"/>
        </w:rPr>
      </w:pPr>
    </w:p>
    <w:p w:rsidR="00CB57DD" w:rsidRDefault="00CB57DD" w:rsidP="00091601">
      <w:pPr>
        <w:pStyle w:val="ConsPlusTitle"/>
        <w:widowControl/>
        <w:jc w:val="both"/>
        <w:rPr>
          <w:sz w:val="24"/>
          <w:szCs w:val="24"/>
        </w:rPr>
      </w:pPr>
    </w:p>
    <w:p w:rsidR="00CB57DD" w:rsidRDefault="00CB57DD" w:rsidP="00091601">
      <w:pPr>
        <w:pStyle w:val="ConsPlusTitle"/>
        <w:widowControl/>
        <w:jc w:val="both"/>
        <w:rPr>
          <w:sz w:val="24"/>
          <w:szCs w:val="24"/>
        </w:rPr>
      </w:pPr>
    </w:p>
    <w:p w:rsidR="00CB57DD" w:rsidRDefault="00CB57DD" w:rsidP="00091601">
      <w:pPr>
        <w:pStyle w:val="ConsPlusTitle"/>
        <w:widowControl/>
        <w:jc w:val="both"/>
        <w:rPr>
          <w:sz w:val="24"/>
          <w:szCs w:val="24"/>
        </w:rPr>
      </w:pPr>
    </w:p>
    <w:p w:rsidR="00CB57DD" w:rsidRDefault="00CB57DD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lastRenderedPageBreak/>
        <w:t xml:space="preserve">Приложение № </w:t>
      </w:r>
      <w:r>
        <w:rPr>
          <w:rFonts w:ascii="Arial" w:hAnsi="Arial" w:cs="Arial"/>
          <w:sz w:val="20"/>
        </w:rPr>
        <w:t>4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 xml:space="preserve">к  решению Совета «О бюджете  Старокиреметского сельского  поселения 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Аксубаевского  муниципального района на 2026 год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и плановый период  2027 и 2028 годов»</w:t>
      </w:r>
    </w:p>
    <w:p w:rsidR="00CB57DD" w:rsidRDefault="00CB57DD" w:rsidP="00512275">
      <w:pPr>
        <w:pStyle w:val="14"/>
        <w:ind w:left="4956" w:firstLine="708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№ </w:t>
      </w:r>
      <w:r w:rsidRPr="00512275">
        <w:rPr>
          <w:rFonts w:ascii="Arial" w:hAnsi="Arial" w:cs="Arial"/>
          <w:sz w:val="20"/>
        </w:rPr>
        <w:t xml:space="preserve">  от года</w:t>
      </w:r>
    </w:p>
    <w:p w:rsidR="00CB57DD" w:rsidRDefault="00CB57DD" w:rsidP="00512275">
      <w:pPr>
        <w:pStyle w:val="14"/>
        <w:ind w:left="4956" w:firstLine="708"/>
        <w:jc w:val="right"/>
        <w:rPr>
          <w:rFonts w:ascii="Arial" w:hAnsi="Arial" w:cs="Arial"/>
          <w:sz w:val="20"/>
        </w:rPr>
      </w:pPr>
    </w:p>
    <w:p w:rsidR="00CB57DD" w:rsidRDefault="00CB57DD" w:rsidP="00512275">
      <w:pPr>
        <w:pStyle w:val="14"/>
        <w:ind w:left="4956" w:firstLine="708"/>
        <w:jc w:val="right"/>
        <w:rPr>
          <w:rFonts w:ascii="Arial" w:hAnsi="Arial" w:cs="Arial"/>
          <w:sz w:val="20"/>
        </w:rPr>
      </w:pPr>
    </w:p>
    <w:p w:rsidR="00512275" w:rsidRPr="00512275" w:rsidRDefault="00512275" w:rsidP="00512275">
      <w:pPr>
        <w:pStyle w:val="14"/>
        <w:ind w:left="4956" w:firstLine="708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 xml:space="preserve"> </w:t>
      </w:r>
    </w:p>
    <w:p w:rsidR="00B44C7B" w:rsidRPr="00B44C7B" w:rsidRDefault="00860ACF" w:rsidP="00B44C7B">
      <w:pPr>
        <w:pStyle w:val="af8"/>
        <w:rPr>
          <w:rFonts w:ascii="Arial" w:hAnsi="Arial" w:cs="Arial"/>
          <w:b/>
          <w:i w:val="0"/>
          <w:sz w:val="24"/>
          <w:szCs w:val="24"/>
        </w:rPr>
      </w:pPr>
      <w:r w:rsidRPr="00B44C7B">
        <w:rPr>
          <w:rFonts w:ascii="Arial" w:hAnsi="Arial" w:cs="Arial"/>
          <w:sz w:val="24"/>
          <w:szCs w:val="24"/>
        </w:rPr>
        <w:t xml:space="preserve"> </w:t>
      </w:r>
      <w:r w:rsidR="00B44C7B" w:rsidRPr="00B44C7B">
        <w:rPr>
          <w:rFonts w:ascii="Arial" w:hAnsi="Arial" w:cs="Arial"/>
          <w:b/>
          <w:i w:val="0"/>
          <w:sz w:val="24"/>
          <w:szCs w:val="24"/>
          <w:lang w:val="ru-RU"/>
        </w:rPr>
        <w:t>Прогнозируемые объемы</w:t>
      </w:r>
      <w:r w:rsidR="00B44C7B" w:rsidRPr="00B44C7B">
        <w:rPr>
          <w:rFonts w:ascii="Arial" w:hAnsi="Arial" w:cs="Arial"/>
          <w:b/>
          <w:i w:val="0"/>
          <w:sz w:val="24"/>
          <w:szCs w:val="24"/>
        </w:rPr>
        <w:t xml:space="preserve"> доходов</w:t>
      </w:r>
    </w:p>
    <w:p w:rsidR="00B44C7B" w:rsidRPr="00B44C7B" w:rsidRDefault="00B44C7B" w:rsidP="00B44C7B">
      <w:pPr>
        <w:pStyle w:val="af8"/>
        <w:rPr>
          <w:rFonts w:ascii="Arial" w:hAnsi="Arial" w:cs="Arial"/>
          <w:b/>
          <w:i w:val="0"/>
          <w:sz w:val="24"/>
          <w:szCs w:val="24"/>
          <w:lang w:val="ru-RU"/>
        </w:rPr>
      </w:pPr>
      <w:r w:rsidRPr="00B44C7B">
        <w:rPr>
          <w:rFonts w:ascii="Arial" w:hAnsi="Arial" w:cs="Arial"/>
          <w:b/>
          <w:i w:val="0"/>
          <w:sz w:val="24"/>
          <w:szCs w:val="24"/>
        </w:rPr>
        <w:t xml:space="preserve">бюджета  </w:t>
      </w:r>
      <w:r w:rsidRPr="00B44C7B">
        <w:rPr>
          <w:rFonts w:ascii="Arial" w:hAnsi="Arial" w:cs="Arial"/>
          <w:b/>
          <w:i w:val="0"/>
          <w:sz w:val="24"/>
          <w:szCs w:val="24"/>
          <w:lang w:val="ru-RU"/>
        </w:rPr>
        <w:t>Старокиреметского</w:t>
      </w:r>
      <w:r w:rsidRPr="00B44C7B">
        <w:rPr>
          <w:rFonts w:ascii="Arial" w:hAnsi="Arial" w:cs="Arial"/>
          <w:b/>
          <w:i w:val="0"/>
          <w:sz w:val="24"/>
          <w:szCs w:val="24"/>
        </w:rPr>
        <w:t xml:space="preserve">  сельского поселения</w:t>
      </w:r>
    </w:p>
    <w:p w:rsidR="00B44C7B" w:rsidRPr="00B44C7B" w:rsidRDefault="00B44C7B" w:rsidP="00B44C7B">
      <w:pPr>
        <w:pStyle w:val="af8"/>
        <w:rPr>
          <w:rFonts w:ascii="Arial" w:hAnsi="Arial" w:cs="Arial"/>
          <w:b/>
          <w:i w:val="0"/>
          <w:sz w:val="24"/>
          <w:szCs w:val="24"/>
          <w:lang w:val="ru-RU"/>
        </w:rPr>
      </w:pPr>
      <w:r w:rsidRPr="00B44C7B">
        <w:rPr>
          <w:rFonts w:ascii="Arial" w:hAnsi="Arial" w:cs="Arial"/>
          <w:b/>
          <w:i w:val="0"/>
          <w:sz w:val="24"/>
          <w:szCs w:val="24"/>
          <w:lang w:val="ru-RU"/>
        </w:rPr>
        <w:t>Аксубаевского муниципального района Республики Татарстан</w:t>
      </w:r>
      <w:r w:rsidRPr="00B44C7B">
        <w:rPr>
          <w:rFonts w:ascii="Arial" w:hAnsi="Arial" w:cs="Arial"/>
          <w:b/>
          <w:i w:val="0"/>
          <w:sz w:val="24"/>
          <w:szCs w:val="24"/>
        </w:rPr>
        <w:t xml:space="preserve"> </w:t>
      </w:r>
    </w:p>
    <w:p w:rsidR="00B44C7B" w:rsidRPr="00B44C7B" w:rsidRDefault="00B44C7B" w:rsidP="00B44C7B">
      <w:pPr>
        <w:pStyle w:val="af8"/>
        <w:rPr>
          <w:rFonts w:ascii="Arial" w:hAnsi="Arial" w:cs="Arial"/>
          <w:b/>
          <w:i w:val="0"/>
          <w:sz w:val="24"/>
          <w:szCs w:val="24"/>
        </w:rPr>
      </w:pPr>
      <w:r w:rsidRPr="00B44C7B">
        <w:rPr>
          <w:rFonts w:ascii="Arial" w:hAnsi="Arial" w:cs="Arial"/>
          <w:b/>
          <w:i w:val="0"/>
          <w:sz w:val="24"/>
          <w:szCs w:val="24"/>
        </w:rPr>
        <w:t xml:space="preserve">на </w:t>
      </w:r>
      <w:r w:rsidRPr="00B44C7B">
        <w:rPr>
          <w:rFonts w:ascii="Arial" w:hAnsi="Arial" w:cs="Arial"/>
          <w:b/>
          <w:i w:val="0"/>
          <w:sz w:val="24"/>
          <w:szCs w:val="24"/>
          <w:lang w:val="ru-RU"/>
        </w:rPr>
        <w:t xml:space="preserve">плановый период </w:t>
      </w:r>
      <w:r w:rsidRPr="00B44C7B">
        <w:rPr>
          <w:rFonts w:ascii="Arial" w:hAnsi="Arial" w:cs="Arial"/>
          <w:b/>
          <w:i w:val="0"/>
          <w:sz w:val="24"/>
          <w:szCs w:val="24"/>
        </w:rPr>
        <w:t>20</w:t>
      </w:r>
      <w:r w:rsidRPr="00B44C7B">
        <w:rPr>
          <w:rFonts w:ascii="Arial" w:hAnsi="Arial" w:cs="Arial"/>
          <w:b/>
          <w:i w:val="0"/>
          <w:sz w:val="24"/>
          <w:szCs w:val="24"/>
          <w:lang w:val="ru-RU"/>
        </w:rPr>
        <w:t xml:space="preserve">27-2028 </w:t>
      </w:r>
      <w:r w:rsidRPr="00B44C7B">
        <w:rPr>
          <w:rFonts w:ascii="Arial" w:hAnsi="Arial" w:cs="Arial"/>
          <w:b/>
          <w:i w:val="0"/>
          <w:sz w:val="24"/>
          <w:szCs w:val="24"/>
        </w:rPr>
        <w:t>год</w:t>
      </w:r>
      <w:r w:rsidRPr="00B44C7B">
        <w:rPr>
          <w:rFonts w:ascii="Arial" w:hAnsi="Arial" w:cs="Arial"/>
          <w:b/>
          <w:i w:val="0"/>
          <w:sz w:val="24"/>
          <w:szCs w:val="24"/>
          <w:lang w:val="ru-RU"/>
        </w:rPr>
        <w:t>ов</w:t>
      </w:r>
      <w:r w:rsidRPr="00B44C7B">
        <w:rPr>
          <w:rFonts w:ascii="Arial" w:hAnsi="Arial" w:cs="Arial"/>
          <w:b/>
          <w:i w:val="0"/>
          <w:sz w:val="24"/>
          <w:szCs w:val="24"/>
        </w:rPr>
        <w:t>.</w:t>
      </w:r>
    </w:p>
    <w:p w:rsidR="00B44C7B" w:rsidRPr="00D05062" w:rsidRDefault="00B44C7B" w:rsidP="00B44C7B">
      <w:pPr>
        <w:pStyle w:val="af8"/>
        <w:jc w:val="left"/>
        <w:rPr>
          <w:sz w:val="24"/>
          <w:szCs w:val="24"/>
        </w:rPr>
      </w:pPr>
      <w:r w:rsidRPr="00D05062">
        <w:rPr>
          <w:b/>
          <w:i w:val="0"/>
          <w:sz w:val="24"/>
          <w:szCs w:val="24"/>
        </w:rPr>
        <w:t xml:space="preserve">                    </w:t>
      </w:r>
      <w:r w:rsidRPr="00D05062">
        <w:rPr>
          <w:b/>
          <w:i w:val="0"/>
          <w:sz w:val="24"/>
          <w:szCs w:val="24"/>
          <w:lang w:val="ru-RU"/>
        </w:rPr>
        <w:t xml:space="preserve">   </w:t>
      </w:r>
      <w:r w:rsidRPr="00D05062">
        <w:rPr>
          <w:b/>
          <w:i w:val="0"/>
          <w:sz w:val="24"/>
          <w:szCs w:val="24"/>
        </w:rPr>
        <w:t xml:space="preserve">                                                                  </w:t>
      </w:r>
      <w:r w:rsidRPr="00D05062">
        <w:rPr>
          <w:b/>
          <w:i w:val="0"/>
          <w:sz w:val="24"/>
          <w:szCs w:val="24"/>
          <w:lang w:val="ru-RU"/>
        </w:rPr>
        <w:t xml:space="preserve">                                               </w:t>
      </w:r>
      <w:r w:rsidRPr="00D05062">
        <w:rPr>
          <w:b/>
          <w:i w:val="0"/>
          <w:sz w:val="24"/>
          <w:szCs w:val="24"/>
        </w:rPr>
        <w:t xml:space="preserve">  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77"/>
        <w:gridCol w:w="2786"/>
        <w:gridCol w:w="867"/>
        <w:gridCol w:w="924"/>
      </w:tblGrid>
      <w:tr w:rsidR="00B44C7B" w:rsidRPr="00CB57DD" w:rsidTr="00B44C7B">
        <w:trPr>
          <w:trHeight w:val="300"/>
          <w:jc w:val="center"/>
        </w:trPr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Код  доходов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Сумма (тыс. рублей)</w:t>
            </w:r>
          </w:p>
        </w:tc>
      </w:tr>
      <w:tr w:rsidR="00B44C7B" w:rsidRPr="00CB57DD" w:rsidTr="00B44C7B">
        <w:trPr>
          <w:trHeight w:val="300"/>
          <w:jc w:val="center"/>
        </w:trPr>
        <w:tc>
          <w:tcPr>
            <w:tcW w:w="5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2027 г.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2028 г.</w:t>
            </w:r>
          </w:p>
        </w:tc>
      </w:tr>
      <w:tr w:rsidR="00B44C7B" w:rsidRPr="00CB57DD" w:rsidTr="00B44C7B">
        <w:trPr>
          <w:jc w:val="center"/>
        </w:trPr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 xml:space="preserve">Налоговые и неналоговые доходы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1 00</w:t>
            </w:r>
            <w:r w:rsidRPr="00CB57D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CB57DD">
              <w:rPr>
                <w:rFonts w:ascii="Arial" w:hAnsi="Arial" w:cs="Arial"/>
                <w:b/>
                <w:sz w:val="20"/>
                <w:szCs w:val="20"/>
              </w:rPr>
              <w:t>00000 00 0000 000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550,0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560,0</w:t>
            </w:r>
          </w:p>
        </w:tc>
      </w:tr>
      <w:tr w:rsidR="00B44C7B" w:rsidRPr="00CB57DD" w:rsidTr="00B44C7B">
        <w:trPr>
          <w:jc w:val="center"/>
        </w:trPr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Налог на прибыль, доходы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1 01 00000 00 0000 000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52,0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56,0</w:t>
            </w:r>
          </w:p>
        </w:tc>
      </w:tr>
      <w:tr w:rsidR="00B44C7B" w:rsidRPr="00CB57DD" w:rsidTr="00B44C7B">
        <w:trPr>
          <w:trHeight w:val="315"/>
          <w:jc w:val="center"/>
        </w:trPr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Налог на доходы физических лиц</w:t>
            </w:r>
            <w:r w:rsidRPr="00CB57D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1 01 02000 01 0000 110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56,0</w:t>
            </w:r>
          </w:p>
        </w:tc>
      </w:tr>
      <w:tr w:rsidR="00B44C7B" w:rsidRPr="00CB57DD" w:rsidTr="00B44C7B">
        <w:trPr>
          <w:trHeight w:val="315"/>
          <w:jc w:val="center"/>
        </w:trPr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1 05 00000 00 0000 000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32,0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33,0</w:t>
            </w:r>
          </w:p>
        </w:tc>
      </w:tr>
      <w:tr w:rsidR="00B44C7B" w:rsidRPr="00CB57DD" w:rsidTr="00B44C7B">
        <w:trPr>
          <w:trHeight w:val="315"/>
          <w:jc w:val="center"/>
        </w:trPr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1 05 03000 01 0000 110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32,0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33,0</w:t>
            </w:r>
          </w:p>
        </w:tc>
      </w:tr>
      <w:tr w:rsidR="00B44C7B" w:rsidRPr="00CB57DD" w:rsidTr="00B44C7B">
        <w:trPr>
          <w:jc w:val="center"/>
        </w:trPr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 xml:space="preserve">  1 06 00000</w:t>
            </w:r>
            <w:r w:rsidRPr="00CB57D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CB57DD">
              <w:rPr>
                <w:rFonts w:ascii="Arial" w:hAnsi="Arial" w:cs="Arial"/>
                <w:b/>
                <w:sz w:val="20"/>
                <w:szCs w:val="20"/>
              </w:rPr>
              <w:t>00 0000 000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284,0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284,0</w:t>
            </w:r>
          </w:p>
        </w:tc>
      </w:tr>
      <w:tr w:rsidR="00B44C7B" w:rsidRPr="00CB57DD" w:rsidTr="00B44C7B">
        <w:trPr>
          <w:jc w:val="center"/>
        </w:trPr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  1 06 01000</w:t>
            </w:r>
            <w:r w:rsidRPr="00CB57D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B57DD">
              <w:rPr>
                <w:rFonts w:ascii="Arial" w:hAnsi="Arial" w:cs="Arial"/>
                <w:sz w:val="20"/>
                <w:szCs w:val="20"/>
              </w:rPr>
              <w:t>00 0000 110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54,0</w:t>
            </w:r>
          </w:p>
        </w:tc>
      </w:tr>
      <w:tr w:rsidR="00B44C7B" w:rsidRPr="00CB57DD" w:rsidTr="00B44C7B">
        <w:trPr>
          <w:trHeight w:val="270"/>
          <w:jc w:val="center"/>
        </w:trPr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  1 06 06000</w:t>
            </w:r>
            <w:r w:rsidRPr="00CB57D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B57DD">
              <w:rPr>
                <w:rFonts w:ascii="Arial" w:hAnsi="Arial" w:cs="Arial"/>
                <w:sz w:val="20"/>
                <w:szCs w:val="20"/>
              </w:rPr>
              <w:t>00</w:t>
            </w:r>
            <w:r w:rsidRPr="00CB57D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B57DD">
              <w:rPr>
                <w:rFonts w:ascii="Arial" w:hAnsi="Arial" w:cs="Arial"/>
                <w:sz w:val="20"/>
                <w:szCs w:val="20"/>
              </w:rPr>
              <w:t>0000 110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</w:tr>
      <w:tr w:rsidR="00B44C7B" w:rsidRPr="00CB57DD" w:rsidTr="00B44C7B">
        <w:trPr>
          <w:jc w:val="center"/>
        </w:trPr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 xml:space="preserve">  1 08 00000 00 0000 000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2,0</w:t>
            </w:r>
          </w:p>
        </w:tc>
      </w:tr>
      <w:tr w:rsidR="00B44C7B" w:rsidRPr="00CB57DD" w:rsidTr="00B44C7B">
        <w:trPr>
          <w:jc w:val="center"/>
        </w:trPr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  1 08</w:t>
            </w:r>
            <w:r w:rsidRPr="00CB57D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B57DD">
              <w:rPr>
                <w:rFonts w:ascii="Arial" w:hAnsi="Arial" w:cs="Arial"/>
                <w:sz w:val="20"/>
                <w:szCs w:val="20"/>
              </w:rPr>
              <w:t>04000</w:t>
            </w:r>
            <w:r w:rsidRPr="00CB57D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  <w:r w:rsidRPr="00CB57D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B57DD">
              <w:rPr>
                <w:rFonts w:ascii="Arial" w:hAnsi="Arial" w:cs="Arial"/>
                <w:sz w:val="20"/>
                <w:szCs w:val="20"/>
              </w:rPr>
              <w:t>0000 110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B44C7B" w:rsidRPr="00CB57DD" w:rsidTr="00B44C7B">
        <w:trPr>
          <w:jc w:val="center"/>
        </w:trPr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bCs/>
                <w:sz w:val="20"/>
                <w:szCs w:val="20"/>
              </w:rPr>
              <w:t>1 11 00000 00 0000 000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05" w:right="-1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20,0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25,0</w:t>
            </w:r>
          </w:p>
        </w:tc>
      </w:tr>
      <w:tr w:rsidR="00B44C7B" w:rsidRPr="00CB57DD" w:rsidTr="00B44C7B">
        <w:trPr>
          <w:jc w:val="center"/>
        </w:trPr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бюджетных и 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bCs/>
                <w:sz w:val="20"/>
                <w:szCs w:val="20"/>
              </w:rPr>
              <w:t>1 11 05000 00 0000 120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05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B44C7B" w:rsidRPr="00CB57DD" w:rsidTr="00B44C7B">
        <w:trPr>
          <w:jc w:val="center"/>
        </w:trPr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333333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 xml:space="preserve">  1 13 00000 00 0000 000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160,0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160,0</w:t>
            </w:r>
          </w:p>
        </w:tc>
      </w:tr>
      <w:tr w:rsidR="00B44C7B" w:rsidRPr="00CB57DD" w:rsidTr="00B44C7B">
        <w:trPr>
          <w:jc w:val="center"/>
        </w:trPr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  1 13 02000 00 0000 130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B44C7B" w:rsidRPr="00CB57DD" w:rsidTr="00B44C7B">
        <w:trPr>
          <w:trHeight w:val="255"/>
          <w:jc w:val="center"/>
        </w:trPr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Безвозмездные  поступления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 xml:space="preserve">  2 00 00000 00 0000 000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5903,70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6447,70</w:t>
            </w:r>
          </w:p>
        </w:tc>
      </w:tr>
      <w:tr w:rsidR="00B44C7B" w:rsidRPr="00CB57DD" w:rsidTr="00B44C7B">
        <w:trPr>
          <w:jc w:val="center"/>
        </w:trPr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B57DD">
              <w:rPr>
                <w:rFonts w:ascii="Arial" w:hAnsi="Arial" w:cs="Arial"/>
                <w:bCs/>
                <w:sz w:val="20"/>
                <w:szCs w:val="20"/>
              </w:rPr>
              <w:t xml:space="preserve">Дотация бюджетам бюджетной системы  Российской Федерации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  2 02 16000 00 0000 150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5670,7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6146,7</w:t>
            </w:r>
          </w:p>
        </w:tc>
      </w:tr>
      <w:tr w:rsidR="00B44C7B" w:rsidRPr="00CB57DD" w:rsidTr="00B44C7B">
        <w:trPr>
          <w:jc w:val="center"/>
        </w:trPr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B57DD">
              <w:rPr>
                <w:rFonts w:ascii="Arial" w:hAnsi="Arial" w:cs="Arial"/>
                <w:bCs/>
                <w:sz w:val="20"/>
                <w:szCs w:val="20"/>
              </w:rPr>
              <w:t xml:space="preserve">Субвенции бюджетам бюджетной системы  Российской Федерации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  2 02 30000 00 0000 150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spacing w:after="120"/>
              <w:ind w:left="-139" w:right="-7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B57DD">
              <w:rPr>
                <w:rFonts w:ascii="Arial" w:hAnsi="Arial" w:cs="Arial"/>
                <w:bCs/>
                <w:sz w:val="20"/>
                <w:szCs w:val="20"/>
              </w:rPr>
              <w:t>233,00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spacing w:after="120"/>
              <w:ind w:left="-137" w:right="-7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B57DD">
              <w:rPr>
                <w:rFonts w:ascii="Arial" w:hAnsi="Arial" w:cs="Arial"/>
                <w:bCs/>
                <w:sz w:val="20"/>
                <w:szCs w:val="20"/>
              </w:rPr>
              <w:t>301,00</w:t>
            </w:r>
          </w:p>
        </w:tc>
      </w:tr>
      <w:tr w:rsidR="00B44C7B" w:rsidRPr="00CB57DD" w:rsidTr="00B44C7B">
        <w:trPr>
          <w:jc w:val="center"/>
        </w:trPr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bCs/>
                <w:sz w:val="20"/>
                <w:szCs w:val="20"/>
              </w:rPr>
              <w:t>ВСЕГО  ДОХОДОВ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spacing w:after="120"/>
              <w:ind w:left="-139" w:right="-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bCs/>
                <w:sz w:val="20"/>
                <w:szCs w:val="20"/>
              </w:rPr>
              <w:t>6453,70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widowControl w:val="0"/>
              <w:autoSpaceDE w:val="0"/>
              <w:autoSpaceDN w:val="0"/>
              <w:adjustRightInd w:val="0"/>
              <w:spacing w:after="120"/>
              <w:ind w:left="-137" w:right="-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bCs/>
                <w:sz w:val="20"/>
                <w:szCs w:val="20"/>
              </w:rPr>
              <w:t>7007,70</w:t>
            </w:r>
          </w:p>
        </w:tc>
      </w:tr>
    </w:tbl>
    <w:p w:rsidR="00B44C7B" w:rsidRPr="00D05062" w:rsidRDefault="00B44C7B" w:rsidP="00B44C7B">
      <w:pPr>
        <w:pStyle w:val="ad"/>
        <w:rPr>
          <w:rFonts w:ascii="Times New Roman" w:hAnsi="Times New Roman"/>
        </w:rPr>
      </w:pPr>
    </w:p>
    <w:p w:rsidR="00B44C7B" w:rsidRPr="00D05062" w:rsidRDefault="00B44C7B" w:rsidP="00B44C7B">
      <w:pPr>
        <w:pStyle w:val="ad"/>
        <w:rPr>
          <w:rFonts w:ascii="Times New Roman" w:hAnsi="Times New Roman"/>
        </w:rPr>
      </w:pPr>
    </w:p>
    <w:p w:rsidR="00B44C7B" w:rsidRPr="00D05062" w:rsidRDefault="00B44C7B" w:rsidP="00B44C7B">
      <w:pPr>
        <w:pStyle w:val="ad"/>
        <w:rPr>
          <w:rFonts w:ascii="Times New Roman" w:hAnsi="Times New Roman"/>
        </w:rPr>
      </w:pPr>
    </w:p>
    <w:p w:rsidR="00B44C7B" w:rsidRPr="00D05062" w:rsidRDefault="00B44C7B" w:rsidP="00B44C7B">
      <w:pPr>
        <w:pStyle w:val="ad"/>
        <w:rPr>
          <w:rFonts w:ascii="Times New Roman" w:hAnsi="Times New Roman"/>
        </w:rPr>
      </w:pPr>
    </w:p>
    <w:p w:rsidR="00B44C7B" w:rsidRPr="00D05062" w:rsidRDefault="00B44C7B" w:rsidP="00B44C7B">
      <w:pPr>
        <w:pStyle w:val="ad"/>
        <w:rPr>
          <w:rFonts w:ascii="Times New Roman" w:hAnsi="Times New Roman"/>
        </w:rPr>
      </w:pPr>
    </w:p>
    <w:p w:rsidR="00B44C7B" w:rsidRPr="00D05062" w:rsidRDefault="00B44C7B" w:rsidP="00B44C7B">
      <w:pPr>
        <w:pStyle w:val="ad"/>
        <w:rPr>
          <w:rFonts w:ascii="Times New Roman" w:hAnsi="Times New Roman"/>
        </w:rPr>
      </w:pPr>
    </w:p>
    <w:p w:rsidR="00B44C7B" w:rsidRPr="00D05062" w:rsidRDefault="00B44C7B" w:rsidP="00B44C7B">
      <w:pPr>
        <w:pStyle w:val="ad"/>
        <w:rPr>
          <w:rFonts w:ascii="Times New Roman" w:hAnsi="Times New Roman"/>
        </w:rPr>
      </w:pPr>
    </w:p>
    <w:p w:rsidR="00B44C7B" w:rsidRPr="00D05062" w:rsidRDefault="00B44C7B" w:rsidP="00B44C7B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14"/>
        <w:ind w:left="4956" w:firstLine="708"/>
        <w:rPr>
          <w:b/>
          <w:i/>
          <w:sz w:val="24"/>
          <w:szCs w:val="24"/>
        </w:rPr>
      </w:pPr>
    </w:p>
    <w:p w:rsidR="00860ACF" w:rsidRPr="00D05062" w:rsidRDefault="00860ACF" w:rsidP="00860ACF">
      <w:pPr>
        <w:pStyle w:val="ad"/>
        <w:rPr>
          <w:rFonts w:ascii="Times New Roman" w:hAnsi="Times New Roman"/>
        </w:rPr>
      </w:pP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Приложение № 5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 xml:space="preserve">к  решению Совета «О бюджете  Старокиреметского сельского  поселения 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Аксубаевского  муниципального района на 2026 год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и плановый период  2027 и 2028 годов»</w:t>
      </w:r>
    </w:p>
    <w:p w:rsidR="00512275" w:rsidRPr="00512275" w:rsidRDefault="00CB57DD" w:rsidP="00512275">
      <w:pPr>
        <w:pStyle w:val="14"/>
        <w:ind w:left="4956" w:firstLine="708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№ </w:t>
      </w:r>
      <w:r w:rsidRPr="00512275">
        <w:rPr>
          <w:rFonts w:ascii="Arial" w:hAnsi="Arial" w:cs="Arial"/>
          <w:sz w:val="20"/>
        </w:rPr>
        <w:t xml:space="preserve">  от года</w:t>
      </w:r>
      <w:r w:rsidR="00512275" w:rsidRPr="00512275">
        <w:rPr>
          <w:rFonts w:ascii="Arial" w:hAnsi="Arial" w:cs="Arial"/>
          <w:sz w:val="20"/>
        </w:rPr>
        <w:t xml:space="preserve"> </w:t>
      </w:r>
    </w:p>
    <w:p w:rsidR="00512275" w:rsidRDefault="00512275" w:rsidP="00860ACF">
      <w:pPr>
        <w:pStyle w:val="ad"/>
        <w:rPr>
          <w:b/>
          <w:i/>
          <w:szCs w:val="24"/>
        </w:rPr>
      </w:pPr>
    </w:p>
    <w:p w:rsidR="00512275" w:rsidRDefault="00512275" w:rsidP="00860ACF">
      <w:pPr>
        <w:pStyle w:val="ad"/>
        <w:rPr>
          <w:b/>
          <w:i/>
          <w:szCs w:val="24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B44C7B" w:rsidRPr="00B44C7B" w:rsidRDefault="00B44C7B" w:rsidP="00B44C7B">
      <w:pPr>
        <w:pStyle w:val="ad"/>
        <w:rPr>
          <w:rFonts w:ascii="Arial" w:hAnsi="Arial" w:cs="Arial"/>
          <w:b/>
          <w:szCs w:val="24"/>
        </w:rPr>
      </w:pPr>
      <w:r w:rsidRPr="00B44C7B">
        <w:rPr>
          <w:rFonts w:ascii="Arial" w:hAnsi="Arial" w:cs="Arial"/>
          <w:b/>
          <w:szCs w:val="24"/>
        </w:rPr>
        <w:t>Распределение</w:t>
      </w:r>
    </w:p>
    <w:p w:rsidR="00B44C7B" w:rsidRPr="00B44C7B" w:rsidRDefault="00B44C7B" w:rsidP="00B44C7B">
      <w:pPr>
        <w:pStyle w:val="ad"/>
        <w:rPr>
          <w:rFonts w:ascii="Arial" w:hAnsi="Arial" w:cs="Arial"/>
          <w:b/>
          <w:szCs w:val="24"/>
        </w:rPr>
      </w:pPr>
      <w:r w:rsidRPr="00B44C7B">
        <w:rPr>
          <w:rFonts w:ascii="Arial" w:hAnsi="Arial" w:cs="Arial"/>
          <w:b/>
          <w:szCs w:val="24"/>
        </w:rPr>
        <w:t>бюджетных ассигнований по разделам и подразделам, целевым статьям (муниципальным программам Старокиреметского сельского поселения Аксубаевского муниципального района Республики Татарстан  и непрограммным направлениям деятельности), группам видов</w:t>
      </w:r>
    </w:p>
    <w:p w:rsidR="00B44C7B" w:rsidRPr="00B44C7B" w:rsidRDefault="00B44C7B" w:rsidP="00B44C7B">
      <w:pPr>
        <w:pStyle w:val="ad"/>
        <w:rPr>
          <w:rFonts w:ascii="Arial" w:hAnsi="Arial" w:cs="Arial"/>
          <w:b/>
          <w:szCs w:val="24"/>
        </w:rPr>
      </w:pPr>
      <w:r w:rsidRPr="00B44C7B">
        <w:rPr>
          <w:rFonts w:ascii="Arial" w:hAnsi="Arial" w:cs="Arial"/>
          <w:b/>
          <w:szCs w:val="24"/>
        </w:rPr>
        <w:t>расходов классификации расходов бюджета Староки</w:t>
      </w:r>
      <w:r>
        <w:rPr>
          <w:rFonts w:ascii="Arial" w:hAnsi="Arial" w:cs="Arial"/>
          <w:b/>
          <w:szCs w:val="24"/>
        </w:rPr>
        <w:t xml:space="preserve">реметского сельского поселения </w:t>
      </w:r>
      <w:r w:rsidRPr="00B44C7B">
        <w:rPr>
          <w:rFonts w:ascii="Arial" w:hAnsi="Arial" w:cs="Arial"/>
          <w:b/>
          <w:szCs w:val="24"/>
        </w:rPr>
        <w:t xml:space="preserve">Аксубаевского муниципального района Республики Татарстан на 2025 год </w:t>
      </w:r>
    </w:p>
    <w:p w:rsidR="00B44C7B" w:rsidRPr="00B44C7B" w:rsidRDefault="00B44C7B" w:rsidP="00B44C7B">
      <w:pPr>
        <w:pStyle w:val="ad"/>
        <w:rPr>
          <w:rFonts w:ascii="Arial" w:hAnsi="Arial" w:cs="Arial"/>
          <w:sz w:val="20"/>
          <w:szCs w:val="20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(</w:t>
      </w:r>
      <w:r w:rsidRPr="00B44C7B">
        <w:rPr>
          <w:rFonts w:ascii="Arial" w:hAnsi="Arial" w:cs="Arial"/>
          <w:sz w:val="20"/>
          <w:szCs w:val="20"/>
        </w:rPr>
        <w:t>тыс. рублей</w:t>
      </w:r>
      <w:r>
        <w:rPr>
          <w:rFonts w:ascii="Arial" w:hAnsi="Arial" w:cs="Arial"/>
          <w:sz w:val="20"/>
          <w:szCs w:val="20"/>
        </w:rPr>
        <w:t>)</w:t>
      </w:r>
      <w:r w:rsidRPr="00B44C7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709"/>
        <w:gridCol w:w="709"/>
        <w:gridCol w:w="1417"/>
        <w:gridCol w:w="425"/>
        <w:gridCol w:w="851"/>
      </w:tblGrid>
      <w:tr w:rsidR="00B44C7B" w:rsidRPr="00CB57DD" w:rsidTr="00B44C7B">
        <w:trPr>
          <w:cantSplit/>
          <w:trHeight w:val="336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B57DD">
              <w:rPr>
                <w:rFonts w:ascii="Arial" w:hAnsi="Arial" w:cs="Arial"/>
                <w:b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B57DD">
              <w:rPr>
                <w:rFonts w:ascii="Arial" w:hAnsi="Arial" w:cs="Arial"/>
                <w:b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41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ЦСР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ВР</w:t>
            </w: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2025 г</w:t>
            </w:r>
          </w:p>
        </w:tc>
      </w:tr>
      <w:tr w:rsidR="00B44C7B" w:rsidRPr="00CB57DD" w:rsidTr="00B44C7B">
        <w:trPr>
          <w:cantSplit/>
          <w:trHeight w:val="336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1860,7</w:t>
            </w:r>
          </w:p>
        </w:tc>
      </w:tr>
      <w:tr w:rsidR="00B44C7B" w:rsidRPr="00CB57DD" w:rsidTr="00B44C7B">
        <w:trPr>
          <w:cantSplit/>
          <w:trHeight w:val="289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950,0</w:t>
            </w:r>
          </w:p>
        </w:tc>
      </w:tr>
      <w:tr w:rsidR="00B44C7B" w:rsidRPr="00CB57DD" w:rsidTr="00B44C7B">
        <w:trPr>
          <w:cantSplit/>
          <w:trHeight w:val="289"/>
        </w:trPr>
        <w:tc>
          <w:tcPr>
            <w:tcW w:w="6379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bottom"/>
          </w:tcPr>
          <w:p w:rsidR="00B44C7B" w:rsidRPr="00CB57DD" w:rsidRDefault="00B44C7B" w:rsidP="00B44C7B">
            <w:pPr>
              <w:spacing w:after="140"/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950,0</w:t>
            </w:r>
          </w:p>
        </w:tc>
      </w:tr>
      <w:tr w:rsidR="00B44C7B" w:rsidRPr="00CB57DD" w:rsidTr="00B44C7B">
        <w:trPr>
          <w:cantSplit/>
          <w:trHeight w:val="289"/>
        </w:trPr>
        <w:tc>
          <w:tcPr>
            <w:tcW w:w="6379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B44C7B" w:rsidRPr="00CB57DD" w:rsidRDefault="00B44C7B" w:rsidP="00B44C7B">
            <w:pPr>
              <w:spacing w:after="140"/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bottom"/>
          </w:tcPr>
          <w:p w:rsidR="00B44C7B" w:rsidRPr="00CB57DD" w:rsidRDefault="00B44C7B" w:rsidP="00B44C7B">
            <w:pPr>
              <w:spacing w:after="140"/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bottom"/>
          </w:tcPr>
          <w:p w:rsidR="00B44C7B" w:rsidRPr="00CB57DD" w:rsidRDefault="00B44C7B" w:rsidP="00B44C7B">
            <w:pPr>
              <w:spacing w:after="140"/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9900002030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950,0</w:t>
            </w:r>
          </w:p>
        </w:tc>
      </w:tr>
      <w:tr w:rsidR="00B44C7B" w:rsidRPr="00CB57DD" w:rsidTr="00B44C7B">
        <w:trPr>
          <w:cantSplit/>
          <w:trHeight w:val="289"/>
        </w:trPr>
        <w:tc>
          <w:tcPr>
            <w:tcW w:w="6379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9900002030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950,0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823,0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bottom"/>
          </w:tcPr>
          <w:p w:rsidR="00B44C7B" w:rsidRPr="00CB57DD" w:rsidRDefault="00B44C7B" w:rsidP="00B44C7B">
            <w:pPr>
              <w:spacing w:after="140"/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823,0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823,0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672,0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spacing w:after="140"/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spacing w:after="140"/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146,0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bottom"/>
          </w:tcPr>
          <w:p w:rsidR="00B44C7B" w:rsidRPr="00CB57DD" w:rsidRDefault="00B44C7B" w:rsidP="00B44C7B">
            <w:pPr>
              <w:spacing w:after="140"/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425" w:type="dxa"/>
            <w:vAlign w:val="bottom"/>
          </w:tcPr>
          <w:p w:rsidR="00B44C7B" w:rsidRPr="00CB57DD" w:rsidRDefault="00B44C7B" w:rsidP="00B44C7B">
            <w:pPr>
              <w:spacing w:after="140"/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5,0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20,7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20,7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9900025600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20,7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9900025600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20,7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Резервный фонд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9900007411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9900007411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800</w:t>
            </w: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9900002950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9900002950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</w:tr>
      <w:tr w:rsidR="00B44C7B" w:rsidRPr="00CB57DD" w:rsidTr="00B44C7B">
        <w:trPr>
          <w:cantSplit/>
          <w:trHeight w:val="243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lastRenderedPageBreak/>
              <w:t>Национальная оборона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207,20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207,20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207,20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207,20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199,20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30,0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  <w:vAlign w:val="center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B44C7B" w:rsidRPr="00CB57DD" w:rsidRDefault="00B44C7B" w:rsidP="00B44C7B">
            <w:pPr>
              <w:spacing w:after="140"/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bottom"/>
          </w:tcPr>
          <w:p w:rsidR="00B44C7B" w:rsidRPr="00CB57DD" w:rsidRDefault="00B44C7B" w:rsidP="00B44C7B">
            <w:pPr>
              <w:spacing w:after="140"/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Style w:val="22"/>
                <w:rFonts w:ascii="Arial" w:hAnsi="Arial" w:cs="Arial"/>
                <w:sz w:val="20"/>
                <w:szCs w:val="20"/>
              </w:rPr>
              <w:t xml:space="preserve">«Благоустройство территории  </w:t>
            </w:r>
            <w:r w:rsidRPr="00CB57DD">
              <w:rPr>
                <w:rFonts w:ascii="Arial" w:hAnsi="Arial" w:cs="Arial"/>
                <w:sz w:val="20"/>
                <w:szCs w:val="20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Б100000000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Б100078020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Б100078020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Программа поддержки малого и среднего предпринимательства в Старокиреметском сельском поселении Аксубаевского муниципального района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1100000000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57DD">
              <w:rPr>
                <w:rFonts w:ascii="Arial" w:hAnsi="Arial" w:cs="Arial"/>
                <w:sz w:val="20"/>
                <w:szCs w:val="20"/>
              </w:rPr>
              <w:t>Меропиятия</w:t>
            </w:r>
            <w:proofErr w:type="spellEnd"/>
            <w:r w:rsidRPr="00CB57DD">
              <w:rPr>
                <w:rFonts w:ascii="Arial" w:hAnsi="Arial" w:cs="Arial"/>
                <w:sz w:val="20"/>
                <w:szCs w:val="20"/>
              </w:rPr>
              <w:t xml:space="preserve"> в части реализации </w:t>
            </w:r>
            <w:proofErr w:type="spellStart"/>
            <w:r w:rsidRPr="00CB57DD">
              <w:rPr>
                <w:rFonts w:ascii="Arial" w:hAnsi="Arial" w:cs="Arial"/>
                <w:sz w:val="20"/>
                <w:szCs w:val="20"/>
              </w:rPr>
              <w:t>программмы</w:t>
            </w:r>
            <w:proofErr w:type="spellEnd"/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1170065272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1170065272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iCs/>
                <w:sz w:val="20"/>
                <w:szCs w:val="20"/>
              </w:rPr>
              <w:t>552,0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pStyle w:val="ad"/>
              <w:ind w:right="-82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pStyle w:val="ad"/>
              <w:ind w:right="-8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Программа «Комплексное развитие систем коммунальной инфраструктуры Старокиреметского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pStyle w:val="ad"/>
              <w:ind w:left="-100" w:right="-113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pStyle w:val="ad"/>
              <w:ind w:left="-108" w:right="-102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pStyle w:val="ad"/>
              <w:ind w:left="-107" w:right="-102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Ж100000000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pStyle w:val="ad"/>
              <w:ind w:right="-82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pStyle w:val="ad"/>
              <w:ind w:left="-100" w:right="-113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pStyle w:val="ad"/>
              <w:ind w:left="-108" w:right="-102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pStyle w:val="ad"/>
              <w:ind w:left="-107" w:right="-102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Ж100075050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pStyle w:val="ad"/>
              <w:ind w:right="-8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pStyle w:val="ad"/>
              <w:ind w:left="-100" w:right="-113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pStyle w:val="ad"/>
              <w:ind w:left="-108" w:right="-102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pStyle w:val="ad"/>
              <w:ind w:left="-107" w:right="-102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Ж100075050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pStyle w:val="ad"/>
              <w:ind w:right="-8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bCs/>
                <w:i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392,0</w:t>
            </w:r>
          </w:p>
        </w:tc>
      </w:tr>
      <w:tr w:rsidR="00B44C7B" w:rsidRPr="00CB57DD" w:rsidTr="00B44C7B">
        <w:trPr>
          <w:cantSplit/>
          <w:trHeight w:val="570"/>
        </w:trPr>
        <w:tc>
          <w:tcPr>
            <w:tcW w:w="6379" w:type="dxa"/>
          </w:tcPr>
          <w:p w:rsidR="00B44C7B" w:rsidRPr="00CB57DD" w:rsidRDefault="00B44C7B" w:rsidP="00B44C7B">
            <w:pPr>
              <w:pStyle w:val="ad"/>
              <w:ind w:right="-8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B57DD">
              <w:rPr>
                <w:rStyle w:val="22"/>
                <w:rFonts w:ascii="Arial" w:eastAsiaTheme="minorHAnsi" w:hAnsi="Arial" w:cs="Arial"/>
                <w:i/>
                <w:sz w:val="20"/>
                <w:szCs w:val="20"/>
              </w:rPr>
              <w:t xml:space="preserve">Программа «Благоустройство территории  </w:t>
            </w:r>
            <w:r w:rsidRPr="00CB57DD">
              <w:rPr>
                <w:rFonts w:ascii="Arial" w:hAnsi="Arial" w:cs="Arial"/>
                <w:i/>
                <w:sz w:val="20"/>
                <w:szCs w:val="20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Б100000000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392,0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pStyle w:val="ad"/>
              <w:ind w:right="-82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Уличное  освещение</w:t>
            </w:r>
          </w:p>
        </w:tc>
        <w:tc>
          <w:tcPr>
            <w:tcW w:w="709" w:type="dxa"/>
            <w:vAlign w:val="bottom"/>
          </w:tcPr>
          <w:p w:rsidR="00B44C7B" w:rsidRPr="00CB57DD" w:rsidRDefault="00B44C7B" w:rsidP="00B44C7B">
            <w:pPr>
              <w:pStyle w:val="ad"/>
              <w:ind w:left="-100" w:right="-113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709" w:type="dxa"/>
            <w:vAlign w:val="bottom"/>
          </w:tcPr>
          <w:p w:rsidR="00B44C7B" w:rsidRPr="00CB57DD" w:rsidRDefault="00B44C7B" w:rsidP="00B44C7B">
            <w:pPr>
              <w:pStyle w:val="ad"/>
              <w:ind w:left="-108" w:right="-102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bottom"/>
          </w:tcPr>
          <w:p w:rsidR="00B44C7B" w:rsidRPr="00CB57DD" w:rsidRDefault="00B44C7B" w:rsidP="00B44C7B">
            <w:pPr>
              <w:pStyle w:val="ad"/>
              <w:ind w:left="-107" w:right="-102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Б100078010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203,0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Б100078010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203,0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Содержание кладбищ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Б100078040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Б100078040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Б100078050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185,0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</w:tcPr>
          <w:p w:rsidR="00B44C7B" w:rsidRPr="00CB57DD" w:rsidRDefault="00B44C7B" w:rsidP="00B44C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Б100078050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185,0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iCs/>
                <w:sz w:val="20"/>
                <w:szCs w:val="20"/>
              </w:rPr>
              <w:t>3330,0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6379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3329,0</w:t>
            </w:r>
          </w:p>
        </w:tc>
      </w:tr>
      <w:tr w:rsidR="00B44C7B" w:rsidRPr="00CB57DD" w:rsidTr="00B44C7B">
        <w:trPr>
          <w:cantSplit/>
          <w:trHeight w:val="291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«Развития культуры </w:t>
            </w:r>
            <w:r w:rsidRPr="00CB57DD">
              <w:rPr>
                <w:rFonts w:ascii="Arial" w:hAnsi="Arial" w:cs="Arial"/>
                <w:iCs/>
                <w:sz w:val="20"/>
                <w:szCs w:val="20"/>
              </w:rPr>
              <w:t>Старокиреметского сельского поселения</w:t>
            </w: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Аксубаевского муниципального района 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0800000000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3329,0</w:t>
            </w:r>
          </w:p>
        </w:tc>
      </w:tr>
      <w:tr w:rsidR="00B44C7B" w:rsidRPr="00CB57DD" w:rsidTr="00B44C7B">
        <w:trPr>
          <w:cantSplit/>
          <w:trHeight w:val="291"/>
        </w:trPr>
        <w:tc>
          <w:tcPr>
            <w:tcW w:w="6379" w:type="dxa"/>
            <w:vAlign w:val="bottom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Подпрограмма «Развитие музейного дела»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0810000000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1763,0</w:t>
            </w:r>
          </w:p>
        </w:tc>
      </w:tr>
      <w:tr w:rsidR="00B44C7B" w:rsidRPr="00CB57DD" w:rsidTr="00B44C7B">
        <w:trPr>
          <w:cantSplit/>
          <w:trHeight w:val="291"/>
        </w:trPr>
        <w:tc>
          <w:tcPr>
            <w:tcW w:w="6379" w:type="dxa"/>
            <w:vAlign w:val="bottom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Комплексное развитие музеев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0810100000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1763,0</w:t>
            </w:r>
          </w:p>
        </w:tc>
      </w:tr>
      <w:tr w:rsidR="00B44C7B" w:rsidRPr="00CB57DD" w:rsidTr="00B44C7B">
        <w:trPr>
          <w:cantSplit/>
          <w:trHeight w:val="291"/>
        </w:trPr>
        <w:tc>
          <w:tcPr>
            <w:tcW w:w="6379" w:type="dxa"/>
            <w:vAlign w:val="bottom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0810144090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1763,0</w:t>
            </w:r>
          </w:p>
        </w:tc>
      </w:tr>
      <w:tr w:rsidR="00B44C7B" w:rsidRPr="00CB57DD" w:rsidTr="00B44C7B">
        <w:trPr>
          <w:cantSplit/>
          <w:trHeight w:val="291"/>
        </w:trPr>
        <w:tc>
          <w:tcPr>
            <w:tcW w:w="6379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0810144090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1693,0</w:t>
            </w:r>
          </w:p>
        </w:tc>
      </w:tr>
      <w:tr w:rsidR="00B44C7B" w:rsidRPr="00CB57DD" w:rsidTr="00B44C7B">
        <w:trPr>
          <w:cantSplit/>
          <w:trHeight w:val="291"/>
        </w:trPr>
        <w:tc>
          <w:tcPr>
            <w:tcW w:w="6379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0810144090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70,0</w:t>
            </w:r>
          </w:p>
        </w:tc>
      </w:tr>
      <w:tr w:rsidR="00B44C7B" w:rsidRPr="00CB57DD" w:rsidTr="00B44C7B">
        <w:trPr>
          <w:cantSplit/>
          <w:trHeight w:val="291"/>
        </w:trPr>
        <w:tc>
          <w:tcPr>
            <w:tcW w:w="6379" w:type="dxa"/>
            <w:vAlign w:val="bottom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0840000000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1566,0</w:t>
            </w:r>
          </w:p>
        </w:tc>
      </w:tr>
      <w:tr w:rsidR="00B44C7B" w:rsidRPr="00CB57DD" w:rsidTr="00B44C7B">
        <w:trPr>
          <w:cantSplit/>
          <w:trHeight w:val="291"/>
        </w:trPr>
        <w:tc>
          <w:tcPr>
            <w:tcW w:w="6379" w:type="dxa"/>
            <w:vAlign w:val="bottom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0840100000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1566,0</w:t>
            </w:r>
          </w:p>
        </w:tc>
      </w:tr>
      <w:tr w:rsidR="00B44C7B" w:rsidRPr="00CB57DD" w:rsidTr="00B44C7B">
        <w:trPr>
          <w:cantSplit/>
          <w:trHeight w:val="291"/>
        </w:trPr>
        <w:tc>
          <w:tcPr>
            <w:tcW w:w="6379" w:type="dxa"/>
            <w:vAlign w:val="bottom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0840144091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1566,0</w:t>
            </w:r>
          </w:p>
        </w:tc>
      </w:tr>
      <w:tr w:rsidR="00B44C7B" w:rsidRPr="00CB57DD" w:rsidTr="00B44C7B">
        <w:trPr>
          <w:cantSplit/>
          <w:trHeight w:val="291"/>
        </w:trPr>
        <w:tc>
          <w:tcPr>
            <w:tcW w:w="6379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0840144091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1269,0</w:t>
            </w:r>
          </w:p>
        </w:tc>
      </w:tr>
      <w:tr w:rsidR="00B44C7B" w:rsidRPr="00CB57DD" w:rsidTr="00B44C7B">
        <w:trPr>
          <w:cantSplit/>
          <w:trHeight w:val="291"/>
        </w:trPr>
        <w:tc>
          <w:tcPr>
            <w:tcW w:w="6379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0840144091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297,0</w:t>
            </w:r>
          </w:p>
        </w:tc>
      </w:tr>
      <w:tr w:rsidR="00B44C7B" w:rsidRPr="00CB57DD" w:rsidTr="00B44C7B">
        <w:trPr>
          <w:cantSplit/>
          <w:trHeight w:val="291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Подпрограмма по профилактике терроризма и экстремизма на территории Старокиреметского сельского поселения</w:t>
            </w: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Аксубаевского муниципального района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  <w:highlight w:val="magenta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0860000000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</w:tr>
      <w:tr w:rsidR="00B44C7B" w:rsidRPr="00CB57DD" w:rsidTr="00B44C7B">
        <w:trPr>
          <w:cantSplit/>
          <w:trHeight w:val="291"/>
        </w:trPr>
        <w:tc>
          <w:tcPr>
            <w:tcW w:w="6379" w:type="dxa"/>
            <w:vAlign w:val="bottom"/>
          </w:tcPr>
          <w:p w:rsidR="00B44C7B" w:rsidRPr="00CB57DD" w:rsidRDefault="00B44C7B" w:rsidP="00B44C7B">
            <w:pPr>
              <w:spacing w:after="140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  <w:highlight w:val="magenta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0860110990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</w:tr>
      <w:tr w:rsidR="00B44C7B" w:rsidRPr="00CB57DD" w:rsidTr="00B44C7B">
        <w:trPr>
          <w:cantSplit/>
          <w:trHeight w:val="291"/>
        </w:trPr>
        <w:tc>
          <w:tcPr>
            <w:tcW w:w="6379" w:type="dxa"/>
            <w:vAlign w:val="bottom"/>
          </w:tcPr>
          <w:p w:rsidR="00B44C7B" w:rsidRPr="00CB57DD" w:rsidRDefault="00B44C7B" w:rsidP="00B44C7B">
            <w:pPr>
              <w:spacing w:after="140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iCs/>
                <w:sz w:val="20"/>
                <w:szCs w:val="20"/>
                <w:highlight w:val="magenta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0860110990</w:t>
            </w:r>
          </w:p>
        </w:tc>
        <w:tc>
          <w:tcPr>
            <w:tcW w:w="425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</w:tr>
      <w:tr w:rsidR="00B44C7B" w:rsidRPr="00CB57DD" w:rsidTr="00B44C7B">
        <w:trPr>
          <w:cantSplit/>
          <w:trHeight w:val="291"/>
        </w:trPr>
        <w:tc>
          <w:tcPr>
            <w:tcW w:w="6379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 xml:space="preserve">ВСЕГО РАСХОДОВ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5979,90</w:t>
            </w:r>
          </w:p>
        </w:tc>
      </w:tr>
    </w:tbl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512275" w:rsidRDefault="00512275" w:rsidP="00860ACF">
      <w:pPr>
        <w:pStyle w:val="ad"/>
        <w:rPr>
          <w:rFonts w:ascii="Times New Roman" w:hAnsi="Times New Roman"/>
        </w:rPr>
      </w:pPr>
    </w:p>
    <w:p w:rsidR="00512275" w:rsidRDefault="00512275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B44C7B" w:rsidRDefault="00B44C7B" w:rsidP="00860ACF">
      <w:pPr>
        <w:pStyle w:val="ad"/>
        <w:rPr>
          <w:rFonts w:ascii="Times New Roman" w:hAnsi="Times New Roman"/>
        </w:rPr>
      </w:pPr>
    </w:p>
    <w:p w:rsidR="00B44C7B" w:rsidRDefault="00B44C7B" w:rsidP="00860ACF">
      <w:pPr>
        <w:pStyle w:val="ad"/>
        <w:rPr>
          <w:rFonts w:ascii="Times New Roman" w:hAnsi="Times New Roman"/>
        </w:rPr>
      </w:pPr>
    </w:p>
    <w:p w:rsidR="00B44C7B" w:rsidRDefault="00B44C7B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B44C7B" w:rsidRDefault="00B44C7B" w:rsidP="00860ACF">
      <w:pPr>
        <w:pStyle w:val="ad"/>
        <w:rPr>
          <w:rFonts w:ascii="Times New Roman" w:hAnsi="Times New Roman"/>
        </w:rPr>
      </w:pPr>
    </w:p>
    <w:p w:rsidR="00B44C7B" w:rsidRDefault="00B44C7B" w:rsidP="00860ACF">
      <w:pPr>
        <w:pStyle w:val="ad"/>
        <w:rPr>
          <w:rFonts w:ascii="Times New Roman" w:hAnsi="Times New Roman"/>
        </w:rPr>
      </w:pPr>
    </w:p>
    <w:p w:rsidR="00B44C7B" w:rsidRDefault="00B44C7B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Приложение № 6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 xml:space="preserve">к  решению Совета «О бюджете  Старокиреметского сельского  поселения 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Аксубаевского  муниципального района на 2026 год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и плановый период  2027 и 2028 годов»</w:t>
      </w:r>
    </w:p>
    <w:p w:rsidR="00512275" w:rsidRPr="00512275" w:rsidRDefault="00CB57DD" w:rsidP="00512275">
      <w:pPr>
        <w:pStyle w:val="14"/>
        <w:ind w:left="4956" w:firstLine="708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№ </w:t>
      </w:r>
      <w:r w:rsidRPr="00512275">
        <w:rPr>
          <w:rFonts w:ascii="Arial" w:hAnsi="Arial" w:cs="Arial"/>
          <w:sz w:val="20"/>
        </w:rPr>
        <w:t xml:space="preserve">  от года</w:t>
      </w:r>
      <w:r w:rsidR="00512275" w:rsidRPr="00512275">
        <w:rPr>
          <w:rFonts w:ascii="Arial" w:hAnsi="Arial" w:cs="Arial"/>
          <w:sz w:val="20"/>
        </w:rPr>
        <w:t xml:space="preserve"> </w:t>
      </w:r>
    </w:p>
    <w:p w:rsidR="00860ACF" w:rsidRPr="00214BA6" w:rsidRDefault="00860ACF" w:rsidP="00860ACF">
      <w:pPr>
        <w:pStyle w:val="ad"/>
        <w:rPr>
          <w:b/>
          <w:sz w:val="20"/>
        </w:rPr>
      </w:pPr>
    </w:p>
    <w:p w:rsidR="00860ACF" w:rsidRPr="00214BA6" w:rsidRDefault="00860ACF" w:rsidP="00860ACF">
      <w:pPr>
        <w:pStyle w:val="ad"/>
        <w:rPr>
          <w:b/>
          <w:i/>
          <w:sz w:val="20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B44C7B" w:rsidRPr="00B44C7B" w:rsidRDefault="00B44C7B" w:rsidP="00B44C7B">
      <w:pPr>
        <w:pStyle w:val="ad"/>
        <w:rPr>
          <w:rFonts w:ascii="Arial" w:hAnsi="Arial" w:cs="Arial"/>
          <w:b/>
          <w:szCs w:val="24"/>
        </w:rPr>
      </w:pPr>
      <w:r w:rsidRPr="00B44C7B">
        <w:rPr>
          <w:rFonts w:ascii="Arial" w:hAnsi="Arial" w:cs="Arial"/>
          <w:b/>
          <w:szCs w:val="24"/>
        </w:rPr>
        <w:t>Распределение</w:t>
      </w:r>
    </w:p>
    <w:p w:rsidR="00B44C7B" w:rsidRPr="00B44C7B" w:rsidRDefault="00B44C7B" w:rsidP="00B44C7B">
      <w:pPr>
        <w:pStyle w:val="ad"/>
        <w:rPr>
          <w:rFonts w:ascii="Arial" w:hAnsi="Arial" w:cs="Arial"/>
          <w:b/>
          <w:szCs w:val="24"/>
        </w:rPr>
      </w:pPr>
      <w:r w:rsidRPr="00B44C7B">
        <w:rPr>
          <w:rFonts w:ascii="Arial" w:hAnsi="Arial" w:cs="Arial"/>
          <w:b/>
          <w:szCs w:val="24"/>
        </w:rPr>
        <w:t xml:space="preserve">бюджетных ассигнований по разделам и подразделам, целевым статьям (муниципальным программам Старокиреметского сельского поселения Аксубаевского муниципального района Республики Татарстан и непрограммным направлениям деятельности), группам </w:t>
      </w:r>
      <w:proofErr w:type="gramStart"/>
      <w:r w:rsidRPr="00B44C7B">
        <w:rPr>
          <w:rFonts w:ascii="Arial" w:hAnsi="Arial" w:cs="Arial"/>
          <w:b/>
          <w:szCs w:val="24"/>
        </w:rPr>
        <w:t>видов расходов классификации расходов бюджета</w:t>
      </w:r>
      <w:proofErr w:type="gramEnd"/>
      <w:r w:rsidRPr="00B44C7B">
        <w:rPr>
          <w:rFonts w:ascii="Arial" w:hAnsi="Arial" w:cs="Arial"/>
          <w:b/>
          <w:szCs w:val="24"/>
        </w:rPr>
        <w:t xml:space="preserve"> Старокиреметского сельского поселения  Аксубаевского муниципального района Республики Татарстан </w:t>
      </w:r>
    </w:p>
    <w:p w:rsidR="00B44C7B" w:rsidRPr="00B44C7B" w:rsidRDefault="00B44C7B" w:rsidP="00B44C7B">
      <w:pPr>
        <w:pStyle w:val="ad"/>
        <w:rPr>
          <w:rFonts w:ascii="Arial" w:hAnsi="Arial" w:cs="Arial"/>
          <w:b/>
          <w:szCs w:val="24"/>
        </w:rPr>
      </w:pPr>
      <w:r w:rsidRPr="00B44C7B">
        <w:rPr>
          <w:rFonts w:ascii="Arial" w:hAnsi="Arial" w:cs="Arial"/>
          <w:b/>
          <w:szCs w:val="24"/>
        </w:rPr>
        <w:t>на плановый период 2027-2028 года</w:t>
      </w:r>
    </w:p>
    <w:p w:rsidR="00B44C7B" w:rsidRPr="00214BA6" w:rsidRDefault="00B44C7B" w:rsidP="00B44C7B">
      <w:pPr>
        <w:pStyle w:val="ad"/>
        <w:rPr>
          <w:b/>
          <w:sz w:val="20"/>
        </w:rPr>
      </w:pPr>
    </w:p>
    <w:p w:rsidR="00B44C7B" w:rsidRPr="00B44C7B" w:rsidRDefault="00B44C7B" w:rsidP="00B44C7B">
      <w:pPr>
        <w:pStyle w:val="ad"/>
        <w:ind w:right="-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</w:t>
      </w:r>
      <w:r w:rsidRPr="00B44C7B">
        <w:rPr>
          <w:rFonts w:ascii="Arial" w:hAnsi="Arial" w:cs="Arial"/>
          <w:sz w:val="20"/>
        </w:rPr>
        <w:t>(тыс. рублей)</w:t>
      </w:r>
    </w:p>
    <w:tbl>
      <w:tblPr>
        <w:tblW w:w="1077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709"/>
        <w:gridCol w:w="567"/>
        <w:gridCol w:w="1559"/>
        <w:gridCol w:w="709"/>
        <w:gridCol w:w="992"/>
        <w:gridCol w:w="992"/>
      </w:tblGrid>
      <w:tr w:rsidR="00B44C7B" w:rsidRPr="00CB57DD" w:rsidTr="00B44C7B">
        <w:trPr>
          <w:cantSplit/>
          <w:trHeight w:val="336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B57DD">
              <w:rPr>
                <w:rFonts w:ascii="Arial" w:hAnsi="Arial" w:cs="Arial"/>
                <w:b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B57DD">
              <w:rPr>
                <w:rFonts w:ascii="Arial" w:hAnsi="Arial" w:cs="Arial"/>
                <w:b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55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ЦСР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ВР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2027г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2028г</w:t>
            </w:r>
          </w:p>
        </w:tc>
      </w:tr>
      <w:tr w:rsidR="00B44C7B" w:rsidRPr="00CB57DD" w:rsidTr="00B44C7B">
        <w:trPr>
          <w:cantSplit/>
          <w:trHeight w:val="336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2010,7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2177,7</w:t>
            </w:r>
          </w:p>
        </w:tc>
      </w:tr>
      <w:tr w:rsidR="00B44C7B" w:rsidRPr="00CB57DD" w:rsidTr="00B44C7B">
        <w:trPr>
          <w:cantSplit/>
          <w:trHeight w:val="289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1045,0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1154,0</w:t>
            </w:r>
          </w:p>
        </w:tc>
      </w:tr>
      <w:tr w:rsidR="00B44C7B" w:rsidRPr="00CB57DD" w:rsidTr="00B44C7B">
        <w:trPr>
          <w:cantSplit/>
          <w:trHeight w:val="289"/>
          <w:jc w:val="center"/>
        </w:trPr>
        <w:tc>
          <w:tcPr>
            <w:tcW w:w="5245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vAlign w:val="bottom"/>
          </w:tcPr>
          <w:p w:rsidR="00B44C7B" w:rsidRPr="00CB57DD" w:rsidRDefault="00B44C7B" w:rsidP="00B44C7B">
            <w:pPr>
              <w:spacing w:after="140"/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1045,0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1154,0</w:t>
            </w:r>
          </w:p>
        </w:tc>
      </w:tr>
      <w:tr w:rsidR="00B44C7B" w:rsidRPr="00CB57DD" w:rsidTr="00B44C7B">
        <w:trPr>
          <w:cantSplit/>
          <w:trHeight w:val="289"/>
          <w:jc w:val="center"/>
        </w:trPr>
        <w:tc>
          <w:tcPr>
            <w:tcW w:w="5245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B44C7B" w:rsidRPr="00CB57DD" w:rsidRDefault="00B44C7B" w:rsidP="00B44C7B">
            <w:pPr>
              <w:spacing w:after="140"/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B44C7B" w:rsidRPr="00CB57DD" w:rsidRDefault="00B44C7B" w:rsidP="00B44C7B">
            <w:pPr>
              <w:spacing w:after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vAlign w:val="bottom"/>
          </w:tcPr>
          <w:p w:rsidR="00B44C7B" w:rsidRPr="00CB57DD" w:rsidRDefault="00B44C7B" w:rsidP="00B44C7B">
            <w:pPr>
              <w:spacing w:after="140"/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9900002030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1045,0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1154,0</w:t>
            </w:r>
          </w:p>
        </w:tc>
      </w:tr>
      <w:tr w:rsidR="00B44C7B" w:rsidRPr="00CB57DD" w:rsidTr="00B44C7B">
        <w:trPr>
          <w:cantSplit/>
          <w:trHeight w:val="289"/>
          <w:jc w:val="center"/>
        </w:trPr>
        <w:tc>
          <w:tcPr>
            <w:tcW w:w="5245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9900002030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1045,0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1154,0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04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16" w:right="-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878,0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936,0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vAlign w:val="bottom"/>
          </w:tcPr>
          <w:p w:rsidR="00B44C7B" w:rsidRPr="00CB57DD" w:rsidRDefault="00B44C7B" w:rsidP="00B44C7B">
            <w:pPr>
              <w:spacing w:after="140"/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878,0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936,0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878,0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936,0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727,0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785,0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spacing w:after="140"/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spacing w:after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146,0</w:t>
            </w:r>
          </w:p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146,0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vAlign w:val="bottom"/>
          </w:tcPr>
          <w:p w:rsidR="00B44C7B" w:rsidRPr="00CB57DD" w:rsidRDefault="00B44C7B" w:rsidP="00B44C7B">
            <w:pPr>
              <w:spacing w:after="140"/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bottom"/>
          </w:tcPr>
          <w:p w:rsidR="00B44C7B" w:rsidRPr="00CB57DD" w:rsidRDefault="00B44C7B" w:rsidP="00B44C7B">
            <w:pPr>
              <w:spacing w:after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5,0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16" w:right="-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20,7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20,7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20,7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20,7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16" w:right="-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9900025600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20,7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20,7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16" w:right="-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9900025600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20,7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20,7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Резервный фонд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16" w:right="-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16" w:right="-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9900007411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16" w:right="-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9900007411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lastRenderedPageBreak/>
              <w:t>Другие общегосударственные расходы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9900002950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9900002950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16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233,0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301,0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233,0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301,0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233,0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301,0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233,0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301,0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225,0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293,0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30,0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  <w:vAlign w:val="center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B44C7B" w:rsidRPr="00CB57DD" w:rsidRDefault="00B44C7B" w:rsidP="00B44C7B">
            <w:pPr>
              <w:spacing w:after="140"/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bottom"/>
          </w:tcPr>
          <w:p w:rsidR="00B44C7B" w:rsidRPr="00CB57DD" w:rsidRDefault="00B44C7B" w:rsidP="00B44C7B">
            <w:pPr>
              <w:spacing w:after="140"/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Style w:val="22"/>
                <w:rFonts w:ascii="Arial" w:hAnsi="Arial" w:cs="Arial"/>
                <w:sz w:val="20"/>
                <w:szCs w:val="20"/>
              </w:rPr>
              <w:t xml:space="preserve">«Благоустройство территории  </w:t>
            </w:r>
            <w:r w:rsidRPr="00CB57DD">
              <w:rPr>
                <w:rFonts w:ascii="Arial" w:hAnsi="Arial" w:cs="Arial"/>
                <w:sz w:val="20"/>
                <w:szCs w:val="20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Б100000000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Б100078020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Б100078020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Другие вопросы в области национальной экономики 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Программа поддержки малого и среднего предпринимательства в Старокиреметском сельском поселении Аксубаевского муниципального района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1100000000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Мероприятия в части реализации программы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1170065272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0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8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07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1170065272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16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iCs/>
                <w:sz w:val="20"/>
                <w:szCs w:val="20"/>
              </w:rPr>
              <w:t>565,0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iCs/>
                <w:sz w:val="20"/>
                <w:szCs w:val="20"/>
              </w:rPr>
              <w:t>575,0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pStyle w:val="ad"/>
              <w:ind w:right="-82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16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pStyle w:val="ad"/>
              <w:ind w:right="-8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Программа «Комплексное развитие систем коммунальной инфраструктуры Старокиреметского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pStyle w:val="ad"/>
              <w:ind w:left="-109" w:right="-104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pStyle w:val="ad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02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pStyle w:val="ad"/>
              <w:ind w:left="-116" w:right="-108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Ж100000000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pStyle w:val="ad"/>
              <w:ind w:right="-82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pStyle w:val="ad"/>
              <w:ind w:left="-109" w:right="-104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pStyle w:val="ad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02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pStyle w:val="ad"/>
              <w:ind w:left="-116" w:right="-108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Ж100075050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pStyle w:val="ad"/>
              <w:ind w:right="-8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pStyle w:val="ad"/>
              <w:ind w:left="-109" w:right="-104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pStyle w:val="ad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02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pStyle w:val="ad"/>
              <w:ind w:left="-116" w:right="-108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Ж100075050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pStyle w:val="ad"/>
              <w:ind w:right="-8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bCs/>
                <w:i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405,0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415,0</w:t>
            </w:r>
          </w:p>
        </w:tc>
      </w:tr>
      <w:tr w:rsidR="00B44C7B" w:rsidRPr="00CB57DD" w:rsidTr="00B44C7B">
        <w:trPr>
          <w:cantSplit/>
          <w:trHeight w:val="57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pStyle w:val="ad"/>
              <w:ind w:right="-8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B57DD">
              <w:rPr>
                <w:rStyle w:val="22"/>
                <w:rFonts w:ascii="Arial" w:eastAsiaTheme="minorHAnsi" w:hAnsi="Arial" w:cs="Arial"/>
                <w:i/>
                <w:sz w:val="20"/>
                <w:szCs w:val="20"/>
              </w:rPr>
              <w:t xml:space="preserve">Программа «Благоустройство территории  </w:t>
            </w:r>
            <w:r w:rsidRPr="00CB57DD">
              <w:rPr>
                <w:rFonts w:ascii="Arial" w:hAnsi="Arial" w:cs="Arial"/>
                <w:i/>
                <w:sz w:val="20"/>
                <w:szCs w:val="20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Б100000000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405,0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415,0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pStyle w:val="ad"/>
              <w:ind w:right="-82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Уличное освещение</w:t>
            </w:r>
          </w:p>
        </w:tc>
        <w:tc>
          <w:tcPr>
            <w:tcW w:w="709" w:type="dxa"/>
            <w:vAlign w:val="bottom"/>
          </w:tcPr>
          <w:p w:rsidR="00B44C7B" w:rsidRPr="00CB57DD" w:rsidRDefault="00B44C7B" w:rsidP="00B44C7B">
            <w:pPr>
              <w:pStyle w:val="ad"/>
              <w:ind w:left="-109" w:right="-104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B44C7B" w:rsidRPr="00CB57DD" w:rsidRDefault="00B44C7B" w:rsidP="00B44C7B">
            <w:pPr>
              <w:pStyle w:val="ad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bottom"/>
          </w:tcPr>
          <w:p w:rsidR="00B44C7B" w:rsidRPr="00CB57DD" w:rsidRDefault="00B44C7B" w:rsidP="00B44C7B">
            <w:pPr>
              <w:pStyle w:val="ad"/>
              <w:ind w:left="-116" w:right="-108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Б100078010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216,0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226,0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Б100078010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216,0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226,0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Содержание кладбищ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Б100078040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Б100078040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Б100078050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185,0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185,0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9" w:righ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Б100078050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185,0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185,0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iCs/>
                <w:sz w:val="20"/>
                <w:szCs w:val="20"/>
              </w:rPr>
              <w:t>3453,3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3582,0</w:t>
            </w:r>
          </w:p>
        </w:tc>
      </w:tr>
      <w:tr w:rsidR="00B44C7B" w:rsidRPr="00CB57DD" w:rsidTr="00B44C7B">
        <w:trPr>
          <w:cantSplit/>
          <w:trHeight w:val="90"/>
          <w:jc w:val="center"/>
        </w:trPr>
        <w:tc>
          <w:tcPr>
            <w:tcW w:w="5245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3452,3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3581,0</w:t>
            </w:r>
          </w:p>
        </w:tc>
      </w:tr>
      <w:tr w:rsidR="00B44C7B" w:rsidRPr="00CB57DD" w:rsidTr="00B44C7B">
        <w:trPr>
          <w:cantSplit/>
          <w:trHeight w:val="291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«Развития культуры </w:t>
            </w:r>
            <w:r w:rsidRPr="00CB57DD">
              <w:rPr>
                <w:rFonts w:ascii="Arial" w:hAnsi="Arial" w:cs="Arial"/>
                <w:iCs/>
                <w:sz w:val="20"/>
                <w:szCs w:val="20"/>
              </w:rPr>
              <w:t>Старокиреметского сельского поселения</w:t>
            </w: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Аксубаевского муниципального района 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0800000000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3452,3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3581,0</w:t>
            </w:r>
          </w:p>
        </w:tc>
      </w:tr>
      <w:tr w:rsidR="00B44C7B" w:rsidRPr="00CB57DD" w:rsidTr="00B44C7B">
        <w:trPr>
          <w:cantSplit/>
          <w:trHeight w:val="291"/>
          <w:jc w:val="center"/>
        </w:trPr>
        <w:tc>
          <w:tcPr>
            <w:tcW w:w="5245" w:type="dxa"/>
            <w:vAlign w:val="bottom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lastRenderedPageBreak/>
              <w:t>Подпрограмма «Развитие музейного дела»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0810000000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1916,0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2038,0</w:t>
            </w:r>
          </w:p>
        </w:tc>
      </w:tr>
      <w:tr w:rsidR="00B44C7B" w:rsidRPr="00CB57DD" w:rsidTr="00B44C7B">
        <w:trPr>
          <w:cantSplit/>
          <w:trHeight w:val="291"/>
          <w:jc w:val="center"/>
        </w:trPr>
        <w:tc>
          <w:tcPr>
            <w:tcW w:w="5245" w:type="dxa"/>
            <w:vAlign w:val="bottom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Комплексное развитие музеев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0810100000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1916,0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2038,0</w:t>
            </w:r>
          </w:p>
        </w:tc>
      </w:tr>
      <w:tr w:rsidR="00B44C7B" w:rsidRPr="00CB57DD" w:rsidTr="00B44C7B">
        <w:trPr>
          <w:cantSplit/>
          <w:trHeight w:val="291"/>
          <w:jc w:val="center"/>
        </w:trPr>
        <w:tc>
          <w:tcPr>
            <w:tcW w:w="5245" w:type="dxa"/>
            <w:vAlign w:val="bottom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0810144090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1916,0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2038,0</w:t>
            </w:r>
          </w:p>
        </w:tc>
      </w:tr>
      <w:tr w:rsidR="00B44C7B" w:rsidRPr="00CB57DD" w:rsidTr="00B44C7B">
        <w:trPr>
          <w:cantSplit/>
          <w:trHeight w:val="291"/>
          <w:jc w:val="center"/>
        </w:trPr>
        <w:tc>
          <w:tcPr>
            <w:tcW w:w="5245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0810144090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1843,0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2004,0</w:t>
            </w:r>
          </w:p>
        </w:tc>
      </w:tr>
      <w:tr w:rsidR="00B44C7B" w:rsidRPr="00CB57DD" w:rsidTr="00B44C7B">
        <w:trPr>
          <w:cantSplit/>
          <w:trHeight w:val="291"/>
          <w:jc w:val="center"/>
        </w:trPr>
        <w:tc>
          <w:tcPr>
            <w:tcW w:w="5245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0810144090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73,0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34,0</w:t>
            </w:r>
          </w:p>
        </w:tc>
      </w:tr>
      <w:tr w:rsidR="00B44C7B" w:rsidRPr="00CB57DD" w:rsidTr="00B44C7B">
        <w:trPr>
          <w:cantSplit/>
          <w:trHeight w:val="291"/>
          <w:jc w:val="center"/>
        </w:trPr>
        <w:tc>
          <w:tcPr>
            <w:tcW w:w="5245" w:type="dxa"/>
            <w:vAlign w:val="bottom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0840000000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1536,3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1543,0</w:t>
            </w:r>
          </w:p>
        </w:tc>
      </w:tr>
      <w:tr w:rsidR="00B44C7B" w:rsidRPr="00CB57DD" w:rsidTr="00B44C7B">
        <w:trPr>
          <w:cantSplit/>
          <w:trHeight w:val="291"/>
          <w:jc w:val="center"/>
        </w:trPr>
        <w:tc>
          <w:tcPr>
            <w:tcW w:w="5245" w:type="dxa"/>
            <w:vAlign w:val="bottom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0840100000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1536,3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1543,0</w:t>
            </w:r>
          </w:p>
        </w:tc>
      </w:tr>
      <w:tr w:rsidR="00B44C7B" w:rsidRPr="00CB57DD" w:rsidTr="00B44C7B">
        <w:trPr>
          <w:cantSplit/>
          <w:trHeight w:val="291"/>
          <w:jc w:val="center"/>
        </w:trPr>
        <w:tc>
          <w:tcPr>
            <w:tcW w:w="5245" w:type="dxa"/>
            <w:vAlign w:val="bottom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0840144091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1536,3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1543,0</w:t>
            </w:r>
          </w:p>
        </w:tc>
      </w:tr>
      <w:tr w:rsidR="00B44C7B" w:rsidRPr="00CB57DD" w:rsidTr="00B44C7B">
        <w:trPr>
          <w:cantSplit/>
          <w:trHeight w:val="291"/>
          <w:jc w:val="center"/>
        </w:trPr>
        <w:tc>
          <w:tcPr>
            <w:tcW w:w="5245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0840144091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1383,0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1508,0</w:t>
            </w:r>
          </w:p>
        </w:tc>
      </w:tr>
      <w:tr w:rsidR="00B44C7B" w:rsidRPr="00CB57DD" w:rsidTr="00B44C7B">
        <w:trPr>
          <w:cantSplit/>
          <w:trHeight w:val="291"/>
          <w:jc w:val="center"/>
        </w:trPr>
        <w:tc>
          <w:tcPr>
            <w:tcW w:w="5245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0840144091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153,3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35,0</w:t>
            </w:r>
          </w:p>
        </w:tc>
      </w:tr>
      <w:tr w:rsidR="00B44C7B" w:rsidRPr="00CB57DD" w:rsidTr="00B44C7B">
        <w:trPr>
          <w:cantSplit/>
          <w:trHeight w:val="291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Подпрограмма по профилактике терроризма и экстремизма на территории Старокиреметского сельского поселения</w:t>
            </w: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Аксубаевского муниципального района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13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16" w:right="-115"/>
              <w:jc w:val="center"/>
              <w:rPr>
                <w:rFonts w:ascii="Arial" w:hAnsi="Arial" w:cs="Arial"/>
                <w:iCs/>
                <w:sz w:val="20"/>
                <w:szCs w:val="20"/>
                <w:highlight w:val="magenta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0860000000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5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</w:tr>
      <w:tr w:rsidR="00B44C7B" w:rsidRPr="00CB57DD" w:rsidTr="00B44C7B">
        <w:trPr>
          <w:cantSplit/>
          <w:trHeight w:val="291"/>
          <w:jc w:val="center"/>
        </w:trPr>
        <w:tc>
          <w:tcPr>
            <w:tcW w:w="5245" w:type="dxa"/>
            <w:vAlign w:val="bottom"/>
          </w:tcPr>
          <w:p w:rsidR="00B44C7B" w:rsidRPr="00CB57DD" w:rsidRDefault="00B44C7B" w:rsidP="00B44C7B">
            <w:pPr>
              <w:spacing w:after="140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13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16" w:right="-115"/>
              <w:jc w:val="center"/>
              <w:rPr>
                <w:rFonts w:ascii="Arial" w:hAnsi="Arial" w:cs="Arial"/>
                <w:iCs/>
                <w:sz w:val="20"/>
                <w:szCs w:val="20"/>
                <w:highlight w:val="magenta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0860110990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5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</w:tr>
      <w:tr w:rsidR="00B44C7B" w:rsidRPr="00CB57DD" w:rsidTr="00B44C7B">
        <w:trPr>
          <w:cantSplit/>
          <w:trHeight w:val="291"/>
          <w:jc w:val="center"/>
        </w:trPr>
        <w:tc>
          <w:tcPr>
            <w:tcW w:w="5245" w:type="dxa"/>
            <w:vAlign w:val="bottom"/>
          </w:tcPr>
          <w:p w:rsidR="00B44C7B" w:rsidRPr="00CB57DD" w:rsidRDefault="00B44C7B" w:rsidP="00B44C7B">
            <w:pPr>
              <w:spacing w:after="140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13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B44C7B" w:rsidRPr="00CB57DD" w:rsidRDefault="00B44C7B" w:rsidP="00B44C7B">
            <w:pPr>
              <w:ind w:left="-116" w:right="-115"/>
              <w:jc w:val="center"/>
              <w:rPr>
                <w:rFonts w:ascii="Arial" w:hAnsi="Arial" w:cs="Arial"/>
                <w:iCs/>
                <w:sz w:val="20"/>
                <w:szCs w:val="20"/>
                <w:highlight w:val="magenta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0860110990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5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</w:tr>
      <w:tr w:rsidR="00B44C7B" w:rsidRPr="00CB57DD" w:rsidTr="00B44C7B">
        <w:trPr>
          <w:cantSplit/>
          <w:trHeight w:val="291"/>
          <w:jc w:val="center"/>
        </w:trPr>
        <w:tc>
          <w:tcPr>
            <w:tcW w:w="5245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6292,0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6665,7</w:t>
            </w:r>
          </w:p>
        </w:tc>
      </w:tr>
    </w:tbl>
    <w:p w:rsidR="00B44C7B" w:rsidRPr="00214BA6" w:rsidRDefault="00B44C7B" w:rsidP="00B44C7B">
      <w:pPr>
        <w:pStyle w:val="a4"/>
        <w:tabs>
          <w:tab w:val="clear" w:pos="4677"/>
          <w:tab w:val="clear" w:pos="9355"/>
        </w:tabs>
      </w:pPr>
    </w:p>
    <w:p w:rsidR="00B44C7B" w:rsidRPr="00214BA6" w:rsidRDefault="00B44C7B" w:rsidP="00B44C7B">
      <w:pPr>
        <w:pStyle w:val="a4"/>
        <w:tabs>
          <w:tab w:val="clear" w:pos="4677"/>
          <w:tab w:val="clear" w:pos="9355"/>
        </w:tabs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Приложение № 7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 xml:space="preserve">к  решению Совета «О бюджете  Старокиреметского сельского  поселения 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Аксубаевского  муниципального района на 2026 год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и плановый период  2027 и 2028 годов»</w:t>
      </w:r>
    </w:p>
    <w:p w:rsidR="00CB57DD" w:rsidRDefault="00CB57DD" w:rsidP="00512275">
      <w:pPr>
        <w:pStyle w:val="14"/>
        <w:ind w:left="4956" w:firstLine="708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№ </w:t>
      </w:r>
      <w:r w:rsidRPr="00512275">
        <w:rPr>
          <w:rFonts w:ascii="Arial" w:hAnsi="Arial" w:cs="Arial"/>
          <w:sz w:val="20"/>
        </w:rPr>
        <w:t xml:space="preserve">  от года</w:t>
      </w:r>
    </w:p>
    <w:p w:rsidR="00CB57DD" w:rsidRDefault="00CB57DD" w:rsidP="00512275">
      <w:pPr>
        <w:pStyle w:val="14"/>
        <w:ind w:left="4956" w:firstLine="708"/>
        <w:jc w:val="right"/>
        <w:rPr>
          <w:rFonts w:ascii="Arial" w:hAnsi="Arial" w:cs="Arial"/>
          <w:sz w:val="20"/>
        </w:rPr>
      </w:pPr>
    </w:p>
    <w:p w:rsidR="00512275" w:rsidRPr="00512275" w:rsidRDefault="00512275" w:rsidP="00512275">
      <w:pPr>
        <w:pStyle w:val="14"/>
        <w:ind w:left="4956" w:firstLine="708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 xml:space="preserve"> </w:t>
      </w:r>
    </w:p>
    <w:p w:rsidR="00860ACF" w:rsidRPr="00405128" w:rsidRDefault="00860ACF" w:rsidP="00860ACF">
      <w:pPr>
        <w:pStyle w:val="ad"/>
        <w:rPr>
          <w:b/>
          <w:szCs w:val="24"/>
        </w:rPr>
      </w:pPr>
    </w:p>
    <w:p w:rsidR="00B44C7B" w:rsidRPr="00B44C7B" w:rsidRDefault="00B44C7B" w:rsidP="00B44C7B">
      <w:pPr>
        <w:pStyle w:val="ad"/>
        <w:rPr>
          <w:rFonts w:ascii="Arial" w:hAnsi="Arial" w:cs="Arial"/>
          <w:b/>
          <w:szCs w:val="24"/>
        </w:rPr>
      </w:pPr>
      <w:r w:rsidRPr="00B44C7B">
        <w:rPr>
          <w:rFonts w:ascii="Arial" w:hAnsi="Arial" w:cs="Arial"/>
          <w:b/>
          <w:szCs w:val="24"/>
        </w:rPr>
        <w:t>Ведомственная структура расходов бюджета Старокиреметского сельского поселения</w:t>
      </w:r>
      <w:r>
        <w:rPr>
          <w:rFonts w:ascii="Arial" w:hAnsi="Arial" w:cs="Arial"/>
          <w:b/>
          <w:szCs w:val="24"/>
        </w:rPr>
        <w:t xml:space="preserve"> </w:t>
      </w:r>
      <w:r w:rsidRPr="00B44C7B">
        <w:rPr>
          <w:rFonts w:ascii="Arial" w:hAnsi="Arial" w:cs="Arial"/>
          <w:b/>
          <w:szCs w:val="24"/>
        </w:rPr>
        <w:t>Аксубаевского муниципального района Республики Татарстан</w:t>
      </w:r>
    </w:p>
    <w:p w:rsidR="00B44C7B" w:rsidRPr="00B44C7B" w:rsidRDefault="00B44C7B" w:rsidP="00B44C7B">
      <w:pPr>
        <w:pStyle w:val="ad"/>
        <w:tabs>
          <w:tab w:val="left" w:pos="285"/>
          <w:tab w:val="center" w:pos="5245"/>
        </w:tabs>
        <w:rPr>
          <w:rFonts w:ascii="Arial" w:hAnsi="Arial" w:cs="Arial"/>
          <w:b/>
          <w:szCs w:val="24"/>
        </w:rPr>
      </w:pPr>
      <w:r w:rsidRPr="00B44C7B">
        <w:rPr>
          <w:rFonts w:ascii="Arial" w:hAnsi="Arial" w:cs="Arial"/>
          <w:b/>
          <w:szCs w:val="24"/>
        </w:rPr>
        <w:t>на 2026 год</w:t>
      </w:r>
    </w:p>
    <w:p w:rsidR="00B44C7B" w:rsidRPr="00B44C7B" w:rsidRDefault="00B44C7B" w:rsidP="00B44C7B">
      <w:pPr>
        <w:pStyle w:val="ad"/>
        <w:tabs>
          <w:tab w:val="left" w:pos="285"/>
          <w:tab w:val="center" w:pos="5245"/>
        </w:tabs>
        <w:jc w:val="right"/>
        <w:rPr>
          <w:rFonts w:ascii="Arial" w:hAnsi="Arial" w:cs="Arial"/>
          <w:szCs w:val="24"/>
        </w:rPr>
      </w:pPr>
      <w:r w:rsidRPr="00B44C7B">
        <w:rPr>
          <w:rFonts w:ascii="Arial" w:hAnsi="Arial" w:cs="Arial"/>
          <w:sz w:val="20"/>
          <w:szCs w:val="24"/>
        </w:rPr>
        <w:t>(тыс. руб.)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697"/>
        <w:gridCol w:w="992"/>
      </w:tblGrid>
      <w:tr w:rsidR="00B44C7B" w:rsidRPr="00CB57DD" w:rsidTr="00B44C7B">
        <w:trPr>
          <w:cantSplit/>
          <w:trHeight w:val="336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Вед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B57DD">
              <w:rPr>
                <w:rFonts w:ascii="Arial" w:hAnsi="Arial" w:cs="Arial"/>
                <w:b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B57DD">
              <w:rPr>
                <w:rFonts w:ascii="Arial" w:hAnsi="Arial" w:cs="Arial"/>
                <w:b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405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ЦСР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ВР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2026 г</w:t>
            </w:r>
          </w:p>
        </w:tc>
      </w:tr>
      <w:tr w:rsidR="00B44C7B" w:rsidRPr="00CB57DD" w:rsidTr="00B44C7B">
        <w:trPr>
          <w:cantSplit/>
          <w:trHeight w:val="336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Исполком Старокиреметского сельского поселения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5979,90</w:t>
            </w:r>
          </w:p>
        </w:tc>
      </w:tr>
      <w:tr w:rsidR="00B44C7B" w:rsidRPr="00CB57DD" w:rsidTr="00B44C7B">
        <w:trPr>
          <w:cantSplit/>
          <w:trHeight w:val="336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1860,7</w:t>
            </w:r>
          </w:p>
        </w:tc>
      </w:tr>
      <w:tr w:rsidR="00B44C7B" w:rsidRPr="00CB57DD" w:rsidTr="00B44C7B">
        <w:trPr>
          <w:cantSplit/>
          <w:trHeight w:val="289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950,0</w:t>
            </w:r>
          </w:p>
        </w:tc>
      </w:tr>
      <w:tr w:rsidR="00B44C7B" w:rsidRPr="00CB57DD" w:rsidTr="00B44C7B">
        <w:trPr>
          <w:cantSplit/>
          <w:trHeight w:val="289"/>
        </w:trPr>
        <w:tc>
          <w:tcPr>
            <w:tcW w:w="5387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B44C7B" w:rsidRPr="00CB57DD" w:rsidRDefault="00B44C7B" w:rsidP="00B44C7B">
            <w:pPr>
              <w:spacing w:after="140"/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950,0</w:t>
            </w:r>
          </w:p>
        </w:tc>
      </w:tr>
      <w:tr w:rsidR="00B44C7B" w:rsidRPr="00CB57DD" w:rsidTr="00B44C7B">
        <w:trPr>
          <w:cantSplit/>
          <w:trHeight w:val="289"/>
        </w:trPr>
        <w:tc>
          <w:tcPr>
            <w:tcW w:w="5387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  <w:vAlign w:val="bottom"/>
          </w:tcPr>
          <w:p w:rsidR="00B44C7B" w:rsidRPr="00CB57DD" w:rsidRDefault="00B44C7B" w:rsidP="00B44C7B">
            <w:pPr>
              <w:spacing w:after="140"/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B44C7B" w:rsidRPr="00CB57DD" w:rsidRDefault="00B44C7B" w:rsidP="00B44C7B">
            <w:pPr>
              <w:spacing w:after="140"/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B44C7B" w:rsidRPr="00CB57DD" w:rsidRDefault="00B44C7B" w:rsidP="00B44C7B">
            <w:pPr>
              <w:spacing w:after="140"/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9900002030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950,0</w:t>
            </w:r>
          </w:p>
        </w:tc>
      </w:tr>
      <w:tr w:rsidR="00B44C7B" w:rsidRPr="00CB57DD" w:rsidTr="00B44C7B">
        <w:trPr>
          <w:cantSplit/>
          <w:trHeight w:val="289"/>
        </w:trPr>
        <w:tc>
          <w:tcPr>
            <w:tcW w:w="5387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9900002030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950,0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823,0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5" w:type="dxa"/>
            <w:vAlign w:val="bottom"/>
          </w:tcPr>
          <w:p w:rsidR="00B44C7B" w:rsidRPr="00CB57DD" w:rsidRDefault="00B44C7B" w:rsidP="00B44C7B">
            <w:pPr>
              <w:spacing w:after="140"/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823,0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823,0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672,0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spacing w:after="140"/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spacing w:after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146,0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5" w:type="dxa"/>
            <w:vAlign w:val="bottom"/>
          </w:tcPr>
          <w:p w:rsidR="00B44C7B" w:rsidRPr="00CB57DD" w:rsidRDefault="00B44C7B" w:rsidP="00B44C7B">
            <w:pPr>
              <w:spacing w:after="140"/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697" w:type="dxa"/>
            <w:vAlign w:val="bottom"/>
          </w:tcPr>
          <w:p w:rsidR="00B44C7B" w:rsidRPr="00CB57DD" w:rsidRDefault="00B44C7B" w:rsidP="00B44C7B">
            <w:pPr>
              <w:spacing w:after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5,0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20,7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20,7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9900025600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20,7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9900025600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20,7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Резервный фонд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9900007411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9900007411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9900002950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9900002950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207,20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207,20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207,20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207,20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199,20</w:t>
            </w:r>
          </w:p>
        </w:tc>
      </w:tr>
      <w:tr w:rsidR="00B44C7B" w:rsidRPr="00CB57DD" w:rsidTr="00B44C7B">
        <w:trPr>
          <w:cantSplit/>
          <w:trHeight w:val="492"/>
        </w:trPr>
        <w:tc>
          <w:tcPr>
            <w:tcW w:w="5387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</w:tr>
      <w:tr w:rsidR="00B44C7B" w:rsidRPr="00CB57DD" w:rsidTr="00B44C7B">
        <w:trPr>
          <w:cantSplit/>
          <w:trHeight w:val="359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30,0</w:t>
            </w:r>
          </w:p>
        </w:tc>
      </w:tr>
      <w:tr w:rsidR="00B44C7B" w:rsidRPr="00CB57DD" w:rsidTr="00B44C7B">
        <w:trPr>
          <w:cantSplit/>
          <w:trHeight w:val="292"/>
        </w:trPr>
        <w:tc>
          <w:tcPr>
            <w:tcW w:w="5387" w:type="dxa"/>
            <w:vAlign w:val="center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  <w:vAlign w:val="bottom"/>
          </w:tcPr>
          <w:p w:rsidR="00B44C7B" w:rsidRPr="00CB57DD" w:rsidRDefault="00B44C7B" w:rsidP="00B44C7B">
            <w:pPr>
              <w:spacing w:after="140"/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bottom"/>
          </w:tcPr>
          <w:p w:rsidR="00B44C7B" w:rsidRPr="00CB57DD" w:rsidRDefault="00B44C7B" w:rsidP="00B44C7B">
            <w:pPr>
              <w:spacing w:after="140"/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B44C7B" w:rsidRPr="00CB57DD" w:rsidTr="00B44C7B">
        <w:trPr>
          <w:cantSplit/>
          <w:trHeight w:val="492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Style w:val="22"/>
                <w:rFonts w:ascii="Arial" w:hAnsi="Arial" w:cs="Arial"/>
                <w:sz w:val="20"/>
                <w:szCs w:val="20"/>
              </w:rPr>
              <w:t xml:space="preserve">«Благоустройство территории  </w:t>
            </w:r>
            <w:r w:rsidRPr="00CB57DD">
              <w:rPr>
                <w:rFonts w:ascii="Arial" w:hAnsi="Arial" w:cs="Arial"/>
                <w:sz w:val="20"/>
                <w:szCs w:val="20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Б100000000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B44C7B" w:rsidRPr="00CB57DD" w:rsidTr="00B44C7B">
        <w:trPr>
          <w:cantSplit/>
          <w:trHeight w:val="492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Б100078020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B44C7B" w:rsidRPr="00CB57DD" w:rsidTr="00B44C7B">
        <w:trPr>
          <w:cantSplit/>
          <w:trHeight w:val="492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Б100078020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B44C7B" w:rsidRPr="00CB57DD" w:rsidTr="00B44C7B">
        <w:trPr>
          <w:cantSplit/>
          <w:trHeight w:val="492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B44C7B" w:rsidRPr="00CB57DD" w:rsidTr="00B44C7B">
        <w:trPr>
          <w:cantSplit/>
          <w:trHeight w:val="492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Программа поддержки малого и среднего предпринимательства в Старокиреметском сельском поселении Аксубаевского муниципального района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1100000000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B44C7B" w:rsidRPr="00CB57DD" w:rsidTr="00B44C7B">
        <w:trPr>
          <w:cantSplit/>
          <w:trHeight w:val="492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Мероприятия в части реализации программы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1170065272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B44C7B" w:rsidRPr="00CB57DD" w:rsidTr="00B44C7B">
        <w:trPr>
          <w:cantSplit/>
          <w:trHeight w:val="492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1170065272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iCs/>
                <w:sz w:val="20"/>
                <w:szCs w:val="20"/>
              </w:rPr>
              <w:t>552,0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</w:tcPr>
          <w:p w:rsidR="00B44C7B" w:rsidRPr="00CB57DD" w:rsidRDefault="00B44C7B" w:rsidP="00B44C7B">
            <w:pPr>
              <w:pStyle w:val="ad"/>
              <w:ind w:right="-82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Коммунальное хозяйство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</w:tcPr>
          <w:p w:rsidR="00B44C7B" w:rsidRPr="00CB57DD" w:rsidRDefault="00B44C7B" w:rsidP="00B44C7B">
            <w:pPr>
              <w:pStyle w:val="ad"/>
              <w:ind w:right="-8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Программа «Комплексное развитие систем коммунальной инфраструктуры Старокиреметского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pStyle w:val="ad"/>
              <w:ind w:left="-120" w:right="-84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pStyle w:val="ad"/>
              <w:ind w:left="-125" w:right="-81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pStyle w:val="af8"/>
              <w:ind w:left="-133" w:right="-89"/>
              <w:rPr>
                <w:rFonts w:ascii="Arial" w:hAnsi="Arial" w:cs="Arial"/>
                <w:i w:val="0"/>
                <w:sz w:val="20"/>
                <w:lang w:val="ru-RU" w:eastAsia="ru-RU"/>
              </w:rPr>
            </w:pPr>
            <w:r w:rsidRPr="00CB57DD">
              <w:rPr>
                <w:rFonts w:ascii="Arial" w:hAnsi="Arial" w:cs="Arial"/>
                <w:i w:val="0"/>
                <w:sz w:val="20"/>
                <w:lang w:val="ru-RU" w:eastAsia="ru-RU"/>
              </w:rPr>
              <w:t>Ж100000000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</w:tcPr>
          <w:p w:rsidR="00B44C7B" w:rsidRPr="00CB57DD" w:rsidRDefault="00B44C7B" w:rsidP="00B44C7B">
            <w:pPr>
              <w:pStyle w:val="ad"/>
              <w:ind w:right="-82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pStyle w:val="ad"/>
              <w:ind w:left="-120" w:right="-84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pStyle w:val="ad"/>
              <w:ind w:left="-125" w:right="-81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pStyle w:val="af8"/>
              <w:ind w:left="-133" w:right="-89"/>
              <w:rPr>
                <w:rFonts w:ascii="Arial" w:hAnsi="Arial" w:cs="Arial"/>
                <w:i w:val="0"/>
                <w:sz w:val="20"/>
                <w:lang w:val="ru-RU" w:eastAsia="ru-RU"/>
              </w:rPr>
            </w:pPr>
            <w:r w:rsidRPr="00CB57DD">
              <w:rPr>
                <w:rFonts w:ascii="Arial" w:hAnsi="Arial" w:cs="Arial"/>
                <w:i w:val="0"/>
                <w:sz w:val="20"/>
                <w:lang w:val="ru-RU" w:eastAsia="ru-RU"/>
              </w:rPr>
              <w:t>Ж100075050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</w:tcPr>
          <w:p w:rsidR="00B44C7B" w:rsidRPr="00CB57DD" w:rsidRDefault="00B44C7B" w:rsidP="00B44C7B">
            <w:pPr>
              <w:pStyle w:val="ad"/>
              <w:ind w:right="-8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pStyle w:val="ad"/>
              <w:ind w:left="-120" w:right="-84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pStyle w:val="ad"/>
              <w:ind w:left="-125" w:right="-81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pStyle w:val="af8"/>
              <w:ind w:left="-133" w:right="-89"/>
              <w:rPr>
                <w:rFonts w:ascii="Arial" w:hAnsi="Arial" w:cs="Arial"/>
                <w:i w:val="0"/>
                <w:sz w:val="20"/>
                <w:lang w:val="ru-RU" w:eastAsia="ru-RU"/>
              </w:rPr>
            </w:pPr>
            <w:r w:rsidRPr="00CB57DD">
              <w:rPr>
                <w:rFonts w:ascii="Arial" w:hAnsi="Arial" w:cs="Arial"/>
                <w:i w:val="0"/>
                <w:sz w:val="20"/>
                <w:lang w:val="ru-RU" w:eastAsia="ru-RU"/>
              </w:rPr>
              <w:t>Ж100075050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</w:tcPr>
          <w:p w:rsidR="00B44C7B" w:rsidRPr="00CB57DD" w:rsidRDefault="00B44C7B" w:rsidP="00B44C7B">
            <w:pPr>
              <w:pStyle w:val="ad"/>
              <w:ind w:right="-8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bCs/>
                <w:i/>
                <w:sz w:val="20"/>
                <w:szCs w:val="20"/>
              </w:rPr>
              <w:t>Благоустройство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392,0</w:t>
            </w:r>
          </w:p>
        </w:tc>
      </w:tr>
      <w:tr w:rsidR="00B44C7B" w:rsidRPr="00CB57DD" w:rsidTr="00B44C7B">
        <w:trPr>
          <w:cantSplit/>
          <w:trHeight w:val="480"/>
        </w:trPr>
        <w:tc>
          <w:tcPr>
            <w:tcW w:w="5387" w:type="dxa"/>
          </w:tcPr>
          <w:p w:rsidR="00B44C7B" w:rsidRPr="00CB57DD" w:rsidRDefault="00B44C7B" w:rsidP="00B44C7B">
            <w:pPr>
              <w:pStyle w:val="ad"/>
              <w:ind w:right="-8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B57DD">
              <w:rPr>
                <w:rStyle w:val="22"/>
                <w:rFonts w:ascii="Arial" w:eastAsiaTheme="minorHAnsi" w:hAnsi="Arial" w:cs="Arial"/>
                <w:i/>
                <w:sz w:val="20"/>
                <w:szCs w:val="20"/>
              </w:rPr>
              <w:t xml:space="preserve">Программа «Благоустройство территории  </w:t>
            </w:r>
            <w:r w:rsidRPr="00CB57DD">
              <w:rPr>
                <w:rFonts w:ascii="Arial" w:hAnsi="Arial" w:cs="Arial"/>
                <w:i/>
                <w:sz w:val="20"/>
                <w:szCs w:val="20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Б100000000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392,0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</w:tcPr>
          <w:p w:rsidR="00B44C7B" w:rsidRPr="00CB57DD" w:rsidRDefault="00B44C7B" w:rsidP="00B44C7B">
            <w:pPr>
              <w:pStyle w:val="ad"/>
              <w:ind w:right="-82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Уличное  освещение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  <w:vAlign w:val="bottom"/>
          </w:tcPr>
          <w:p w:rsidR="00B44C7B" w:rsidRPr="00CB57DD" w:rsidRDefault="00B44C7B" w:rsidP="00B44C7B">
            <w:pPr>
              <w:pStyle w:val="ad"/>
              <w:ind w:left="-120" w:right="-84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B44C7B" w:rsidRPr="00CB57DD" w:rsidRDefault="00B44C7B" w:rsidP="00B44C7B">
            <w:pPr>
              <w:pStyle w:val="ad"/>
              <w:ind w:left="-125" w:right="-81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03</w:t>
            </w:r>
          </w:p>
        </w:tc>
        <w:tc>
          <w:tcPr>
            <w:tcW w:w="1405" w:type="dxa"/>
            <w:vAlign w:val="bottom"/>
          </w:tcPr>
          <w:p w:rsidR="00B44C7B" w:rsidRPr="00CB57DD" w:rsidRDefault="00B44C7B" w:rsidP="00B44C7B">
            <w:pPr>
              <w:pStyle w:val="af8"/>
              <w:ind w:left="-133" w:right="-89"/>
              <w:rPr>
                <w:rFonts w:ascii="Arial" w:hAnsi="Arial" w:cs="Arial"/>
                <w:i w:val="0"/>
                <w:sz w:val="20"/>
                <w:lang w:val="ru-RU" w:eastAsia="ru-RU"/>
              </w:rPr>
            </w:pPr>
            <w:r w:rsidRPr="00CB57DD">
              <w:rPr>
                <w:rFonts w:ascii="Arial" w:hAnsi="Arial" w:cs="Arial"/>
                <w:i w:val="0"/>
                <w:sz w:val="20"/>
                <w:lang w:val="ru-RU" w:eastAsia="ru-RU"/>
              </w:rPr>
              <w:t>Б100078010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203,0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Б100078010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203,0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Содержание кладбищ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Б100078040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Б100078040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</w:tcPr>
          <w:p w:rsidR="00B44C7B" w:rsidRPr="00CB57DD" w:rsidRDefault="00B44C7B" w:rsidP="00B44C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Б100078050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185,0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</w:tcPr>
          <w:p w:rsidR="00B44C7B" w:rsidRPr="00CB57DD" w:rsidRDefault="00B44C7B" w:rsidP="00B44C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Б100078050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185,0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iCs/>
                <w:sz w:val="20"/>
                <w:szCs w:val="20"/>
              </w:rPr>
              <w:t>3330,0</w:t>
            </w:r>
          </w:p>
        </w:tc>
      </w:tr>
      <w:tr w:rsidR="00B44C7B" w:rsidRPr="00CB57DD" w:rsidTr="00B44C7B">
        <w:trPr>
          <w:cantSplit/>
          <w:trHeight w:val="90"/>
        </w:trPr>
        <w:tc>
          <w:tcPr>
            <w:tcW w:w="5387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3329,0</w:t>
            </w:r>
          </w:p>
        </w:tc>
      </w:tr>
      <w:tr w:rsidR="00B44C7B" w:rsidRPr="00CB57DD" w:rsidTr="00B44C7B">
        <w:trPr>
          <w:cantSplit/>
          <w:trHeight w:val="291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«Развития культуры </w:t>
            </w:r>
            <w:r w:rsidRPr="00CB57DD">
              <w:rPr>
                <w:rFonts w:ascii="Arial" w:hAnsi="Arial" w:cs="Arial"/>
                <w:iCs/>
                <w:sz w:val="20"/>
                <w:szCs w:val="20"/>
              </w:rPr>
              <w:t>Старокиреметского сельского поселения</w:t>
            </w: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Аксубаевского муниципального района 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0800000000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3329,0</w:t>
            </w:r>
          </w:p>
        </w:tc>
      </w:tr>
      <w:tr w:rsidR="00B44C7B" w:rsidRPr="00CB57DD" w:rsidTr="00B44C7B">
        <w:trPr>
          <w:cantSplit/>
          <w:trHeight w:val="291"/>
        </w:trPr>
        <w:tc>
          <w:tcPr>
            <w:tcW w:w="5387" w:type="dxa"/>
            <w:vAlign w:val="bottom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Подпрограмма «Развитие музейного дела»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0810000000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1763,0</w:t>
            </w:r>
          </w:p>
        </w:tc>
      </w:tr>
      <w:tr w:rsidR="00B44C7B" w:rsidRPr="00CB57DD" w:rsidTr="00B44C7B">
        <w:trPr>
          <w:cantSplit/>
          <w:trHeight w:val="291"/>
        </w:trPr>
        <w:tc>
          <w:tcPr>
            <w:tcW w:w="5387" w:type="dxa"/>
            <w:vAlign w:val="bottom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Комплексное развитие музеев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0810100000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1763,0</w:t>
            </w:r>
          </w:p>
        </w:tc>
      </w:tr>
      <w:tr w:rsidR="00B44C7B" w:rsidRPr="00CB57DD" w:rsidTr="00B44C7B">
        <w:trPr>
          <w:cantSplit/>
          <w:trHeight w:val="291"/>
        </w:trPr>
        <w:tc>
          <w:tcPr>
            <w:tcW w:w="5387" w:type="dxa"/>
            <w:vAlign w:val="bottom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0810144090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1763,0</w:t>
            </w:r>
          </w:p>
        </w:tc>
      </w:tr>
      <w:tr w:rsidR="00B44C7B" w:rsidRPr="00CB57DD" w:rsidTr="00B44C7B">
        <w:trPr>
          <w:cantSplit/>
          <w:trHeight w:val="291"/>
        </w:trPr>
        <w:tc>
          <w:tcPr>
            <w:tcW w:w="5387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0810144090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1693,0</w:t>
            </w:r>
          </w:p>
        </w:tc>
      </w:tr>
      <w:tr w:rsidR="00B44C7B" w:rsidRPr="00CB57DD" w:rsidTr="00B44C7B">
        <w:trPr>
          <w:cantSplit/>
          <w:trHeight w:val="291"/>
        </w:trPr>
        <w:tc>
          <w:tcPr>
            <w:tcW w:w="5387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0810144090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70,0</w:t>
            </w:r>
          </w:p>
        </w:tc>
      </w:tr>
      <w:tr w:rsidR="00B44C7B" w:rsidRPr="00CB57DD" w:rsidTr="00B44C7B">
        <w:trPr>
          <w:cantSplit/>
          <w:trHeight w:val="291"/>
        </w:trPr>
        <w:tc>
          <w:tcPr>
            <w:tcW w:w="5387" w:type="dxa"/>
            <w:vAlign w:val="bottom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0840000000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1566,0</w:t>
            </w:r>
          </w:p>
        </w:tc>
      </w:tr>
      <w:tr w:rsidR="00B44C7B" w:rsidRPr="00CB57DD" w:rsidTr="00B44C7B">
        <w:trPr>
          <w:cantSplit/>
          <w:trHeight w:val="291"/>
        </w:trPr>
        <w:tc>
          <w:tcPr>
            <w:tcW w:w="5387" w:type="dxa"/>
            <w:vAlign w:val="bottom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0840100000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1566,0</w:t>
            </w:r>
          </w:p>
        </w:tc>
      </w:tr>
      <w:tr w:rsidR="00B44C7B" w:rsidRPr="00CB57DD" w:rsidTr="00B44C7B">
        <w:trPr>
          <w:cantSplit/>
          <w:trHeight w:val="291"/>
        </w:trPr>
        <w:tc>
          <w:tcPr>
            <w:tcW w:w="5387" w:type="dxa"/>
            <w:vAlign w:val="bottom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0840144091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1566,0</w:t>
            </w:r>
          </w:p>
        </w:tc>
      </w:tr>
      <w:tr w:rsidR="00B44C7B" w:rsidRPr="00CB57DD" w:rsidTr="00B44C7B">
        <w:trPr>
          <w:cantSplit/>
          <w:trHeight w:val="291"/>
        </w:trPr>
        <w:tc>
          <w:tcPr>
            <w:tcW w:w="5387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0840144091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1269,0</w:t>
            </w:r>
          </w:p>
        </w:tc>
      </w:tr>
      <w:tr w:rsidR="00B44C7B" w:rsidRPr="00CB57DD" w:rsidTr="00B44C7B">
        <w:trPr>
          <w:cantSplit/>
          <w:trHeight w:val="291"/>
        </w:trPr>
        <w:tc>
          <w:tcPr>
            <w:tcW w:w="5387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0840144091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297,0</w:t>
            </w:r>
          </w:p>
        </w:tc>
      </w:tr>
      <w:tr w:rsidR="00B44C7B" w:rsidRPr="00CB57DD" w:rsidTr="00B44C7B">
        <w:trPr>
          <w:cantSplit/>
          <w:trHeight w:val="291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Подпрограмма по профилактике терроризма и экстремизма на территории Старокиреметского сельского поселения</w:t>
            </w: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Аксубаевского муниципального района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  <w:highlight w:val="magenta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0860000000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ind w:left="-108" w:right="-5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</w:tr>
      <w:tr w:rsidR="00B44C7B" w:rsidRPr="00CB57DD" w:rsidTr="00B44C7B">
        <w:trPr>
          <w:cantSplit/>
          <w:trHeight w:val="291"/>
        </w:trPr>
        <w:tc>
          <w:tcPr>
            <w:tcW w:w="5387" w:type="dxa"/>
            <w:vAlign w:val="bottom"/>
          </w:tcPr>
          <w:p w:rsidR="00B44C7B" w:rsidRPr="00CB57DD" w:rsidRDefault="00B44C7B" w:rsidP="00B44C7B">
            <w:pPr>
              <w:spacing w:after="140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  <w:highlight w:val="magenta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0860110990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ind w:left="-108" w:right="-5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</w:tr>
      <w:tr w:rsidR="00B44C7B" w:rsidRPr="00CB57DD" w:rsidTr="00B44C7B">
        <w:trPr>
          <w:cantSplit/>
          <w:trHeight w:val="291"/>
        </w:trPr>
        <w:tc>
          <w:tcPr>
            <w:tcW w:w="5387" w:type="dxa"/>
            <w:vAlign w:val="bottom"/>
          </w:tcPr>
          <w:p w:rsidR="00B44C7B" w:rsidRPr="00CB57DD" w:rsidRDefault="00B44C7B" w:rsidP="00B44C7B">
            <w:pPr>
              <w:spacing w:after="140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iCs/>
                <w:sz w:val="20"/>
                <w:szCs w:val="20"/>
                <w:highlight w:val="magenta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0860110990</w:t>
            </w:r>
          </w:p>
        </w:tc>
        <w:tc>
          <w:tcPr>
            <w:tcW w:w="697" w:type="dxa"/>
          </w:tcPr>
          <w:p w:rsidR="00B44C7B" w:rsidRPr="00CB57DD" w:rsidRDefault="00B44C7B" w:rsidP="00B44C7B">
            <w:pPr>
              <w:ind w:left="-108" w:right="-5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</w:tr>
      <w:tr w:rsidR="00B44C7B" w:rsidRPr="00CB57DD" w:rsidTr="00B44C7B">
        <w:trPr>
          <w:cantSplit/>
          <w:trHeight w:val="291"/>
        </w:trPr>
        <w:tc>
          <w:tcPr>
            <w:tcW w:w="5387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 xml:space="preserve">ВСЕГО РАСХОДОВ </w:t>
            </w:r>
          </w:p>
        </w:tc>
        <w:tc>
          <w:tcPr>
            <w:tcW w:w="721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C7B" w:rsidRPr="00CB57DD" w:rsidRDefault="00B44C7B" w:rsidP="00B44C7B">
            <w:pPr>
              <w:ind w:left="-108" w:right="-1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5979,9</w:t>
            </w:r>
          </w:p>
        </w:tc>
      </w:tr>
    </w:tbl>
    <w:p w:rsidR="00B44C7B" w:rsidRPr="00405128" w:rsidRDefault="00B44C7B" w:rsidP="00B44C7B">
      <w:pPr>
        <w:pStyle w:val="a4"/>
        <w:tabs>
          <w:tab w:val="clear" w:pos="4677"/>
          <w:tab w:val="clear" w:pos="9355"/>
        </w:tabs>
      </w:pPr>
    </w:p>
    <w:p w:rsidR="00B44C7B" w:rsidRPr="00405128" w:rsidRDefault="00B44C7B" w:rsidP="00B44C7B">
      <w:pPr>
        <w:pStyle w:val="a4"/>
        <w:tabs>
          <w:tab w:val="clear" w:pos="4677"/>
          <w:tab w:val="clear" w:pos="9355"/>
        </w:tabs>
      </w:pPr>
    </w:p>
    <w:p w:rsidR="00B44C7B" w:rsidRPr="00405128" w:rsidRDefault="00B44C7B" w:rsidP="00B44C7B">
      <w:pPr>
        <w:pStyle w:val="ad"/>
        <w:tabs>
          <w:tab w:val="left" w:pos="285"/>
          <w:tab w:val="center" w:pos="5245"/>
        </w:tabs>
        <w:rPr>
          <w:szCs w:val="24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Приложение № 8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 xml:space="preserve">к  решению Совета «О бюджете  Старокиреметского сельского  поселения 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Аксубаевского  муниципального района на 2026 год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и плановый период  2027 и 2028 годов»</w:t>
      </w:r>
    </w:p>
    <w:p w:rsidR="00512275" w:rsidRPr="00512275" w:rsidRDefault="00CB57DD" w:rsidP="00512275">
      <w:pPr>
        <w:pStyle w:val="14"/>
        <w:ind w:left="4956" w:firstLine="708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№ </w:t>
      </w:r>
      <w:r w:rsidRPr="00512275">
        <w:rPr>
          <w:rFonts w:ascii="Arial" w:hAnsi="Arial" w:cs="Arial"/>
          <w:sz w:val="20"/>
        </w:rPr>
        <w:t xml:space="preserve">  от года </w:t>
      </w:r>
      <w:r w:rsidR="00512275" w:rsidRPr="00512275">
        <w:rPr>
          <w:rFonts w:ascii="Arial" w:hAnsi="Arial" w:cs="Arial"/>
          <w:sz w:val="20"/>
        </w:rPr>
        <w:t xml:space="preserve"> </w:t>
      </w:r>
    </w:p>
    <w:p w:rsidR="00860ACF" w:rsidRPr="000024CE" w:rsidRDefault="00860ACF" w:rsidP="00860ACF">
      <w:pPr>
        <w:pStyle w:val="ad"/>
        <w:rPr>
          <w:b/>
          <w:szCs w:val="24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B44C7B" w:rsidRPr="00CB57DD" w:rsidRDefault="00B44C7B" w:rsidP="00CB57DD">
      <w:pPr>
        <w:pStyle w:val="ad"/>
        <w:rPr>
          <w:rFonts w:ascii="Arial" w:hAnsi="Arial" w:cs="Arial"/>
          <w:b/>
          <w:szCs w:val="24"/>
        </w:rPr>
      </w:pPr>
      <w:r w:rsidRPr="00CB57DD">
        <w:rPr>
          <w:rFonts w:ascii="Arial" w:hAnsi="Arial" w:cs="Arial"/>
          <w:b/>
          <w:szCs w:val="24"/>
        </w:rPr>
        <w:t>Ведомственная структура расходов бюджета Старок</w:t>
      </w:r>
      <w:r w:rsidR="00CB57DD">
        <w:rPr>
          <w:rFonts w:ascii="Arial" w:hAnsi="Arial" w:cs="Arial"/>
          <w:b/>
          <w:szCs w:val="24"/>
        </w:rPr>
        <w:t xml:space="preserve">иреметского сельского поселения </w:t>
      </w:r>
      <w:r w:rsidRPr="00CB57DD">
        <w:rPr>
          <w:rFonts w:ascii="Arial" w:hAnsi="Arial" w:cs="Arial"/>
          <w:b/>
          <w:szCs w:val="24"/>
        </w:rPr>
        <w:t>Аксубаевского муниципального района Республики Татарстан</w:t>
      </w:r>
    </w:p>
    <w:p w:rsidR="00B44C7B" w:rsidRPr="00CB57DD" w:rsidRDefault="00B44C7B" w:rsidP="00B44C7B">
      <w:pPr>
        <w:pStyle w:val="ad"/>
        <w:tabs>
          <w:tab w:val="left" w:pos="285"/>
          <w:tab w:val="center" w:pos="5245"/>
        </w:tabs>
        <w:rPr>
          <w:rFonts w:ascii="Arial" w:hAnsi="Arial" w:cs="Arial"/>
          <w:b/>
          <w:szCs w:val="24"/>
        </w:rPr>
      </w:pPr>
      <w:r w:rsidRPr="00CB57DD">
        <w:rPr>
          <w:rFonts w:ascii="Arial" w:hAnsi="Arial" w:cs="Arial"/>
          <w:b/>
          <w:szCs w:val="24"/>
        </w:rPr>
        <w:t>на плановый период 2027-2028 годов</w:t>
      </w:r>
    </w:p>
    <w:p w:rsidR="00B44C7B" w:rsidRPr="00CB57DD" w:rsidRDefault="00CB57DD" w:rsidP="00B44C7B">
      <w:pPr>
        <w:pStyle w:val="ad"/>
        <w:tabs>
          <w:tab w:val="left" w:pos="285"/>
          <w:tab w:val="center" w:pos="5245"/>
        </w:tabs>
        <w:jc w:val="right"/>
        <w:rPr>
          <w:rFonts w:ascii="Arial" w:hAnsi="Arial" w:cs="Arial"/>
          <w:sz w:val="20"/>
          <w:szCs w:val="24"/>
        </w:rPr>
      </w:pPr>
      <w:r w:rsidRPr="00CB57DD">
        <w:rPr>
          <w:rFonts w:ascii="Arial" w:hAnsi="Arial" w:cs="Arial"/>
          <w:sz w:val="20"/>
          <w:szCs w:val="24"/>
        </w:rPr>
        <w:t>(</w:t>
      </w:r>
      <w:r w:rsidR="00B44C7B" w:rsidRPr="00CB57DD">
        <w:rPr>
          <w:rFonts w:ascii="Arial" w:hAnsi="Arial" w:cs="Arial"/>
          <w:sz w:val="20"/>
          <w:szCs w:val="24"/>
        </w:rPr>
        <w:t>тыс. руб.</w:t>
      </w:r>
      <w:r w:rsidRPr="00CB57DD">
        <w:rPr>
          <w:rFonts w:ascii="Arial" w:hAnsi="Arial" w:cs="Arial"/>
          <w:sz w:val="20"/>
          <w:szCs w:val="24"/>
        </w:rPr>
        <w:t>)</w:t>
      </w:r>
    </w:p>
    <w:tbl>
      <w:tblPr>
        <w:tblW w:w="1099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708"/>
        <w:gridCol w:w="567"/>
        <w:gridCol w:w="709"/>
        <w:gridCol w:w="1358"/>
        <w:gridCol w:w="709"/>
        <w:gridCol w:w="992"/>
        <w:gridCol w:w="993"/>
      </w:tblGrid>
      <w:tr w:rsidR="00B44C7B" w:rsidRPr="00CB57DD" w:rsidTr="00CB57DD">
        <w:trPr>
          <w:cantSplit/>
          <w:trHeight w:val="336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Вед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B57DD">
              <w:rPr>
                <w:rFonts w:ascii="Arial" w:hAnsi="Arial" w:cs="Arial"/>
                <w:b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B57DD">
              <w:rPr>
                <w:rFonts w:ascii="Arial" w:hAnsi="Arial" w:cs="Arial"/>
                <w:b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35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ЦСР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ВР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2027г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2028г</w:t>
            </w:r>
          </w:p>
        </w:tc>
      </w:tr>
      <w:tr w:rsidR="00B44C7B" w:rsidRPr="00CB57DD" w:rsidTr="00CB57DD">
        <w:trPr>
          <w:cantSplit/>
          <w:trHeight w:val="336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Исполком Старокиреметского сельского поселения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6292,00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6665,70</w:t>
            </w:r>
          </w:p>
        </w:tc>
      </w:tr>
      <w:tr w:rsidR="00B44C7B" w:rsidRPr="00CB57DD" w:rsidTr="00CB57DD">
        <w:trPr>
          <w:cantSplit/>
          <w:trHeight w:val="336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2010,7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2177,7</w:t>
            </w:r>
          </w:p>
        </w:tc>
      </w:tr>
      <w:tr w:rsidR="00B44C7B" w:rsidRPr="00CB57DD" w:rsidTr="00CB57DD">
        <w:trPr>
          <w:cantSplit/>
          <w:trHeight w:val="289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02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1045,0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1154,0</w:t>
            </w:r>
          </w:p>
        </w:tc>
      </w:tr>
      <w:tr w:rsidR="00B44C7B" w:rsidRPr="00CB57DD" w:rsidTr="00CB57DD">
        <w:trPr>
          <w:cantSplit/>
          <w:trHeight w:val="289"/>
          <w:jc w:val="center"/>
        </w:trPr>
        <w:tc>
          <w:tcPr>
            <w:tcW w:w="4962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58" w:type="dxa"/>
            <w:vAlign w:val="bottom"/>
          </w:tcPr>
          <w:p w:rsidR="00B44C7B" w:rsidRPr="00CB57DD" w:rsidRDefault="00B44C7B" w:rsidP="00B44C7B">
            <w:pPr>
              <w:spacing w:after="140"/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1045,0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1154,0</w:t>
            </w:r>
          </w:p>
        </w:tc>
      </w:tr>
      <w:tr w:rsidR="00B44C7B" w:rsidRPr="00CB57DD" w:rsidTr="00CB57DD">
        <w:trPr>
          <w:cantSplit/>
          <w:trHeight w:val="289"/>
          <w:jc w:val="center"/>
        </w:trPr>
        <w:tc>
          <w:tcPr>
            <w:tcW w:w="4962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B44C7B" w:rsidRPr="00CB57DD" w:rsidRDefault="00B44C7B" w:rsidP="00B44C7B">
            <w:pPr>
              <w:spacing w:after="140"/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bottom"/>
          </w:tcPr>
          <w:p w:rsidR="00B44C7B" w:rsidRPr="00CB57DD" w:rsidRDefault="00B44C7B" w:rsidP="00B44C7B">
            <w:pPr>
              <w:spacing w:after="140"/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58" w:type="dxa"/>
            <w:vAlign w:val="bottom"/>
          </w:tcPr>
          <w:p w:rsidR="00B44C7B" w:rsidRPr="00CB57DD" w:rsidRDefault="00B44C7B" w:rsidP="00B44C7B">
            <w:pPr>
              <w:spacing w:after="140"/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9900002030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1045,0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1154,0</w:t>
            </w:r>
          </w:p>
        </w:tc>
      </w:tr>
      <w:tr w:rsidR="00B44C7B" w:rsidRPr="00CB57DD" w:rsidTr="00CB57DD">
        <w:trPr>
          <w:cantSplit/>
          <w:trHeight w:val="289"/>
          <w:jc w:val="center"/>
        </w:trPr>
        <w:tc>
          <w:tcPr>
            <w:tcW w:w="4962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9900002030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1045,0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1154,0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04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03" w:right="-10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878,0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936,0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58" w:type="dxa"/>
            <w:vAlign w:val="bottom"/>
          </w:tcPr>
          <w:p w:rsidR="00B44C7B" w:rsidRPr="00CB57DD" w:rsidRDefault="00B44C7B" w:rsidP="00B44C7B">
            <w:pPr>
              <w:spacing w:after="140"/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878,0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936,0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878,0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936,0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727,0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785,0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spacing w:after="140"/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spacing w:after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146,0</w:t>
            </w:r>
          </w:p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146,0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58" w:type="dxa"/>
            <w:vAlign w:val="bottom"/>
          </w:tcPr>
          <w:p w:rsidR="00B44C7B" w:rsidRPr="00CB57DD" w:rsidRDefault="00B44C7B" w:rsidP="00B44C7B">
            <w:pPr>
              <w:spacing w:after="140"/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bottom"/>
          </w:tcPr>
          <w:p w:rsidR="00B44C7B" w:rsidRPr="00CB57DD" w:rsidRDefault="00B44C7B" w:rsidP="00B44C7B">
            <w:pPr>
              <w:spacing w:after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5,0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5,0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03" w:right="-10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20,7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20,7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06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20,7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20,7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06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03" w:right="-10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9900025600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20,7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20,7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06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03" w:right="-10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9900025600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20,7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20,7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Резервный фонд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03" w:right="-10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03" w:right="-10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9900007411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03" w:right="-10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9900007411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17,0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lastRenderedPageBreak/>
              <w:t>Другие общегосударственные расходы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13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9900002950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9900002950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50,0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03" w:right="-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233,0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301,0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233,0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301,0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03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233,0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301,0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233,0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301,0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225,0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293,0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iCs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30,0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30,0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  <w:vAlign w:val="center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B44C7B" w:rsidRPr="00CB57DD" w:rsidRDefault="00B44C7B" w:rsidP="00B44C7B">
            <w:pPr>
              <w:spacing w:after="140"/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bottom"/>
          </w:tcPr>
          <w:p w:rsidR="00B44C7B" w:rsidRPr="00CB57DD" w:rsidRDefault="00B44C7B" w:rsidP="00B44C7B">
            <w:pPr>
              <w:spacing w:after="140"/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Style w:val="22"/>
                <w:rFonts w:ascii="Arial" w:hAnsi="Arial" w:cs="Arial"/>
                <w:sz w:val="20"/>
                <w:szCs w:val="20"/>
              </w:rPr>
              <w:t xml:space="preserve">«Благоустройство территории  </w:t>
            </w:r>
            <w:r w:rsidRPr="00CB57DD">
              <w:rPr>
                <w:rFonts w:ascii="Arial" w:hAnsi="Arial" w:cs="Arial"/>
                <w:sz w:val="20"/>
                <w:szCs w:val="20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Б100000000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Б100078020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Б100078020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Программа поддержки малого и среднего предпринимательства в Старокиреметском сельском поселении Аксубаевского муниципального района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1100000000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Мероприятия в части реализации программы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1170065272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20" w:right="-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25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33" w:right="-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1170065272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ind w:left="-110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03" w:right="-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iCs/>
                <w:sz w:val="20"/>
                <w:szCs w:val="20"/>
              </w:rPr>
              <w:t>565,0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iCs/>
                <w:sz w:val="20"/>
                <w:szCs w:val="20"/>
              </w:rPr>
              <w:t>575,0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pStyle w:val="ad"/>
              <w:ind w:right="-82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Коммунальное хозяйство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03" w:right="-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pStyle w:val="ad"/>
              <w:ind w:right="-8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Программа «Комплексное развитие систем коммунальной инфраструктуры Старокиреметского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pStyle w:val="ad"/>
              <w:ind w:left="-104" w:right="-102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pStyle w:val="ad"/>
              <w:ind w:left="-107" w:right="-106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02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pStyle w:val="af8"/>
              <w:ind w:left="-103" w:right="-107"/>
              <w:rPr>
                <w:rFonts w:ascii="Arial" w:hAnsi="Arial" w:cs="Arial"/>
                <w:i w:val="0"/>
                <w:sz w:val="20"/>
                <w:lang w:val="ru-RU" w:eastAsia="ru-RU"/>
              </w:rPr>
            </w:pPr>
            <w:r w:rsidRPr="00CB57DD">
              <w:rPr>
                <w:rFonts w:ascii="Arial" w:hAnsi="Arial" w:cs="Arial"/>
                <w:i w:val="0"/>
                <w:sz w:val="20"/>
                <w:lang w:val="ru-RU" w:eastAsia="ru-RU"/>
              </w:rPr>
              <w:t>Ж100000000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pStyle w:val="ad"/>
              <w:ind w:right="-82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pStyle w:val="ad"/>
              <w:ind w:left="-104" w:right="-102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pStyle w:val="ad"/>
              <w:ind w:left="-107" w:right="-106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02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pStyle w:val="af8"/>
              <w:ind w:left="-103" w:right="-107"/>
              <w:rPr>
                <w:rFonts w:ascii="Arial" w:hAnsi="Arial" w:cs="Arial"/>
                <w:i w:val="0"/>
                <w:sz w:val="20"/>
                <w:lang w:val="ru-RU" w:eastAsia="ru-RU"/>
              </w:rPr>
            </w:pPr>
            <w:r w:rsidRPr="00CB57DD">
              <w:rPr>
                <w:rFonts w:ascii="Arial" w:hAnsi="Arial" w:cs="Arial"/>
                <w:i w:val="0"/>
                <w:sz w:val="20"/>
                <w:lang w:val="ru-RU" w:eastAsia="ru-RU"/>
              </w:rPr>
              <w:t>Ж100075050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pStyle w:val="ad"/>
              <w:ind w:right="-8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pStyle w:val="ad"/>
              <w:ind w:left="-104" w:right="-102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pStyle w:val="ad"/>
              <w:ind w:left="-107" w:right="-106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02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pStyle w:val="af8"/>
              <w:ind w:left="-103" w:right="-107"/>
              <w:rPr>
                <w:rFonts w:ascii="Arial" w:hAnsi="Arial" w:cs="Arial"/>
                <w:i w:val="0"/>
                <w:sz w:val="20"/>
                <w:lang w:val="ru-RU" w:eastAsia="ru-RU"/>
              </w:rPr>
            </w:pPr>
            <w:r w:rsidRPr="00CB57DD">
              <w:rPr>
                <w:rFonts w:ascii="Arial" w:hAnsi="Arial" w:cs="Arial"/>
                <w:i w:val="0"/>
                <w:sz w:val="20"/>
                <w:lang w:val="ru-RU" w:eastAsia="ru-RU"/>
              </w:rPr>
              <w:t>Ж100075050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pStyle w:val="ad"/>
              <w:ind w:right="-8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bCs/>
                <w:i/>
                <w:sz w:val="20"/>
                <w:szCs w:val="20"/>
              </w:rPr>
              <w:t>Благоустройство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405,0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415,0</w:t>
            </w:r>
          </w:p>
        </w:tc>
      </w:tr>
      <w:tr w:rsidR="00B44C7B" w:rsidRPr="00CB57DD" w:rsidTr="00CB57DD">
        <w:trPr>
          <w:cantSplit/>
          <w:trHeight w:val="48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pStyle w:val="ad"/>
              <w:ind w:right="-82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B57DD">
              <w:rPr>
                <w:rStyle w:val="22"/>
                <w:rFonts w:ascii="Arial" w:eastAsiaTheme="minorHAnsi" w:hAnsi="Arial" w:cs="Arial"/>
                <w:i/>
                <w:sz w:val="20"/>
                <w:szCs w:val="20"/>
              </w:rPr>
              <w:t xml:space="preserve">Программа «Благоустройство территории  </w:t>
            </w:r>
            <w:r w:rsidRPr="00CB57DD">
              <w:rPr>
                <w:rFonts w:ascii="Arial" w:hAnsi="Arial" w:cs="Arial"/>
                <w:i/>
                <w:sz w:val="20"/>
                <w:szCs w:val="20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Б100000000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405,0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415,0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pStyle w:val="ad"/>
              <w:ind w:right="-82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Уличное  освещение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B44C7B" w:rsidRPr="00CB57DD" w:rsidRDefault="00B44C7B" w:rsidP="00B44C7B">
            <w:pPr>
              <w:pStyle w:val="ad"/>
              <w:ind w:left="-104" w:right="-102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709" w:type="dxa"/>
            <w:vAlign w:val="bottom"/>
          </w:tcPr>
          <w:p w:rsidR="00B44C7B" w:rsidRPr="00CB57DD" w:rsidRDefault="00B44C7B" w:rsidP="00B44C7B">
            <w:pPr>
              <w:pStyle w:val="ad"/>
              <w:ind w:left="-107" w:right="-106"/>
              <w:rPr>
                <w:rFonts w:ascii="Arial" w:hAnsi="Arial" w:cs="Arial"/>
                <w:i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03</w:t>
            </w:r>
          </w:p>
        </w:tc>
        <w:tc>
          <w:tcPr>
            <w:tcW w:w="1358" w:type="dxa"/>
            <w:vAlign w:val="bottom"/>
          </w:tcPr>
          <w:p w:rsidR="00B44C7B" w:rsidRPr="00CB57DD" w:rsidRDefault="00B44C7B" w:rsidP="00B44C7B">
            <w:pPr>
              <w:pStyle w:val="af8"/>
              <w:ind w:left="-103" w:right="-107"/>
              <w:rPr>
                <w:rFonts w:ascii="Arial" w:hAnsi="Arial" w:cs="Arial"/>
                <w:i w:val="0"/>
                <w:sz w:val="20"/>
                <w:lang w:val="ru-RU" w:eastAsia="ru-RU"/>
              </w:rPr>
            </w:pPr>
            <w:r w:rsidRPr="00CB57DD">
              <w:rPr>
                <w:rFonts w:ascii="Arial" w:hAnsi="Arial" w:cs="Arial"/>
                <w:i w:val="0"/>
                <w:sz w:val="20"/>
                <w:lang w:val="ru-RU" w:eastAsia="ru-RU"/>
              </w:rPr>
              <w:t>Б100078010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216,0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226,0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Б100078010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216,0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226,0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Содержание кладбищ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Б100078040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Б100078040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Б100078050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185,0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185,0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4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7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03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Б100078050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185,0</w:t>
            </w:r>
          </w:p>
        </w:tc>
        <w:tc>
          <w:tcPr>
            <w:tcW w:w="993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185,0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iCs/>
                <w:sz w:val="20"/>
                <w:szCs w:val="20"/>
              </w:rPr>
              <w:t>3453,3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3582,0</w:t>
            </w:r>
          </w:p>
        </w:tc>
      </w:tr>
      <w:tr w:rsidR="00B44C7B" w:rsidRPr="00CB57DD" w:rsidTr="00CB57DD">
        <w:trPr>
          <w:cantSplit/>
          <w:trHeight w:val="90"/>
          <w:jc w:val="center"/>
        </w:trPr>
        <w:tc>
          <w:tcPr>
            <w:tcW w:w="4962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iCs/>
                <w:sz w:val="20"/>
                <w:szCs w:val="20"/>
              </w:rPr>
              <w:t>3453,3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3582,0</w:t>
            </w:r>
          </w:p>
        </w:tc>
      </w:tr>
      <w:tr w:rsidR="00B44C7B" w:rsidRPr="00CB57DD" w:rsidTr="00CB57DD">
        <w:trPr>
          <w:cantSplit/>
          <w:trHeight w:val="291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«Развития культуры </w:t>
            </w:r>
            <w:r w:rsidRPr="00CB57DD">
              <w:rPr>
                <w:rFonts w:ascii="Arial" w:hAnsi="Arial" w:cs="Arial"/>
                <w:iCs/>
                <w:sz w:val="20"/>
                <w:szCs w:val="20"/>
              </w:rPr>
              <w:t>Старокиреметского сельского поселения</w:t>
            </w: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Аксубаевского муниципального района 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0800000000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iCs/>
                <w:sz w:val="20"/>
                <w:szCs w:val="20"/>
              </w:rPr>
              <w:t>3453,3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/>
                <w:sz w:val="20"/>
                <w:szCs w:val="20"/>
              </w:rPr>
              <w:t>3582,0</w:t>
            </w:r>
          </w:p>
        </w:tc>
      </w:tr>
      <w:tr w:rsidR="00B44C7B" w:rsidRPr="00CB57DD" w:rsidTr="00CB57DD">
        <w:trPr>
          <w:cantSplit/>
          <w:trHeight w:val="291"/>
          <w:jc w:val="center"/>
        </w:trPr>
        <w:tc>
          <w:tcPr>
            <w:tcW w:w="4962" w:type="dxa"/>
            <w:vAlign w:val="bottom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Подпрограмма «Развитие музейного дела»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0810000000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1916,0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2038,0</w:t>
            </w:r>
          </w:p>
        </w:tc>
      </w:tr>
      <w:tr w:rsidR="00B44C7B" w:rsidRPr="00CB57DD" w:rsidTr="00CB57DD">
        <w:trPr>
          <w:cantSplit/>
          <w:trHeight w:val="291"/>
          <w:jc w:val="center"/>
        </w:trPr>
        <w:tc>
          <w:tcPr>
            <w:tcW w:w="4962" w:type="dxa"/>
            <w:vAlign w:val="bottom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Комплексное развитие музеев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0810100000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1916,0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2038,0</w:t>
            </w:r>
          </w:p>
        </w:tc>
      </w:tr>
      <w:tr w:rsidR="00B44C7B" w:rsidRPr="00CB57DD" w:rsidTr="00CB57DD">
        <w:trPr>
          <w:cantSplit/>
          <w:trHeight w:val="291"/>
          <w:jc w:val="center"/>
        </w:trPr>
        <w:tc>
          <w:tcPr>
            <w:tcW w:w="4962" w:type="dxa"/>
            <w:vAlign w:val="bottom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0810144090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1916,0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2038,0</w:t>
            </w:r>
          </w:p>
        </w:tc>
      </w:tr>
      <w:tr w:rsidR="00B44C7B" w:rsidRPr="00CB57DD" w:rsidTr="00CB57DD">
        <w:trPr>
          <w:cantSplit/>
          <w:trHeight w:val="291"/>
          <w:jc w:val="center"/>
        </w:trPr>
        <w:tc>
          <w:tcPr>
            <w:tcW w:w="4962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0810144090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1843,0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2004,0</w:t>
            </w:r>
          </w:p>
        </w:tc>
      </w:tr>
      <w:tr w:rsidR="00B44C7B" w:rsidRPr="00CB57DD" w:rsidTr="00CB57DD">
        <w:trPr>
          <w:cantSplit/>
          <w:trHeight w:val="291"/>
          <w:jc w:val="center"/>
        </w:trPr>
        <w:tc>
          <w:tcPr>
            <w:tcW w:w="4962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0810144090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34,0</w:t>
            </w:r>
          </w:p>
        </w:tc>
      </w:tr>
      <w:tr w:rsidR="00B44C7B" w:rsidRPr="00CB57DD" w:rsidTr="00CB57DD">
        <w:trPr>
          <w:cantSplit/>
          <w:trHeight w:val="291"/>
          <w:jc w:val="center"/>
        </w:trPr>
        <w:tc>
          <w:tcPr>
            <w:tcW w:w="4962" w:type="dxa"/>
            <w:vAlign w:val="bottom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0840000000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1536,3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1543,0</w:t>
            </w:r>
          </w:p>
        </w:tc>
      </w:tr>
      <w:tr w:rsidR="00B44C7B" w:rsidRPr="00CB57DD" w:rsidTr="00CB57DD">
        <w:trPr>
          <w:cantSplit/>
          <w:trHeight w:val="291"/>
          <w:jc w:val="center"/>
        </w:trPr>
        <w:tc>
          <w:tcPr>
            <w:tcW w:w="4962" w:type="dxa"/>
            <w:vAlign w:val="bottom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Развитие современного музыкального искусства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0840100000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1536,3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1543,0</w:t>
            </w:r>
          </w:p>
        </w:tc>
      </w:tr>
      <w:tr w:rsidR="00B44C7B" w:rsidRPr="00CB57DD" w:rsidTr="00CB57DD">
        <w:trPr>
          <w:cantSplit/>
          <w:trHeight w:val="291"/>
          <w:jc w:val="center"/>
        </w:trPr>
        <w:tc>
          <w:tcPr>
            <w:tcW w:w="4962" w:type="dxa"/>
            <w:vAlign w:val="bottom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0840144091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1536,3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1543,0</w:t>
            </w:r>
          </w:p>
        </w:tc>
      </w:tr>
      <w:tr w:rsidR="00B44C7B" w:rsidRPr="00CB57DD" w:rsidTr="00CB57DD">
        <w:trPr>
          <w:cantSplit/>
          <w:trHeight w:val="291"/>
          <w:jc w:val="center"/>
        </w:trPr>
        <w:tc>
          <w:tcPr>
            <w:tcW w:w="4962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0840144091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1383,0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1508,0</w:t>
            </w:r>
          </w:p>
        </w:tc>
      </w:tr>
      <w:tr w:rsidR="00B44C7B" w:rsidRPr="00CB57DD" w:rsidTr="00CB57DD">
        <w:trPr>
          <w:cantSplit/>
          <w:trHeight w:val="291"/>
          <w:jc w:val="center"/>
        </w:trPr>
        <w:tc>
          <w:tcPr>
            <w:tcW w:w="4962" w:type="dxa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0840144091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35,0</w:t>
            </w:r>
          </w:p>
        </w:tc>
      </w:tr>
      <w:tr w:rsidR="00B44C7B" w:rsidRPr="00CB57DD" w:rsidTr="00CB57DD">
        <w:trPr>
          <w:cantSplit/>
          <w:trHeight w:val="291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Подпрограмма по профилактике терроризма и экстремизма на территории Старокиреметского сельского поселения</w:t>
            </w: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Аксубаевского муниципального района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13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16" w:right="-115"/>
              <w:jc w:val="center"/>
              <w:rPr>
                <w:rFonts w:ascii="Arial" w:hAnsi="Arial" w:cs="Arial"/>
                <w:iCs/>
                <w:sz w:val="20"/>
                <w:szCs w:val="20"/>
                <w:highlight w:val="magenta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0860000000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5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</w:tr>
      <w:tr w:rsidR="00B44C7B" w:rsidRPr="00CB57DD" w:rsidTr="00CB57DD">
        <w:trPr>
          <w:cantSplit/>
          <w:trHeight w:val="291"/>
          <w:jc w:val="center"/>
        </w:trPr>
        <w:tc>
          <w:tcPr>
            <w:tcW w:w="4962" w:type="dxa"/>
            <w:vAlign w:val="bottom"/>
          </w:tcPr>
          <w:p w:rsidR="00B44C7B" w:rsidRPr="00CB57DD" w:rsidRDefault="00B44C7B" w:rsidP="00B44C7B">
            <w:pPr>
              <w:spacing w:after="140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13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16" w:right="-115"/>
              <w:jc w:val="center"/>
              <w:rPr>
                <w:rFonts w:ascii="Arial" w:hAnsi="Arial" w:cs="Arial"/>
                <w:iCs/>
                <w:sz w:val="20"/>
                <w:szCs w:val="20"/>
                <w:highlight w:val="magenta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0860110990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5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</w:tr>
      <w:tr w:rsidR="00B44C7B" w:rsidRPr="00CB57DD" w:rsidTr="00CB57DD">
        <w:trPr>
          <w:cantSplit/>
          <w:trHeight w:val="291"/>
          <w:jc w:val="center"/>
        </w:trPr>
        <w:tc>
          <w:tcPr>
            <w:tcW w:w="4962" w:type="dxa"/>
            <w:vAlign w:val="bottom"/>
          </w:tcPr>
          <w:p w:rsidR="00B44C7B" w:rsidRPr="00CB57DD" w:rsidRDefault="00B44C7B" w:rsidP="00B44C7B">
            <w:pPr>
              <w:spacing w:after="140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B44C7B" w:rsidRPr="00CB57DD" w:rsidRDefault="00B44C7B" w:rsidP="00B44C7B">
            <w:pPr>
              <w:ind w:left="-102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13" w:right="-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58" w:type="dxa"/>
          </w:tcPr>
          <w:p w:rsidR="00B44C7B" w:rsidRPr="00CB57DD" w:rsidRDefault="00B44C7B" w:rsidP="00B44C7B">
            <w:pPr>
              <w:ind w:left="-116" w:right="-115"/>
              <w:jc w:val="center"/>
              <w:rPr>
                <w:rFonts w:ascii="Arial" w:hAnsi="Arial" w:cs="Arial"/>
                <w:iCs/>
                <w:sz w:val="20"/>
                <w:szCs w:val="20"/>
                <w:highlight w:val="magenta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0860110990</w:t>
            </w:r>
          </w:p>
        </w:tc>
        <w:tc>
          <w:tcPr>
            <w:tcW w:w="709" w:type="dxa"/>
          </w:tcPr>
          <w:p w:rsidR="00B44C7B" w:rsidRPr="00CB57DD" w:rsidRDefault="00B44C7B" w:rsidP="00B44C7B">
            <w:pPr>
              <w:ind w:left="-108" w:right="-5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1,0</w:t>
            </w:r>
          </w:p>
        </w:tc>
      </w:tr>
      <w:tr w:rsidR="00B44C7B" w:rsidRPr="00CB57DD" w:rsidTr="00CB57DD">
        <w:trPr>
          <w:cantSplit/>
          <w:trHeight w:val="291"/>
          <w:jc w:val="center"/>
        </w:trPr>
        <w:tc>
          <w:tcPr>
            <w:tcW w:w="4962" w:type="dxa"/>
          </w:tcPr>
          <w:p w:rsidR="00B44C7B" w:rsidRPr="00CB57DD" w:rsidRDefault="00B44C7B" w:rsidP="00B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708" w:type="dxa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6292,0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6665,7</w:t>
            </w:r>
          </w:p>
        </w:tc>
      </w:tr>
    </w:tbl>
    <w:p w:rsidR="00B44C7B" w:rsidRPr="000024CE" w:rsidRDefault="00B44C7B" w:rsidP="00B44C7B">
      <w:pPr>
        <w:pStyle w:val="a4"/>
        <w:tabs>
          <w:tab w:val="clear" w:pos="4677"/>
          <w:tab w:val="clear" w:pos="9355"/>
        </w:tabs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Приложение № 9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 xml:space="preserve">к  решению Совета «О бюджете  Старокиреметского сельского  поселения 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Аксубаевского  муниципального района на 2026 год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и плановый период  2027 и 2028 годов»</w:t>
      </w:r>
    </w:p>
    <w:p w:rsidR="00512275" w:rsidRPr="00512275" w:rsidRDefault="00512275" w:rsidP="00512275">
      <w:pPr>
        <w:pStyle w:val="14"/>
        <w:ind w:left="4956" w:firstLine="708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№ 7</w:t>
      </w:r>
      <w:r w:rsidRPr="00512275">
        <w:rPr>
          <w:rFonts w:ascii="Arial" w:hAnsi="Arial" w:cs="Arial"/>
          <w:sz w:val="20"/>
        </w:rPr>
        <w:t xml:space="preserve">  от </w:t>
      </w:r>
      <w:r>
        <w:rPr>
          <w:rFonts w:ascii="Arial" w:hAnsi="Arial" w:cs="Arial"/>
          <w:sz w:val="20"/>
        </w:rPr>
        <w:t>13.11.2025</w:t>
      </w:r>
      <w:r w:rsidRPr="00512275">
        <w:rPr>
          <w:rFonts w:ascii="Arial" w:hAnsi="Arial" w:cs="Arial"/>
          <w:sz w:val="20"/>
        </w:rPr>
        <w:t xml:space="preserve"> года </w:t>
      </w: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Pr="0031691B" w:rsidRDefault="00860ACF" w:rsidP="00860ACF">
      <w:pPr>
        <w:rPr>
          <w:sz w:val="20"/>
          <w:szCs w:val="20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B44C7B" w:rsidRPr="00CB57DD" w:rsidRDefault="00B44C7B" w:rsidP="00B44C7B">
      <w:pPr>
        <w:jc w:val="center"/>
        <w:rPr>
          <w:rFonts w:ascii="Arial" w:hAnsi="Arial" w:cs="Arial"/>
          <w:b/>
          <w:szCs w:val="20"/>
        </w:rPr>
      </w:pPr>
      <w:r w:rsidRPr="00CB57DD">
        <w:rPr>
          <w:rFonts w:ascii="Arial" w:hAnsi="Arial" w:cs="Arial"/>
          <w:b/>
          <w:szCs w:val="20"/>
        </w:rPr>
        <w:t>Распределение бюджетных ассигнований по целевым статьям</w:t>
      </w:r>
    </w:p>
    <w:p w:rsidR="00B44C7B" w:rsidRPr="00CB57DD" w:rsidRDefault="00B44C7B" w:rsidP="00B44C7B">
      <w:pPr>
        <w:jc w:val="center"/>
        <w:rPr>
          <w:rFonts w:ascii="Arial" w:hAnsi="Arial" w:cs="Arial"/>
          <w:b/>
          <w:szCs w:val="20"/>
        </w:rPr>
      </w:pPr>
      <w:proofErr w:type="gramStart"/>
      <w:r w:rsidRPr="00CB57DD">
        <w:rPr>
          <w:rFonts w:ascii="Arial" w:hAnsi="Arial" w:cs="Arial"/>
          <w:b/>
          <w:szCs w:val="20"/>
        </w:rPr>
        <w:t xml:space="preserve">(муниципальным программам бюджета Старокиреметского сельского </w:t>
      </w:r>
      <w:proofErr w:type="gramEnd"/>
    </w:p>
    <w:p w:rsidR="00B44C7B" w:rsidRPr="00CB57DD" w:rsidRDefault="00B44C7B" w:rsidP="00B44C7B">
      <w:pPr>
        <w:jc w:val="center"/>
        <w:rPr>
          <w:rFonts w:ascii="Arial" w:hAnsi="Arial" w:cs="Arial"/>
          <w:b/>
          <w:szCs w:val="20"/>
        </w:rPr>
      </w:pPr>
      <w:proofErr w:type="gramStart"/>
      <w:r w:rsidRPr="00CB57DD">
        <w:rPr>
          <w:rFonts w:ascii="Arial" w:hAnsi="Arial" w:cs="Arial"/>
          <w:b/>
          <w:szCs w:val="20"/>
        </w:rPr>
        <w:t xml:space="preserve">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gramEnd"/>
    </w:p>
    <w:p w:rsidR="00B44C7B" w:rsidRPr="00CB57DD" w:rsidRDefault="00B44C7B" w:rsidP="00B44C7B">
      <w:pPr>
        <w:jc w:val="center"/>
        <w:rPr>
          <w:rFonts w:ascii="Arial" w:hAnsi="Arial" w:cs="Arial"/>
          <w:b/>
          <w:szCs w:val="20"/>
        </w:rPr>
      </w:pPr>
      <w:r w:rsidRPr="00CB57DD">
        <w:rPr>
          <w:rFonts w:ascii="Arial" w:hAnsi="Arial" w:cs="Arial"/>
          <w:b/>
          <w:szCs w:val="20"/>
        </w:rPr>
        <w:t>Старокиреметского сельского поселения Аксубаевского муниципального района Республики Татарстан на 2026 год.</w:t>
      </w:r>
    </w:p>
    <w:p w:rsidR="00B44C7B" w:rsidRPr="00CB57DD" w:rsidRDefault="00CB57DD" w:rsidP="00CB57DD">
      <w:pPr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B44C7B" w:rsidRPr="00CB57DD">
        <w:rPr>
          <w:rFonts w:ascii="Arial" w:hAnsi="Arial" w:cs="Arial"/>
          <w:sz w:val="20"/>
          <w:szCs w:val="20"/>
        </w:rPr>
        <w:t>(тыс. рублей)</w:t>
      </w:r>
    </w:p>
    <w:tbl>
      <w:tblPr>
        <w:tblW w:w="988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4671"/>
        <w:gridCol w:w="1674"/>
        <w:gridCol w:w="851"/>
        <w:gridCol w:w="567"/>
        <w:gridCol w:w="709"/>
        <w:gridCol w:w="1417"/>
      </w:tblGrid>
      <w:tr w:rsidR="00B44C7B" w:rsidRPr="00CB57DD" w:rsidTr="00CB57DD">
        <w:trPr>
          <w:trHeight w:val="396"/>
          <w:jc w:val="center"/>
        </w:trPr>
        <w:tc>
          <w:tcPr>
            <w:tcW w:w="4671" w:type="dxa"/>
            <w:vMerge w:val="restart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</w:tc>
      </w:tr>
      <w:tr w:rsidR="00B44C7B" w:rsidRPr="00CB57DD" w:rsidTr="00CB57DD">
        <w:trPr>
          <w:trHeight w:val="396"/>
          <w:jc w:val="center"/>
        </w:trPr>
        <w:tc>
          <w:tcPr>
            <w:tcW w:w="4671" w:type="dxa"/>
            <w:vMerge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Программа «Комплексное развитие систем коммунальной инфраструктуры Старокиреметского сельского поселения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Ж</w:t>
            </w:r>
            <w:proofErr w:type="gramStart"/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0 00 0000 0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160,0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Ж</w:t>
            </w:r>
            <w:proofErr w:type="gram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0 00 7505 0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Ж</w:t>
            </w:r>
            <w:proofErr w:type="gram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0 00 7505 0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B44C7B" w:rsidRPr="00CB57DD" w:rsidTr="00CB57DD">
        <w:trPr>
          <w:trHeight w:val="160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Ж</w:t>
            </w:r>
            <w:proofErr w:type="gram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0 00 7505 0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B44C7B" w:rsidRPr="00CB57DD" w:rsidTr="00CB57DD">
        <w:trPr>
          <w:trHeight w:val="253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Ж</w:t>
            </w:r>
            <w:proofErr w:type="gram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0 00 7505 0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Style w:val="22"/>
                <w:rFonts w:ascii="Arial" w:hAnsi="Arial" w:cs="Arial"/>
                <w:b/>
                <w:sz w:val="20"/>
                <w:szCs w:val="20"/>
              </w:rPr>
              <w:t xml:space="preserve">«Благоустройство территории  </w:t>
            </w:r>
            <w:r w:rsidRPr="00CB57DD">
              <w:rPr>
                <w:rFonts w:ascii="Arial" w:hAnsi="Arial" w:cs="Arial"/>
                <w:b/>
                <w:sz w:val="20"/>
                <w:szCs w:val="20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Б</w:t>
            </w:r>
            <w:proofErr w:type="gramStart"/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0 00 0000 0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417,0</w:t>
            </w:r>
          </w:p>
        </w:tc>
      </w:tr>
      <w:tr w:rsidR="00B44C7B" w:rsidRPr="00CB57DD" w:rsidTr="00CB57DD">
        <w:trPr>
          <w:trHeight w:val="186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0 00 7801 0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203,0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0 00 7801 0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203,0</w:t>
            </w:r>
          </w:p>
        </w:tc>
      </w:tr>
      <w:tr w:rsidR="00B44C7B" w:rsidRPr="00CB57DD" w:rsidTr="00CB57DD">
        <w:trPr>
          <w:trHeight w:val="341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0 00 7801 0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203,0</w:t>
            </w:r>
          </w:p>
        </w:tc>
      </w:tr>
      <w:tr w:rsidR="00B44C7B" w:rsidRPr="00CB57DD" w:rsidTr="00CB57DD">
        <w:trPr>
          <w:trHeight w:val="305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0 00 7801 0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203,0</w:t>
            </w:r>
          </w:p>
        </w:tc>
      </w:tr>
      <w:tr w:rsidR="00B44C7B" w:rsidRPr="00CB57DD" w:rsidTr="00CB57DD">
        <w:trPr>
          <w:trHeight w:val="336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</w:t>
            </w:r>
            <w:proofErr w:type="gramStart"/>
            <w:r w:rsidRPr="00CB57DD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sz w:val="20"/>
                <w:szCs w:val="20"/>
              </w:rPr>
              <w:t xml:space="preserve"> 0 00 7802 0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B44C7B" w:rsidRPr="00CB57DD" w:rsidTr="00CB57DD">
        <w:trPr>
          <w:trHeight w:val="336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</w:t>
            </w:r>
            <w:proofErr w:type="gramStart"/>
            <w:r w:rsidRPr="00CB57DD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sz w:val="20"/>
                <w:szCs w:val="20"/>
              </w:rPr>
              <w:t xml:space="preserve"> 0 00 7802 0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B44C7B" w:rsidRPr="00CB57DD" w:rsidTr="00CB57DD">
        <w:trPr>
          <w:trHeight w:val="260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</w:t>
            </w:r>
            <w:proofErr w:type="gramStart"/>
            <w:r w:rsidRPr="00CB57DD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sz w:val="20"/>
                <w:szCs w:val="20"/>
              </w:rPr>
              <w:t xml:space="preserve"> 0 00 7802 0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B44C7B" w:rsidRPr="00CB57DD" w:rsidTr="00CB57DD">
        <w:trPr>
          <w:trHeight w:val="336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</w:t>
            </w:r>
            <w:proofErr w:type="gramStart"/>
            <w:r w:rsidRPr="00CB57DD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sz w:val="20"/>
                <w:szCs w:val="20"/>
              </w:rPr>
              <w:t xml:space="preserve"> 0 00 7802 0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B44C7B" w:rsidRPr="00CB57DD" w:rsidTr="00CB57DD">
        <w:trPr>
          <w:trHeight w:val="287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Содержание кладбищ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0 00 7804 0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0 00 7804 0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B44C7B" w:rsidRPr="00CB57DD" w:rsidTr="00CB57DD">
        <w:trPr>
          <w:trHeight w:val="188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0 00 7804 0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B44C7B" w:rsidRPr="00CB57DD" w:rsidTr="00CB57DD">
        <w:trPr>
          <w:trHeight w:val="294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0 00 7804 0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B44C7B" w:rsidRPr="00CB57DD" w:rsidTr="00CB57DD">
        <w:trPr>
          <w:trHeight w:val="518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0 00 7805 0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185,0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0 00 7805 0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185,0</w:t>
            </w:r>
          </w:p>
        </w:tc>
      </w:tr>
      <w:tr w:rsidR="00B44C7B" w:rsidRPr="00CB57DD" w:rsidTr="00CB57DD">
        <w:trPr>
          <w:trHeight w:val="322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0 00 7805 0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185,0</w:t>
            </w:r>
          </w:p>
        </w:tc>
      </w:tr>
      <w:tr w:rsidR="00B44C7B" w:rsidRPr="00CB57DD" w:rsidTr="00CB57DD">
        <w:trPr>
          <w:trHeight w:val="289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0 00 7805 0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185,0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Муниципальная программа «Развитие культуры в Старокиреметском сельском поселении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08 0 00 0000 0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3330,0</w:t>
            </w:r>
          </w:p>
        </w:tc>
      </w:tr>
      <w:tr w:rsidR="00B44C7B" w:rsidRPr="00CB57DD" w:rsidTr="00CB57DD">
        <w:trPr>
          <w:trHeight w:val="308"/>
          <w:jc w:val="center"/>
        </w:trPr>
        <w:tc>
          <w:tcPr>
            <w:tcW w:w="4671" w:type="dxa"/>
            <w:shd w:val="clear" w:color="auto" w:fill="auto"/>
            <w:vAlign w:val="bottom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Подпрограмма «Развитие музейного дела»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08 1 01 4409 0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1763,0</w:t>
            </w:r>
          </w:p>
        </w:tc>
      </w:tr>
      <w:tr w:rsidR="00B44C7B" w:rsidRPr="00CB57DD" w:rsidTr="00CB57DD">
        <w:trPr>
          <w:trHeight w:val="288"/>
          <w:jc w:val="center"/>
        </w:trPr>
        <w:tc>
          <w:tcPr>
            <w:tcW w:w="4671" w:type="dxa"/>
            <w:shd w:val="clear" w:color="auto" w:fill="auto"/>
            <w:vAlign w:val="bottom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Комплексное развитие музеев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08 1 01 4409 0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1763,0</w:t>
            </w:r>
          </w:p>
        </w:tc>
      </w:tr>
      <w:tr w:rsidR="00B44C7B" w:rsidRPr="00CB57DD" w:rsidTr="00CB57DD">
        <w:trPr>
          <w:trHeight w:val="154"/>
          <w:jc w:val="center"/>
        </w:trPr>
        <w:tc>
          <w:tcPr>
            <w:tcW w:w="4671" w:type="dxa"/>
            <w:shd w:val="clear" w:color="auto" w:fill="auto"/>
            <w:vAlign w:val="bottom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08 1 01 4409 0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ind w:left="-108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1763,0</w:t>
            </w:r>
          </w:p>
        </w:tc>
      </w:tr>
      <w:tr w:rsidR="00B44C7B" w:rsidRPr="00CB57DD" w:rsidTr="00CB57DD">
        <w:trPr>
          <w:trHeight w:val="1269"/>
          <w:jc w:val="center"/>
        </w:trPr>
        <w:tc>
          <w:tcPr>
            <w:tcW w:w="4671" w:type="dxa"/>
            <w:shd w:val="clear" w:color="auto" w:fill="auto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08 1 01 4409 0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ind w:left="-108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1693,0</w:t>
            </w:r>
          </w:p>
        </w:tc>
      </w:tr>
      <w:tr w:rsidR="00B44C7B" w:rsidRPr="00CB57DD" w:rsidTr="00CB57DD">
        <w:trPr>
          <w:trHeight w:val="510"/>
          <w:jc w:val="center"/>
        </w:trPr>
        <w:tc>
          <w:tcPr>
            <w:tcW w:w="4671" w:type="dxa"/>
            <w:shd w:val="clear" w:color="auto" w:fill="auto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08 1 01 4409 0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ind w:left="-108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70,0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«Развитие клубных концертных организаций и исполнительского искусства </w:t>
            </w:r>
            <w:proofErr w:type="gram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на</w:t>
            </w:r>
            <w:proofErr w:type="gramEnd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08 4 00 0000 0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ind w:left="-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1566,0</w:t>
            </w:r>
          </w:p>
        </w:tc>
      </w:tr>
      <w:tr w:rsidR="00B44C7B" w:rsidRPr="00CB57DD" w:rsidTr="00CB57DD">
        <w:trPr>
          <w:trHeight w:val="216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Развитие современного музыкального искусства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08 4 01 0000 0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1566,0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1566,0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1269,0</w:t>
            </w:r>
          </w:p>
        </w:tc>
      </w:tr>
      <w:tr w:rsidR="00B44C7B" w:rsidRPr="00CB57DD" w:rsidTr="00CB57DD">
        <w:trPr>
          <w:trHeight w:val="322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1269,0</w:t>
            </w:r>
          </w:p>
        </w:tc>
      </w:tr>
      <w:tr w:rsidR="00B44C7B" w:rsidRPr="00CB57DD" w:rsidTr="00CB57DD">
        <w:trPr>
          <w:trHeight w:val="316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ind w:left="-108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1269,0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ind w:left="-108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297,0</w:t>
            </w:r>
          </w:p>
        </w:tc>
      </w:tr>
      <w:tr w:rsidR="00B44C7B" w:rsidRPr="00CB57DD" w:rsidTr="00CB57DD">
        <w:trPr>
          <w:trHeight w:val="276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297,0</w:t>
            </w:r>
          </w:p>
        </w:tc>
      </w:tr>
      <w:tr w:rsidR="00B44C7B" w:rsidRPr="00CB57DD" w:rsidTr="00CB57DD">
        <w:trPr>
          <w:trHeight w:val="271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297,0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Подпрограмма по профилактике терроризма и экстремизма на территории Старокиреметского сельского поселения Аксубаевского муниципального района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08 6 00 0000 0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B44C7B" w:rsidRPr="00CB57DD" w:rsidTr="00CB57DD">
        <w:trPr>
          <w:trHeight w:val="194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B44C7B" w:rsidRPr="00CB57DD" w:rsidTr="00CB57DD">
        <w:trPr>
          <w:trHeight w:val="188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B44C7B" w:rsidRPr="00CB57DD" w:rsidTr="00CB57DD">
        <w:trPr>
          <w:trHeight w:val="310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B44C7B" w:rsidRPr="00CB57DD" w:rsidTr="00CB57DD">
        <w:trPr>
          <w:trHeight w:val="310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Программа поддержки малого и среднего предпринимательства в Старокиреметском сельском поселении Аксубаевского муниципального района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11 0 00 0000 0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5,0</w:t>
            </w:r>
          </w:p>
        </w:tc>
      </w:tr>
      <w:tr w:rsidR="00B44C7B" w:rsidRPr="00CB57DD" w:rsidTr="00CB57DD">
        <w:trPr>
          <w:trHeight w:val="310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Мероприятия в части реализации программы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11 7 00 6527 2  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B44C7B" w:rsidRPr="00CB57DD" w:rsidTr="00CB57DD">
        <w:trPr>
          <w:trHeight w:val="310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11 7 00 6527 2  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B44C7B" w:rsidRPr="00CB57DD" w:rsidTr="00CB57DD">
        <w:trPr>
          <w:trHeight w:val="310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11 7 00 6527 2  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B44C7B" w:rsidRPr="00CB57DD" w:rsidTr="00CB57DD">
        <w:trPr>
          <w:trHeight w:val="310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11 7 00 6527 2  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B44C7B" w:rsidRPr="00CB57DD" w:rsidTr="00CB57DD">
        <w:trPr>
          <w:trHeight w:val="289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99 0 00 0000 0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1860,7</w:t>
            </w:r>
          </w:p>
        </w:tc>
      </w:tr>
      <w:tr w:rsidR="00B44C7B" w:rsidRPr="00CB57DD" w:rsidTr="00CB57DD">
        <w:trPr>
          <w:trHeight w:val="127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950,0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950,0</w:t>
            </w:r>
          </w:p>
        </w:tc>
      </w:tr>
      <w:tr w:rsidR="00B44C7B" w:rsidRPr="00CB57DD" w:rsidTr="00CB57DD">
        <w:trPr>
          <w:trHeight w:val="281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950,0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950,0</w:t>
            </w:r>
          </w:p>
        </w:tc>
      </w:tr>
      <w:tr w:rsidR="00B44C7B" w:rsidRPr="00CB57DD" w:rsidTr="00CB57DD">
        <w:trPr>
          <w:trHeight w:val="328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823,0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672,0</w:t>
            </w:r>
          </w:p>
        </w:tc>
      </w:tr>
      <w:tr w:rsidR="00B44C7B" w:rsidRPr="00CB57DD" w:rsidTr="00CB57DD">
        <w:trPr>
          <w:trHeight w:val="327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672,0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672,0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146,0</w:t>
            </w:r>
          </w:p>
        </w:tc>
      </w:tr>
      <w:tr w:rsidR="00B44C7B" w:rsidRPr="00CB57DD" w:rsidTr="00CB57DD">
        <w:trPr>
          <w:trHeight w:val="259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146,0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146,0</w:t>
            </w:r>
          </w:p>
        </w:tc>
      </w:tr>
      <w:tr w:rsidR="00B44C7B" w:rsidRPr="00CB57DD" w:rsidTr="00CB57DD">
        <w:trPr>
          <w:trHeight w:val="210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B44C7B" w:rsidRPr="00CB57DD" w:rsidTr="00CB57DD">
        <w:trPr>
          <w:trHeight w:val="204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B44C7B" w:rsidRPr="00CB57DD" w:rsidTr="00CB57DD">
        <w:trPr>
          <w:trHeight w:val="297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B44C7B" w:rsidRPr="00CB57DD" w:rsidTr="00CB57DD">
        <w:trPr>
          <w:trHeight w:val="272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B44C7B" w:rsidRPr="00CB57DD" w:rsidTr="00CB57DD">
        <w:trPr>
          <w:trHeight w:val="179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B44C7B" w:rsidRPr="00CB57DD" w:rsidTr="00CB57DD">
        <w:trPr>
          <w:trHeight w:val="289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17,0</w:t>
            </w:r>
          </w:p>
        </w:tc>
      </w:tr>
      <w:tr w:rsidR="00B44C7B" w:rsidRPr="00CB57DD" w:rsidTr="00CB57DD">
        <w:trPr>
          <w:trHeight w:val="411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17,0</w:t>
            </w:r>
          </w:p>
        </w:tc>
      </w:tr>
      <w:tr w:rsidR="00B44C7B" w:rsidRPr="00CB57DD" w:rsidTr="00CB57DD">
        <w:trPr>
          <w:trHeight w:val="263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17,0</w:t>
            </w:r>
          </w:p>
        </w:tc>
      </w:tr>
      <w:tr w:rsidR="00B44C7B" w:rsidRPr="00CB57DD" w:rsidTr="00CB57DD">
        <w:trPr>
          <w:trHeight w:val="213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17,0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20,7</w:t>
            </w:r>
          </w:p>
        </w:tc>
      </w:tr>
      <w:tr w:rsidR="00B44C7B" w:rsidRPr="00CB57DD" w:rsidTr="00CB57DD">
        <w:trPr>
          <w:trHeight w:val="268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20,7</w:t>
            </w:r>
          </w:p>
        </w:tc>
      </w:tr>
      <w:tr w:rsidR="00B44C7B" w:rsidRPr="00CB57DD" w:rsidTr="00CB57DD">
        <w:trPr>
          <w:trHeight w:val="249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20,7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99 0 00 2504 0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20,7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207,20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199,20</w:t>
            </w:r>
          </w:p>
        </w:tc>
      </w:tr>
      <w:tr w:rsidR="00B44C7B" w:rsidRPr="00CB57DD" w:rsidTr="00CB57DD">
        <w:trPr>
          <w:trHeight w:val="212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199,20</w:t>
            </w:r>
          </w:p>
        </w:tc>
      </w:tr>
      <w:tr w:rsidR="00B44C7B" w:rsidRPr="00CB57DD" w:rsidTr="00CB57DD">
        <w:trPr>
          <w:trHeight w:val="304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199,20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</w:tr>
      <w:tr w:rsidR="00B44C7B" w:rsidRPr="00CB57DD" w:rsidTr="00CB57DD">
        <w:trPr>
          <w:trHeight w:val="249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</w:tr>
      <w:tr w:rsidR="00B44C7B" w:rsidRPr="00CB57DD" w:rsidTr="00CB57DD">
        <w:trPr>
          <w:trHeight w:val="324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</w:tr>
      <w:tr w:rsidR="00B44C7B" w:rsidRPr="00CB57DD" w:rsidTr="00CB57DD">
        <w:trPr>
          <w:trHeight w:val="272"/>
          <w:jc w:val="center"/>
        </w:trPr>
        <w:tc>
          <w:tcPr>
            <w:tcW w:w="467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Всего расходов </w:t>
            </w:r>
          </w:p>
        </w:tc>
        <w:tc>
          <w:tcPr>
            <w:tcW w:w="167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5979,90</w:t>
            </w:r>
          </w:p>
        </w:tc>
      </w:tr>
    </w:tbl>
    <w:p w:rsidR="00B44C7B" w:rsidRPr="0031691B" w:rsidRDefault="00B44C7B" w:rsidP="00B44C7B">
      <w:pPr>
        <w:rPr>
          <w:sz w:val="20"/>
          <w:szCs w:val="20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CB57DD" w:rsidRDefault="00CB57DD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Приложение № 1</w:t>
      </w:r>
      <w:r>
        <w:rPr>
          <w:rFonts w:ascii="Arial" w:hAnsi="Arial" w:cs="Arial"/>
          <w:sz w:val="20"/>
        </w:rPr>
        <w:t>0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 xml:space="preserve">к  решению Совета «О бюджете  Старокиреметского сельского  поселения 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Аксубаевского  муниципального района на 2026 год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и плановый период  2027 и 2028 годов»</w:t>
      </w:r>
    </w:p>
    <w:p w:rsidR="00512275" w:rsidRDefault="00512275" w:rsidP="00512275">
      <w:pPr>
        <w:pStyle w:val="14"/>
        <w:ind w:left="4956" w:firstLine="708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№ 7</w:t>
      </w:r>
      <w:r w:rsidRPr="00512275">
        <w:rPr>
          <w:rFonts w:ascii="Arial" w:hAnsi="Arial" w:cs="Arial"/>
          <w:sz w:val="20"/>
        </w:rPr>
        <w:t xml:space="preserve">  от </w:t>
      </w:r>
      <w:r>
        <w:rPr>
          <w:rFonts w:ascii="Arial" w:hAnsi="Arial" w:cs="Arial"/>
          <w:sz w:val="20"/>
        </w:rPr>
        <w:t>13.11.2025</w:t>
      </w:r>
      <w:r w:rsidRPr="00512275">
        <w:rPr>
          <w:rFonts w:ascii="Arial" w:hAnsi="Arial" w:cs="Arial"/>
          <w:sz w:val="20"/>
        </w:rPr>
        <w:t xml:space="preserve"> года </w:t>
      </w:r>
    </w:p>
    <w:p w:rsidR="00CB57DD" w:rsidRDefault="00CB57DD" w:rsidP="00512275">
      <w:pPr>
        <w:pStyle w:val="14"/>
        <w:ind w:left="4956" w:firstLine="708"/>
        <w:jc w:val="right"/>
        <w:rPr>
          <w:rFonts w:ascii="Arial" w:hAnsi="Arial" w:cs="Arial"/>
          <w:sz w:val="20"/>
        </w:rPr>
      </w:pPr>
    </w:p>
    <w:p w:rsidR="00CB57DD" w:rsidRDefault="00CB57DD" w:rsidP="00512275">
      <w:pPr>
        <w:pStyle w:val="14"/>
        <w:ind w:left="4956" w:firstLine="708"/>
        <w:jc w:val="right"/>
        <w:rPr>
          <w:rFonts w:ascii="Arial" w:hAnsi="Arial" w:cs="Arial"/>
          <w:sz w:val="20"/>
        </w:rPr>
      </w:pPr>
    </w:p>
    <w:p w:rsidR="00CB57DD" w:rsidRDefault="00CB57DD" w:rsidP="00512275">
      <w:pPr>
        <w:pStyle w:val="14"/>
        <w:ind w:left="4956" w:firstLine="708"/>
        <w:jc w:val="right"/>
        <w:rPr>
          <w:rFonts w:ascii="Arial" w:hAnsi="Arial" w:cs="Arial"/>
          <w:sz w:val="20"/>
        </w:rPr>
      </w:pPr>
    </w:p>
    <w:p w:rsidR="00CB57DD" w:rsidRPr="00512275" w:rsidRDefault="00CB57DD" w:rsidP="00512275">
      <w:pPr>
        <w:pStyle w:val="14"/>
        <w:ind w:left="4956" w:firstLine="708"/>
        <w:jc w:val="right"/>
        <w:rPr>
          <w:rFonts w:ascii="Arial" w:hAnsi="Arial" w:cs="Arial"/>
          <w:sz w:val="20"/>
        </w:rPr>
      </w:pPr>
    </w:p>
    <w:p w:rsidR="00B44C7B" w:rsidRPr="00CB57DD" w:rsidRDefault="00B44C7B" w:rsidP="00B44C7B">
      <w:pPr>
        <w:jc w:val="center"/>
        <w:rPr>
          <w:rFonts w:ascii="Arial" w:hAnsi="Arial" w:cs="Arial"/>
          <w:b/>
          <w:szCs w:val="20"/>
        </w:rPr>
      </w:pPr>
      <w:r w:rsidRPr="00CB57DD">
        <w:rPr>
          <w:rFonts w:ascii="Arial" w:hAnsi="Arial" w:cs="Arial"/>
          <w:b/>
          <w:szCs w:val="20"/>
        </w:rPr>
        <w:t>Распределение бюджетных ассигнований по целевым статьям</w:t>
      </w:r>
    </w:p>
    <w:p w:rsidR="00B44C7B" w:rsidRPr="00CB57DD" w:rsidRDefault="00B44C7B" w:rsidP="00B44C7B">
      <w:pPr>
        <w:jc w:val="center"/>
        <w:rPr>
          <w:rFonts w:ascii="Arial" w:hAnsi="Arial" w:cs="Arial"/>
          <w:b/>
          <w:szCs w:val="20"/>
        </w:rPr>
      </w:pPr>
      <w:proofErr w:type="gramStart"/>
      <w:r w:rsidRPr="00CB57DD">
        <w:rPr>
          <w:rFonts w:ascii="Arial" w:hAnsi="Arial" w:cs="Arial"/>
          <w:b/>
          <w:szCs w:val="20"/>
        </w:rPr>
        <w:t>(муниципальным программам бюджета Старокиреметского сельского поселения</w:t>
      </w:r>
      <w:proofErr w:type="gramEnd"/>
    </w:p>
    <w:p w:rsidR="00B44C7B" w:rsidRDefault="00B44C7B" w:rsidP="00B44C7B">
      <w:pPr>
        <w:jc w:val="center"/>
        <w:rPr>
          <w:rFonts w:ascii="Arial" w:hAnsi="Arial" w:cs="Arial"/>
          <w:b/>
          <w:szCs w:val="20"/>
        </w:rPr>
      </w:pPr>
      <w:r w:rsidRPr="00CB57DD">
        <w:rPr>
          <w:rFonts w:ascii="Arial" w:hAnsi="Arial" w:cs="Arial"/>
          <w:b/>
          <w:szCs w:val="20"/>
        </w:rPr>
        <w:t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Старокиреметского сельского поселения Аксубаевского муниципального района Республики Татарстан на плановый период 2027 и 2028 годов</w:t>
      </w:r>
    </w:p>
    <w:p w:rsidR="00CB57DD" w:rsidRDefault="00CB57DD" w:rsidP="00B44C7B">
      <w:pPr>
        <w:jc w:val="center"/>
        <w:rPr>
          <w:rFonts w:ascii="Arial" w:hAnsi="Arial" w:cs="Arial"/>
          <w:b/>
          <w:szCs w:val="20"/>
        </w:rPr>
      </w:pPr>
    </w:p>
    <w:p w:rsidR="00CB57DD" w:rsidRPr="00CB57DD" w:rsidRDefault="00CB57DD" w:rsidP="00B44C7B">
      <w:pPr>
        <w:jc w:val="center"/>
        <w:rPr>
          <w:rFonts w:ascii="Arial" w:hAnsi="Arial" w:cs="Arial"/>
          <w:b/>
          <w:szCs w:val="20"/>
        </w:rPr>
      </w:pPr>
    </w:p>
    <w:p w:rsidR="00B44C7B" w:rsidRPr="00CB57DD" w:rsidRDefault="00CB57DD" w:rsidP="00CB57DD">
      <w:pPr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B44C7B" w:rsidRPr="00CB57DD">
        <w:rPr>
          <w:rFonts w:ascii="Arial" w:hAnsi="Arial" w:cs="Arial"/>
          <w:sz w:val="20"/>
          <w:szCs w:val="20"/>
        </w:rPr>
        <w:t>(тыс. рублей)</w:t>
      </w:r>
    </w:p>
    <w:tbl>
      <w:tblPr>
        <w:tblW w:w="10207" w:type="dxa"/>
        <w:jc w:val="center"/>
        <w:tblInd w:w="-1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4558"/>
        <w:gridCol w:w="1810"/>
        <w:gridCol w:w="606"/>
        <w:gridCol w:w="565"/>
        <w:gridCol w:w="565"/>
        <w:gridCol w:w="1114"/>
        <w:gridCol w:w="989"/>
      </w:tblGrid>
      <w:tr w:rsidR="00B44C7B" w:rsidRPr="00CB57DD" w:rsidTr="00CB57DD">
        <w:trPr>
          <w:trHeight w:val="413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2027 г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2028 г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Программа «Комплексное развитие систем коммунальной инфраструктуры Старокиреметского сельского поселения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Ж</w:t>
            </w:r>
            <w:proofErr w:type="gramStart"/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0 00 0000 0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160,0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160,0</w:t>
            </w:r>
          </w:p>
        </w:tc>
      </w:tr>
      <w:tr w:rsidR="00B44C7B" w:rsidRPr="00CB57DD" w:rsidTr="00CB57DD">
        <w:trPr>
          <w:trHeight w:val="283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Ж</w:t>
            </w:r>
            <w:proofErr w:type="gram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0 00 7505 0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Ж</w:t>
            </w:r>
            <w:proofErr w:type="gram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0 00 7505 0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B44C7B" w:rsidRPr="00CB57DD" w:rsidTr="00CB57DD">
        <w:trPr>
          <w:trHeight w:val="399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Ж</w:t>
            </w:r>
            <w:proofErr w:type="gram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0 00 7505 0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B44C7B" w:rsidRPr="00CB57DD" w:rsidTr="00CB57DD">
        <w:trPr>
          <w:trHeight w:val="365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Ж</w:t>
            </w:r>
            <w:proofErr w:type="gram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0 00 7505 0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Style w:val="22"/>
                <w:rFonts w:ascii="Arial" w:hAnsi="Arial" w:cs="Arial"/>
                <w:b/>
                <w:sz w:val="20"/>
                <w:szCs w:val="20"/>
              </w:rPr>
              <w:t xml:space="preserve">Программа «Благоустройство территории  </w:t>
            </w:r>
            <w:r w:rsidRPr="00CB57DD">
              <w:rPr>
                <w:rFonts w:ascii="Arial" w:hAnsi="Arial" w:cs="Arial"/>
                <w:b/>
                <w:sz w:val="20"/>
                <w:szCs w:val="20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Б</w:t>
            </w:r>
            <w:proofErr w:type="gramStart"/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0 00 0000 0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430,0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440,0</w:t>
            </w:r>
          </w:p>
        </w:tc>
      </w:tr>
      <w:tr w:rsidR="00B44C7B" w:rsidRPr="00CB57DD" w:rsidTr="00CB57DD">
        <w:trPr>
          <w:trHeight w:val="270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0 00 7801 0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216,0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226,0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0 00 7801 0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216,0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226,0</w:t>
            </w:r>
          </w:p>
        </w:tc>
      </w:tr>
      <w:tr w:rsidR="00B44C7B" w:rsidRPr="00CB57DD" w:rsidTr="00CB57DD">
        <w:trPr>
          <w:trHeight w:val="230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0 00 7801 0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216,0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226,0</w:t>
            </w:r>
          </w:p>
        </w:tc>
      </w:tr>
      <w:tr w:rsidR="00B44C7B" w:rsidRPr="00CB57DD" w:rsidTr="00CB57DD">
        <w:trPr>
          <w:trHeight w:val="224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0 00 7801 0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216,0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226,0</w:t>
            </w:r>
          </w:p>
        </w:tc>
      </w:tr>
      <w:tr w:rsidR="00B44C7B" w:rsidRPr="00CB57DD" w:rsidTr="00CB57DD">
        <w:trPr>
          <w:trHeight w:val="224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</w:t>
            </w:r>
            <w:proofErr w:type="gramStart"/>
            <w:r w:rsidRPr="00CB57DD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sz w:val="20"/>
                <w:szCs w:val="20"/>
              </w:rPr>
              <w:t xml:space="preserve"> 0 00 7802 0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B44C7B" w:rsidRPr="00CB57DD" w:rsidTr="00CB57DD">
        <w:trPr>
          <w:trHeight w:val="224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</w:t>
            </w:r>
            <w:proofErr w:type="gramStart"/>
            <w:r w:rsidRPr="00CB57DD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sz w:val="20"/>
                <w:szCs w:val="20"/>
              </w:rPr>
              <w:t xml:space="preserve"> 0 00 7802 0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B44C7B" w:rsidRPr="00CB57DD" w:rsidTr="00CB57DD">
        <w:trPr>
          <w:trHeight w:val="224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</w:t>
            </w:r>
            <w:proofErr w:type="gramStart"/>
            <w:r w:rsidRPr="00CB57DD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sz w:val="20"/>
                <w:szCs w:val="20"/>
              </w:rPr>
              <w:t xml:space="preserve"> 0 00 7802 0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B44C7B" w:rsidRPr="00CB57DD" w:rsidTr="00CB57DD">
        <w:trPr>
          <w:trHeight w:val="224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Б</w:t>
            </w:r>
            <w:proofErr w:type="gramStart"/>
            <w:r w:rsidRPr="00CB57DD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sz w:val="20"/>
                <w:szCs w:val="20"/>
              </w:rPr>
              <w:t xml:space="preserve"> 0 00 7802 0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B44C7B" w:rsidRPr="00CB57DD" w:rsidTr="00CB57DD">
        <w:trPr>
          <w:trHeight w:val="346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Содержание кладбищ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0 00 7804 0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0 00 7804 0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B44C7B" w:rsidRPr="00CB57DD" w:rsidTr="00CB57DD">
        <w:trPr>
          <w:trHeight w:val="320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0 00 7804 0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B44C7B" w:rsidRPr="00CB57DD" w:rsidTr="00CB57DD">
        <w:trPr>
          <w:trHeight w:val="314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0 00 7804 0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B44C7B" w:rsidRPr="00CB57DD" w:rsidTr="00CB57DD">
        <w:trPr>
          <w:trHeight w:val="436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0 00 7805 0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185,0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185,0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0 00 7805 0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185,0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185,0</w:t>
            </w:r>
          </w:p>
        </w:tc>
      </w:tr>
      <w:tr w:rsidR="00B44C7B" w:rsidRPr="00CB57DD" w:rsidTr="00CB57DD">
        <w:trPr>
          <w:trHeight w:val="249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0 00 7805 0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185,0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185,0</w:t>
            </w:r>
          </w:p>
        </w:tc>
      </w:tr>
      <w:tr w:rsidR="00B44C7B" w:rsidRPr="00CB57DD" w:rsidTr="00CB57DD">
        <w:trPr>
          <w:trHeight w:val="147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proofErr w:type="gramStart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0 00 7805 0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185,0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185,0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Муниципальная программа «Развитие культуры в Старокиреметском сельском поселении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08 0 00 0000 0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iCs/>
                <w:sz w:val="20"/>
                <w:szCs w:val="20"/>
              </w:rPr>
              <w:t>3453,3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3582,0</w:t>
            </w:r>
          </w:p>
        </w:tc>
      </w:tr>
      <w:tr w:rsidR="00B44C7B" w:rsidRPr="00CB57DD" w:rsidTr="00CB57DD">
        <w:trPr>
          <w:trHeight w:val="235"/>
          <w:jc w:val="center"/>
        </w:trPr>
        <w:tc>
          <w:tcPr>
            <w:tcW w:w="4561" w:type="dxa"/>
            <w:shd w:val="clear" w:color="auto" w:fill="auto"/>
            <w:vAlign w:val="bottom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Подпрограмма «Развитие музейного дела»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08 1 01 4409 0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1916,0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2038,0</w:t>
            </w:r>
          </w:p>
        </w:tc>
      </w:tr>
      <w:tr w:rsidR="00B44C7B" w:rsidRPr="00CB57DD" w:rsidTr="00CB57DD">
        <w:trPr>
          <w:trHeight w:val="341"/>
          <w:jc w:val="center"/>
        </w:trPr>
        <w:tc>
          <w:tcPr>
            <w:tcW w:w="4561" w:type="dxa"/>
            <w:shd w:val="clear" w:color="auto" w:fill="auto"/>
            <w:vAlign w:val="bottom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Комплексное развитие музеев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08 1 01 4409 0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1916,0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2038,0</w:t>
            </w:r>
          </w:p>
        </w:tc>
      </w:tr>
      <w:tr w:rsidR="00B44C7B" w:rsidRPr="00CB57DD" w:rsidTr="00CB57DD">
        <w:trPr>
          <w:trHeight w:val="290"/>
          <w:jc w:val="center"/>
        </w:trPr>
        <w:tc>
          <w:tcPr>
            <w:tcW w:w="4561" w:type="dxa"/>
            <w:shd w:val="clear" w:color="auto" w:fill="auto"/>
            <w:vAlign w:val="bottom"/>
          </w:tcPr>
          <w:p w:rsidR="00B44C7B" w:rsidRPr="00CB57DD" w:rsidRDefault="00B44C7B" w:rsidP="00B44C7B">
            <w:pPr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08 1 01 4409 0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1916,0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2038,0</w:t>
            </w:r>
          </w:p>
        </w:tc>
      </w:tr>
      <w:tr w:rsidR="00B44C7B" w:rsidRPr="00CB57DD" w:rsidTr="00CB57DD">
        <w:trPr>
          <w:trHeight w:val="1353"/>
          <w:jc w:val="center"/>
        </w:trPr>
        <w:tc>
          <w:tcPr>
            <w:tcW w:w="4561" w:type="dxa"/>
            <w:shd w:val="clear" w:color="auto" w:fill="auto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08 1 01 4409 0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1843,0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2004,0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561" w:type="dxa"/>
            <w:shd w:val="clear" w:color="auto" w:fill="auto"/>
            <w:vAlign w:val="bottom"/>
          </w:tcPr>
          <w:p w:rsidR="00B44C7B" w:rsidRPr="00CB57DD" w:rsidRDefault="00B44C7B" w:rsidP="00B44C7B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08 1 01 4409 0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73,0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34,0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«Развитие клубных концертных организаций и исполнительского искусства 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08 4 00 0000 0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1536,3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1543,0</w:t>
            </w:r>
          </w:p>
        </w:tc>
      </w:tr>
      <w:tr w:rsidR="00B44C7B" w:rsidRPr="00CB57DD" w:rsidTr="00CB57DD">
        <w:trPr>
          <w:trHeight w:val="314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Развитие современного музыкального искусства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08 4 01 0000 0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1536,3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1543,0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1536,3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1543,0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1383,0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1508,0</w:t>
            </w:r>
          </w:p>
        </w:tc>
      </w:tr>
      <w:tr w:rsidR="00B44C7B" w:rsidRPr="00CB57DD" w:rsidTr="00CB57DD">
        <w:trPr>
          <w:trHeight w:val="398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1383,0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1508,0</w:t>
            </w:r>
          </w:p>
        </w:tc>
      </w:tr>
      <w:tr w:rsidR="00B44C7B" w:rsidRPr="00CB57DD" w:rsidTr="00CB57DD">
        <w:trPr>
          <w:trHeight w:val="206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1383,0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1508,0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153,3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35,0</w:t>
            </w:r>
          </w:p>
        </w:tc>
      </w:tr>
      <w:tr w:rsidR="00B44C7B" w:rsidRPr="00CB57DD" w:rsidTr="00CB57DD">
        <w:trPr>
          <w:trHeight w:val="420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153,3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35,0</w:t>
            </w:r>
          </w:p>
        </w:tc>
      </w:tr>
      <w:tr w:rsidR="00B44C7B" w:rsidRPr="00CB57DD" w:rsidTr="00CB57DD">
        <w:trPr>
          <w:trHeight w:val="371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153,3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35,0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Подпрограмма по профилактике терроризма и экстремизма на территории Старокиреметского сельского поселения Аксубаевского муниципального района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08 6 00 0000 0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B44C7B" w:rsidRPr="00CB57DD" w:rsidTr="00CB57DD">
        <w:trPr>
          <w:trHeight w:val="269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B44C7B" w:rsidRPr="00CB57DD" w:rsidTr="00CB57DD">
        <w:trPr>
          <w:trHeight w:val="362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B44C7B" w:rsidRPr="00CB57DD" w:rsidTr="00CB57DD">
        <w:trPr>
          <w:trHeight w:val="247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B44C7B" w:rsidRPr="00CB57DD" w:rsidTr="00CB57DD">
        <w:trPr>
          <w:trHeight w:val="247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Программа поддержки малого и среднего предпринимательства в Старокиреметском сельском поселении </w:t>
            </w: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Аксубаевского муниципального района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lastRenderedPageBreak/>
              <w:t>11 0 00 0000 0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5,0</w:t>
            </w:r>
          </w:p>
        </w:tc>
      </w:tr>
      <w:tr w:rsidR="00B44C7B" w:rsidRPr="00CB57DD" w:rsidTr="00CB57DD">
        <w:trPr>
          <w:trHeight w:val="247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Мероприятия в части реализации программы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11 7 00 6527 2  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B44C7B" w:rsidRPr="00CB57DD" w:rsidTr="00CB57DD">
        <w:trPr>
          <w:trHeight w:val="247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11 7 00 6527 2  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B44C7B" w:rsidRPr="00CB57DD" w:rsidTr="00CB57DD">
        <w:trPr>
          <w:trHeight w:val="247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11 7 00 6527 2  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B44C7B" w:rsidRPr="00CB57DD" w:rsidTr="00CB57DD">
        <w:trPr>
          <w:trHeight w:val="247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 xml:space="preserve">11 7 00 6527 2  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B44C7B" w:rsidRPr="00CB57DD" w:rsidTr="00CB57DD">
        <w:trPr>
          <w:trHeight w:val="336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99 0 00 0000 0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2010,7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2177,7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1045,0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1154,0</w:t>
            </w:r>
          </w:p>
        </w:tc>
      </w:tr>
      <w:tr w:rsidR="00B44C7B" w:rsidRPr="00CB57DD" w:rsidTr="00CB57DD">
        <w:trPr>
          <w:trHeight w:val="289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1045,0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1154,0</w:t>
            </w:r>
          </w:p>
        </w:tc>
      </w:tr>
      <w:tr w:rsidR="00B44C7B" w:rsidRPr="00CB57DD" w:rsidTr="00CB57DD">
        <w:trPr>
          <w:trHeight w:val="269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1045,0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1154,0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1045,0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1154,0</w:t>
            </w:r>
          </w:p>
        </w:tc>
      </w:tr>
      <w:tr w:rsidR="00B44C7B" w:rsidRPr="00CB57DD" w:rsidTr="00CB57DD">
        <w:trPr>
          <w:trHeight w:val="227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878,0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936,0</w:t>
            </w:r>
          </w:p>
        </w:tc>
      </w:tr>
      <w:tr w:rsidR="00B44C7B" w:rsidRPr="00CB57DD" w:rsidTr="00CB57DD">
        <w:trPr>
          <w:trHeight w:val="1302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727,0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785,0</w:t>
            </w:r>
          </w:p>
        </w:tc>
      </w:tr>
      <w:tr w:rsidR="00B44C7B" w:rsidRPr="00CB57DD" w:rsidTr="00CB57DD">
        <w:trPr>
          <w:trHeight w:val="139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727,0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785,0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727,0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785,0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146,0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146,0</w:t>
            </w:r>
          </w:p>
        </w:tc>
      </w:tr>
      <w:tr w:rsidR="00B44C7B" w:rsidRPr="00CB57DD" w:rsidTr="00CB57DD">
        <w:trPr>
          <w:trHeight w:val="371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146,0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146,0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146,0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iCs/>
                <w:sz w:val="20"/>
                <w:szCs w:val="20"/>
              </w:rPr>
              <w:t>146,0</w:t>
            </w:r>
          </w:p>
        </w:tc>
      </w:tr>
      <w:tr w:rsidR="00B44C7B" w:rsidRPr="00CB57DD" w:rsidTr="00CB57DD">
        <w:trPr>
          <w:trHeight w:val="322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B44C7B" w:rsidRPr="00CB57DD" w:rsidTr="00CB57DD">
        <w:trPr>
          <w:trHeight w:val="316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B44C7B" w:rsidRPr="00CB57DD" w:rsidTr="00CB57DD">
        <w:trPr>
          <w:trHeight w:val="248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B44C7B" w:rsidRPr="00CB57DD" w:rsidTr="00CB57DD">
        <w:trPr>
          <w:trHeight w:val="242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B44C7B" w:rsidRPr="00CB57DD" w:rsidTr="00CB57DD">
        <w:trPr>
          <w:trHeight w:val="364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B44C7B" w:rsidRPr="00CB57DD" w:rsidTr="00CB57DD">
        <w:trPr>
          <w:trHeight w:val="358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Резервный фонд исполнительного комитета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17,0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17,0</w:t>
            </w:r>
          </w:p>
        </w:tc>
      </w:tr>
      <w:tr w:rsidR="00B44C7B" w:rsidRPr="00CB57DD" w:rsidTr="00CB57DD">
        <w:trPr>
          <w:trHeight w:val="352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17,0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17,0</w:t>
            </w:r>
          </w:p>
        </w:tc>
      </w:tr>
      <w:tr w:rsidR="00B44C7B" w:rsidRPr="00CB57DD" w:rsidTr="00CB57DD">
        <w:trPr>
          <w:trHeight w:val="289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17,0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17,0</w:t>
            </w:r>
          </w:p>
        </w:tc>
      </w:tr>
      <w:tr w:rsidR="00B44C7B" w:rsidRPr="00CB57DD" w:rsidTr="00CB57DD">
        <w:trPr>
          <w:trHeight w:val="269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17,0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17,0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20,7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20,7</w:t>
            </w:r>
          </w:p>
        </w:tc>
      </w:tr>
      <w:tr w:rsidR="00B44C7B" w:rsidRPr="00CB57DD" w:rsidTr="00CB57DD">
        <w:trPr>
          <w:trHeight w:val="281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20,7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20,7</w:t>
            </w:r>
          </w:p>
        </w:tc>
      </w:tr>
      <w:tr w:rsidR="00B44C7B" w:rsidRPr="00CB57DD" w:rsidTr="00CB57DD">
        <w:trPr>
          <w:trHeight w:val="231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20,7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20,7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99 0 00 2504 0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20,7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20,7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233,00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301,0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225,00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293,00</w:t>
            </w:r>
          </w:p>
        </w:tc>
      </w:tr>
      <w:tr w:rsidR="00B44C7B" w:rsidRPr="00CB57DD" w:rsidTr="00CB57DD">
        <w:trPr>
          <w:trHeight w:val="266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225,00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293,00</w:t>
            </w:r>
          </w:p>
        </w:tc>
      </w:tr>
      <w:tr w:rsidR="00B44C7B" w:rsidRPr="00CB57DD" w:rsidTr="00CB57DD">
        <w:trPr>
          <w:trHeight w:val="357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225,00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293,00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</w:tr>
      <w:tr w:rsidR="00B44C7B" w:rsidRPr="00CB57DD" w:rsidTr="00CB57DD">
        <w:trPr>
          <w:trHeight w:val="257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</w:tr>
      <w:tr w:rsidR="00B44C7B" w:rsidRPr="00CB57DD" w:rsidTr="00CB57DD">
        <w:trPr>
          <w:trHeight w:val="348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7DD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</w:tr>
      <w:tr w:rsidR="00B44C7B" w:rsidRPr="00CB57DD" w:rsidTr="00CB57DD">
        <w:trPr>
          <w:trHeight w:val="569"/>
          <w:jc w:val="center"/>
        </w:trPr>
        <w:tc>
          <w:tcPr>
            <w:tcW w:w="456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1812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B44C7B" w:rsidRPr="00CB57DD" w:rsidRDefault="00B44C7B" w:rsidP="00B44C7B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6292,00</w:t>
            </w:r>
          </w:p>
        </w:tc>
        <w:tc>
          <w:tcPr>
            <w:tcW w:w="989" w:type="dxa"/>
            <w:shd w:val="clear" w:color="auto" w:fill="auto"/>
          </w:tcPr>
          <w:p w:rsidR="00B44C7B" w:rsidRPr="00CB57DD" w:rsidRDefault="00B44C7B" w:rsidP="00B44C7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B57DD">
              <w:rPr>
                <w:rFonts w:ascii="Arial" w:hAnsi="Arial" w:cs="Arial"/>
                <w:b/>
                <w:sz w:val="20"/>
                <w:szCs w:val="20"/>
              </w:rPr>
              <w:t>6665,70</w:t>
            </w:r>
          </w:p>
        </w:tc>
      </w:tr>
    </w:tbl>
    <w:p w:rsidR="00B44C7B" w:rsidRPr="00C13B9D" w:rsidRDefault="00B44C7B" w:rsidP="00B44C7B">
      <w:pPr>
        <w:rPr>
          <w:b/>
          <w:sz w:val="20"/>
          <w:szCs w:val="20"/>
        </w:rPr>
      </w:pPr>
    </w:p>
    <w:p w:rsidR="00860ACF" w:rsidRPr="00C13B9D" w:rsidRDefault="00860ACF" w:rsidP="00860ACF">
      <w:pPr>
        <w:jc w:val="center"/>
        <w:rPr>
          <w:sz w:val="20"/>
          <w:szCs w:val="20"/>
        </w:rPr>
      </w:pPr>
    </w:p>
    <w:sectPr w:rsidR="00860ACF" w:rsidRPr="00C13B9D" w:rsidSect="000915D7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F1E" w:rsidRDefault="00A84F1E" w:rsidP="007856CE">
      <w:r>
        <w:separator/>
      </w:r>
    </w:p>
  </w:endnote>
  <w:endnote w:type="continuationSeparator" w:id="0">
    <w:p w:rsidR="00A84F1E" w:rsidRDefault="00A84F1E" w:rsidP="0078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F1E" w:rsidRDefault="00A84F1E" w:rsidP="007856CE">
      <w:r>
        <w:separator/>
      </w:r>
    </w:p>
  </w:footnote>
  <w:footnote w:type="continuationSeparator" w:id="0">
    <w:p w:rsidR="00A84F1E" w:rsidRDefault="00A84F1E" w:rsidP="00785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BB"/>
    <w:rsid w:val="000548FE"/>
    <w:rsid w:val="00054E9E"/>
    <w:rsid w:val="0008306A"/>
    <w:rsid w:val="000915D7"/>
    <w:rsid w:val="00091601"/>
    <w:rsid w:val="000C6487"/>
    <w:rsid w:val="000C6C14"/>
    <w:rsid w:val="000D17C0"/>
    <w:rsid w:val="000F1493"/>
    <w:rsid w:val="001401AC"/>
    <w:rsid w:val="001718DC"/>
    <w:rsid w:val="00192381"/>
    <w:rsid w:val="001A6CA8"/>
    <w:rsid w:val="001B0688"/>
    <w:rsid w:val="001E2E60"/>
    <w:rsid w:val="001E5421"/>
    <w:rsid w:val="002C0AF1"/>
    <w:rsid w:val="00384C59"/>
    <w:rsid w:val="004214FA"/>
    <w:rsid w:val="004273B3"/>
    <w:rsid w:val="0043602E"/>
    <w:rsid w:val="00440C4D"/>
    <w:rsid w:val="00457770"/>
    <w:rsid w:val="004A57A7"/>
    <w:rsid w:val="004B7462"/>
    <w:rsid w:val="00512275"/>
    <w:rsid w:val="00593506"/>
    <w:rsid w:val="005D43D7"/>
    <w:rsid w:val="005D5FF8"/>
    <w:rsid w:val="00672FBD"/>
    <w:rsid w:val="006E2FD0"/>
    <w:rsid w:val="00723DB2"/>
    <w:rsid w:val="007856CE"/>
    <w:rsid w:val="007918CB"/>
    <w:rsid w:val="007F0163"/>
    <w:rsid w:val="00860ACF"/>
    <w:rsid w:val="00883836"/>
    <w:rsid w:val="008C5FD8"/>
    <w:rsid w:val="008E78C6"/>
    <w:rsid w:val="00902D3D"/>
    <w:rsid w:val="009044AF"/>
    <w:rsid w:val="00906676"/>
    <w:rsid w:val="009224C1"/>
    <w:rsid w:val="00924E17"/>
    <w:rsid w:val="00943A79"/>
    <w:rsid w:val="00993A99"/>
    <w:rsid w:val="009F7FC4"/>
    <w:rsid w:val="00A23EDC"/>
    <w:rsid w:val="00A84F1E"/>
    <w:rsid w:val="00A90828"/>
    <w:rsid w:val="00AB5352"/>
    <w:rsid w:val="00AC5A81"/>
    <w:rsid w:val="00AF51B9"/>
    <w:rsid w:val="00B01FDA"/>
    <w:rsid w:val="00B135D3"/>
    <w:rsid w:val="00B36736"/>
    <w:rsid w:val="00B44C7B"/>
    <w:rsid w:val="00C71554"/>
    <w:rsid w:val="00CB57DD"/>
    <w:rsid w:val="00CB761B"/>
    <w:rsid w:val="00CE56A9"/>
    <w:rsid w:val="00D11EAD"/>
    <w:rsid w:val="00D55979"/>
    <w:rsid w:val="00D6558D"/>
    <w:rsid w:val="00D7481C"/>
    <w:rsid w:val="00D83802"/>
    <w:rsid w:val="00DC6ECC"/>
    <w:rsid w:val="00DC78EC"/>
    <w:rsid w:val="00DE2292"/>
    <w:rsid w:val="00E84DFC"/>
    <w:rsid w:val="00E94C15"/>
    <w:rsid w:val="00EA0139"/>
    <w:rsid w:val="00EA4A01"/>
    <w:rsid w:val="00EC2C74"/>
    <w:rsid w:val="00F01E23"/>
    <w:rsid w:val="00F23A9E"/>
    <w:rsid w:val="00F50E60"/>
    <w:rsid w:val="00FA3FD0"/>
    <w:rsid w:val="00FB46EC"/>
    <w:rsid w:val="00FE13BB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91601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91601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916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0916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unhideWhenUsed/>
    <w:rsid w:val="001B0688"/>
    <w:rPr>
      <w:color w:val="0000FF" w:themeColor="hyperlink"/>
      <w:u w:val="single"/>
    </w:rPr>
  </w:style>
  <w:style w:type="paragraph" w:styleId="a4">
    <w:name w:val="header"/>
    <w:basedOn w:val="a"/>
    <w:link w:val="a5"/>
    <w:unhideWhenUsed/>
    <w:rsid w:val="007856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54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091601"/>
    <w:pPr>
      <w:spacing w:before="100" w:beforeAutospacing="1" w:after="100" w:afterAutospacing="1"/>
    </w:pPr>
  </w:style>
  <w:style w:type="paragraph" w:styleId="aa">
    <w:name w:val="Title"/>
    <w:basedOn w:val="a"/>
    <w:link w:val="ab"/>
    <w:uiPriority w:val="99"/>
    <w:qFormat/>
    <w:rsid w:val="00091601"/>
    <w:pPr>
      <w:jc w:val="center"/>
    </w:pPr>
    <w:rPr>
      <w:i/>
      <w:sz w:val="32"/>
      <w:szCs w:val="20"/>
    </w:rPr>
  </w:style>
  <w:style w:type="character" w:customStyle="1" w:styleId="ab">
    <w:name w:val="Название Знак"/>
    <w:basedOn w:val="a0"/>
    <w:link w:val="aa"/>
    <w:uiPriority w:val="99"/>
    <w:rsid w:val="00091601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ac">
    <w:name w:val="Основной текст Знак"/>
    <w:aliases w:val="Знак Знак Знак,Знак Знак1"/>
    <w:link w:val="ad"/>
    <w:uiPriority w:val="99"/>
    <w:locked/>
    <w:rsid w:val="00091601"/>
    <w:rPr>
      <w:sz w:val="24"/>
    </w:rPr>
  </w:style>
  <w:style w:type="paragraph" w:styleId="ad">
    <w:name w:val="Body Text"/>
    <w:aliases w:val="Знак Знак,Знак"/>
    <w:basedOn w:val="a"/>
    <w:link w:val="ac"/>
    <w:uiPriority w:val="99"/>
    <w:unhideWhenUsed/>
    <w:rsid w:val="00091601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1">
    <w:name w:val="Основной текст Знак1"/>
    <w:aliases w:val="Знак Знак Знак1,Знак Знак2"/>
    <w:basedOn w:val="a0"/>
    <w:uiPriority w:val="99"/>
    <w:semiHidden/>
    <w:rsid w:val="000916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link w:val="af"/>
    <w:uiPriority w:val="99"/>
    <w:qFormat/>
    <w:rsid w:val="00091601"/>
    <w:pPr>
      <w:jc w:val="center"/>
    </w:pPr>
    <w:rPr>
      <w:b/>
      <w:bCs/>
      <w:sz w:val="32"/>
      <w:szCs w:val="20"/>
    </w:rPr>
  </w:style>
  <w:style w:type="character" w:customStyle="1" w:styleId="af">
    <w:name w:val="Подзаголовок Знак"/>
    <w:basedOn w:val="a0"/>
    <w:link w:val="ae"/>
    <w:uiPriority w:val="99"/>
    <w:rsid w:val="00091601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91601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091601"/>
    <w:rPr>
      <w:rFonts w:ascii="Calibri" w:eastAsia="Times New Roman" w:hAnsi="Calibri" w:cs="Times New Roman"/>
    </w:rPr>
  </w:style>
  <w:style w:type="character" w:customStyle="1" w:styleId="3">
    <w:name w:val="Основной текст 3 Знак"/>
    <w:basedOn w:val="a0"/>
    <w:link w:val="30"/>
    <w:uiPriority w:val="99"/>
    <w:semiHidden/>
    <w:rsid w:val="00091601"/>
    <w:rPr>
      <w:rFonts w:ascii="Calibri" w:eastAsia="Times New Roman" w:hAnsi="Calibri" w:cs="Times New Roman"/>
      <w:sz w:val="16"/>
      <w:szCs w:val="16"/>
    </w:rPr>
  </w:style>
  <w:style w:type="paragraph" w:styleId="30">
    <w:name w:val="Body Text 3"/>
    <w:basedOn w:val="a"/>
    <w:link w:val="3"/>
    <w:uiPriority w:val="99"/>
    <w:semiHidden/>
    <w:unhideWhenUsed/>
    <w:rsid w:val="00091601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1"/>
    <w:uiPriority w:val="99"/>
    <w:semiHidden/>
    <w:rsid w:val="00091601"/>
    <w:rPr>
      <w:rFonts w:ascii="Tahoma" w:eastAsia="Times New Roman" w:hAnsi="Tahoma" w:cs="Times New Roman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091601"/>
    <w:rPr>
      <w:rFonts w:ascii="Tahoma" w:hAnsi="Tahoma"/>
      <w:sz w:val="16"/>
      <w:szCs w:val="16"/>
    </w:rPr>
  </w:style>
  <w:style w:type="paragraph" w:styleId="af2">
    <w:name w:val="List Paragraph"/>
    <w:basedOn w:val="a"/>
    <w:uiPriority w:val="99"/>
    <w:qFormat/>
    <w:rsid w:val="000916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091601"/>
  </w:style>
  <w:style w:type="paragraph" w:customStyle="1" w:styleId="12">
    <w:name w:val="Без интервала1"/>
    <w:uiPriority w:val="99"/>
    <w:rsid w:val="0009160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3">
    <w:name w:val="Таблицы (моноширинный)"/>
    <w:basedOn w:val="a"/>
    <w:next w:val="a"/>
    <w:uiPriority w:val="99"/>
    <w:rsid w:val="0009160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0916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Абзац списка1"/>
    <w:basedOn w:val="a"/>
    <w:uiPriority w:val="99"/>
    <w:rsid w:val="000916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0916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Ñòèëü1"/>
    <w:basedOn w:val="a"/>
    <w:rsid w:val="00091601"/>
    <w:pPr>
      <w:spacing w:line="288" w:lineRule="auto"/>
    </w:pPr>
    <w:rPr>
      <w:sz w:val="28"/>
      <w:szCs w:val="20"/>
    </w:rPr>
  </w:style>
  <w:style w:type="paragraph" w:customStyle="1" w:styleId="ConsPlusNonformat">
    <w:name w:val="ConsPlusNonformat"/>
    <w:uiPriority w:val="99"/>
    <w:rsid w:val="0009160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69">
    <w:name w:val="xl69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71">
    <w:name w:val="xl71"/>
    <w:basedOn w:val="a"/>
    <w:uiPriority w:val="99"/>
    <w:rsid w:val="000916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091601"/>
    <w:pP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80">
    <w:name w:val="xl80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09160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091601"/>
    <w:pP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09160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091601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091601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91">
    <w:name w:val="xl91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09160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09160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091601"/>
    <w:pPr>
      <w:shd w:val="clear" w:color="auto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091601"/>
    <w:pPr>
      <w:shd w:val="clear" w:color="auto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091601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091601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091601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06">
    <w:name w:val="xl106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091601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091601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a"/>
    <w:uiPriority w:val="99"/>
    <w:rsid w:val="00091601"/>
    <w:pPr>
      <w:shd w:val="clear" w:color="auto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091601"/>
    <w:pPr>
      <w:shd w:val="clear" w:color="auto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091601"/>
    <w:pPr>
      <w:shd w:val="clear" w:color="auto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091601"/>
    <w:pPr>
      <w:shd w:val="clear" w:color="auto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091601"/>
    <w:pPr>
      <w:shd w:val="clear" w:color="auto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091601"/>
    <w:pPr>
      <w:shd w:val="clear" w:color="auto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091601"/>
    <w:pPr>
      <w:shd w:val="clear" w:color="auto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091601"/>
    <w:pPr>
      <w:shd w:val="clear" w:color="auto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091601"/>
    <w:pPr>
      <w:shd w:val="clear" w:color="auto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091601"/>
    <w:pPr>
      <w:shd w:val="clear" w:color="auto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22">
    <w:name w:val="xl122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091601"/>
    <w:pPr>
      <w:shd w:val="clear" w:color="auto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091601"/>
    <w:pPr>
      <w:shd w:val="clear" w:color="auto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091601"/>
    <w:pPr>
      <w:shd w:val="clear" w:color="auto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091601"/>
    <w:pPr>
      <w:shd w:val="clear" w:color="auto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091601"/>
    <w:pPr>
      <w:shd w:val="clear" w:color="auto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0916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uiPriority w:val="99"/>
    <w:rsid w:val="00091601"/>
    <w:pPr>
      <w:shd w:val="clear" w:color="auto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091601"/>
    <w:pP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091601"/>
    <w:pPr>
      <w:shd w:val="clear" w:color="auto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091601"/>
    <w:pPr>
      <w:shd w:val="clear" w:color="auto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091601"/>
    <w:pPr>
      <w:shd w:val="clear" w:color="auto" w:fill="FFCCFF"/>
      <w:spacing w:before="100" w:beforeAutospacing="1" w:after="100" w:afterAutospacing="1"/>
    </w:pPr>
  </w:style>
  <w:style w:type="paragraph" w:customStyle="1" w:styleId="xl145">
    <w:name w:val="xl145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091601"/>
    <w:pPr>
      <w:shd w:val="clear" w:color="auto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091601"/>
    <w:pPr>
      <w:shd w:val="clear" w:color="auto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091601"/>
    <w:pPr>
      <w:shd w:val="clear" w:color="auto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091601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091601"/>
    <w:pPr>
      <w:shd w:val="clear" w:color="auto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091601"/>
    <w:pPr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uiPriority w:val="99"/>
    <w:rsid w:val="00091601"/>
    <w:pPr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uiPriority w:val="99"/>
    <w:rsid w:val="00091601"/>
    <w:pPr>
      <w:shd w:val="clear" w:color="auto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091601"/>
    <w:pPr>
      <w:shd w:val="clear" w:color="auto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091601"/>
    <w:pPr>
      <w:shd w:val="clear" w:color="auto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091601"/>
    <w:pPr>
      <w:shd w:val="clear" w:color="auto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091601"/>
    <w:pPr>
      <w:shd w:val="clear" w:color="auto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091601"/>
    <w:pPr>
      <w:shd w:val="clear" w:color="auto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091601"/>
    <w:pPr>
      <w:shd w:val="clear" w:color="auto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091601"/>
    <w:pPr>
      <w:shd w:val="clear" w:color="auto" w:fill="93CDDD"/>
      <w:spacing w:before="100" w:beforeAutospacing="1" w:after="100" w:afterAutospacing="1"/>
    </w:pPr>
  </w:style>
  <w:style w:type="paragraph" w:customStyle="1" w:styleId="xl162">
    <w:name w:val="xl162"/>
    <w:basedOn w:val="a"/>
    <w:uiPriority w:val="99"/>
    <w:rsid w:val="00091601"/>
    <w:pPr>
      <w:shd w:val="clear" w:color="auto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091601"/>
    <w:pPr>
      <w:shd w:val="clear" w:color="auto" w:fill="93CDDD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uiPriority w:val="99"/>
    <w:rsid w:val="00091601"/>
    <w:pPr>
      <w:shd w:val="clear" w:color="auto" w:fill="93CDDD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uiPriority w:val="99"/>
    <w:rsid w:val="00091601"/>
    <w:pPr>
      <w:shd w:val="clear" w:color="auto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091601"/>
    <w:pPr>
      <w:shd w:val="clear" w:color="auto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091601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091601"/>
    <w:pPr>
      <w:shd w:val="clear" w:color="auto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091601"/>
    <w:pPr>
      <w:shd w:val="clear" w:color="auto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rsid w:val="00091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uiPriority w:val="99"/>
    <w:rsid w:val="00091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091601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091601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4">
    <w:name w:val="Цветовое выделение"/>
    <w:rsid w:val="00091601"/>
    <w:rPr>
      <w:b/>
      <w:bCs w:val="0"/>
      <w:color w:val="000080"/>
      <w:sz w:val="22"/>
    </w:rPr>
  </w:style>
  <w:style w:type="character" w:customStyle="1" w:styleId="af5">
    <w:name w:val="Гипертекстовая ссылка"/>
    <w:uiPriority w:val="99"/>
    <w:rsid w:val="00091601"/>
    <w:rPr>
      <w:b/>
      <w:bCs w:val="0"/>
      <w:color w:val="008000"/>
      <w:sz w:val="22"/>
      <w:u w:val="single"/>
    </w:rPr>
  </w:style>
  <w:style w:type="character" w:customStyle="1" w:styleId="15">
    <w:name w:val="Сильное выделение1"/>
    <w:uiPriority w:val="99"/>
    <w:rsid w:val="00091601"/>
    <w:rPr>
      <w:b/>
      <w:bCs w:val="0"/>
      <w:i/>
      <w:iCs w:val="0"/>
      <w:color w:val="4F81BD"/>
    </w:rPr>
  </w:style>
  <w:style w:type="paragraph" w:customStyle="1" w:styleId="af6">
    <w:basedOn w:val="a"/>
    <w:next w:val="aa"/>
    <w:link w:val="af7"/>
    <w:qFormat/>
    <w:rsid w:val="00860ACF"/>
    <w:pPr>
      <w:jc w:val="center"/>
    </w:pPr>
    <w:rPr>
      <w:i/>
      <w:sz w:val="32"/>
      <w:szCs w:val="20"/>
      <w:lang w:val="x-none" w:eastAsia="x-none"/>
    </w:rPr>
  </w:style>
  <w:style w:type="character" w:customStyle="1" w:styleId="af7">
    <w:name w:val="Заголовок Знак"/>
    <w:link w:val="af6"/>
    <w:rsid w:val="00860ACF"/>
    <w:rPr>
      <w:rFonts w:ascii="Times New Roman" w:eastAsia="Times New Roman" w:hAnsi="Times New Roman" w:cs="Times New Roman"/>
      <w:i/>
      <w:sz w:val="32"/>
      <w:szCs w:val="20"/>
      <w:lang w:val="x-none" w:eastAsia="x-none"/>
    </w:rPr>
  </w:style>
  <w:style w:type="paragraph" w:customStyle="1" w:styleId="af8">
    <w:basedOn w:val="a"/>
    <w:next w:val="aa"/>
    <w:qFormat/>
    <w:rsid w:val="00B44C7B"/>
    <w:pPr>
      <w:jc w:val="center"/>
    </w:pPr>
    <w:rPr>
      <w:i/>
      <w:sz w:val="32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91601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91601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916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0916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unhideWhenUsed/>
    <w:rsid w:val="001B0688"/>
    <w:rPr>
      <w:color w:val="0000FF" w:themeColor="hyperlink"/>
      <w:u w:val="single"/>
    </w:rPr>
  </w:style>
  <w:style w:type="paragraph" w:styleId="a4">
    <w:name w:val="header"/>
    <w:basedOn w:val="a"/>
    <w:link w:val="a5"/>
    <w:unhideWhenUsed/>
    <w:rsid w:val="007856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54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091601"/>
    <w:pPr>
      <w:spacing w:before="100" w:beforeAutospacing="1" w:after="100" w:afterAutospacing="1"/>
    </w:pPr>
  </w:style>
  <w:style w:type="paragraph" w:styleId="aa">
    <w:name w:val="Title"/>
    <w:basedOn w:val="a"/>
    <w:link w:val="ab"/>
    <w:uiPriority w:val="99"/>
    <w:qFormat/>
    <w:rsid w:val="00091601"/>
    <w:pPr>
      <w:jc w:val="center"/>
    </w:pPr>
    <w:rPr>
      <w:i/>
      <w:sz w:val="32"/>
      <w:szCs w:val="20"/>
    </w:rPr>
  </w:style>
  <w:style w:type="character" w:customStyle="1" w:styleId="ab">
    <w:name w:val="Название Знак"/>
    <w:basedOn w:val="a0"/>
    <w:link w:val="aa"/>
    <w:uiPriority w:val="99"/>
    <w:rsid w:val="00091601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ac">
    <w:name w:val="Основной текст Знак"/>
    <w:aliases w:val="Знак Знак Знак,Знак Знак1"/>
    <w:link w:val="ad"/>
    <w:uiPriority w:val="99"/>
    <w:locked/>
    <w:rsid w:val="00091601"/>
    <w:rPr>
      <w:sz w:val="24"/>
    </w:rPr>
  </w:style>
  <w:style w:type="paragraph" w:styleId="ad">
    <w:name w:val="Body Text"/>
    <w:aliases w:val="Знак Знак,Знак"/>
    <w:basedOn w:val="a"/>
    <w:link w:val="ac"/>
    <w:uiPriority w:val="99"/>
    <w:unhideWhenUsed/>
    <w:rsid w:val="00091601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1">
    <w:name w:val="Основной текст Знак1"/>
    <w:aliases w:val="Знак Знак Знак1,Знак Знак2"/>
    <w:basedOn w:val="a0"/>
    <w:uiPriority w:val="99"/>
    <w:semiHidden/>
    <w:rsid w:val="000916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link w:val="af"/>
    <w:uiPriority w:val="99"/>
    <w:qFormat/>
    <w:rsid w:val="00091601"/>
    <w:pPr>
      <w:jc w:val="center"/>
    </w:pPr>
    <w:rPr>
      <w:b/>
      <w:bCs/>
      <w:sz w:val="32"/>
      <w:szCs w:val="20"/>
    </w:rPr>
  </w:style>
  <w:style w:type="character" w:customStyle="1" w:styleId="af">
    <w:name w:val="Подзаголовок Знак"/>
    <w:basedOn w:val="a0"/>
    <w:link w:val="ae"/>
    <w:uiPriority w:val="99"/>
    <w:rsid w:val="00091601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91601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091601"/>
    <w:rPr>
      <w:rFonts w:ascii="Calibri" w:eastAsia="Times New Roman" w:hAnsi="Calibri" w:cs="Times New Roman"/>
    </w:rPr>
  </w:style>
  <w:style w:type="character" w:customStyle="1" w:styleId="3">
    <w:name w:val="Основной текст 3 Знак"/>
    <w:basedOn w:val="a0"/>
    <w:link w:val="30"/>
    <w:uiPriority w:val="99"/>
    <w:semiHidden/>
    <w:rsid w:val="00091601"/>
    <w:rPr>
      <w:rFonts w:ascii="Calibri" w:eastAsia="Times New Roman" w:hAnsi="Calibri" w:cs="Times New Roman"/>
      <w:sz w:val="16"/>
      <w:szCs w:val="16"/>
    </w:rPr>
  </w:style>
  <w:style w:type="paragraph" w:styleId="30">
    <w:name w:val="Body Text 3"/>
    <w:basedOn w:val="a"/>
    <w:link w:val="3"/>
    <w:uiPriority w:val="99"/>
    <w:semiHidden/>
    <w:unhideWhenUsed/>
    <w:rsid w:val="00091601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1"/>
    <w:uiPriority w:val="99"/>
    <w:semiHidden/>
    <w:rsid w:val="00091601"/>
    <w:rPr>
      <w:rFonts w:ascii="Tahoma" w:eastAsia="Times New Roman" w:hAnsi="Tahoma" w:cs="Times New Roman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091601"/>
    <w:rPr>
      <w:rFonts w:ascii="Tahoma" w:hAnsi="Tahoma"/>
      <w:sz w:val="16"/>
      <w:szCs w:val="16"/>
    </w:rPr>
  </w:style>
  <w:style w:type="paragraph" w:styleId="af2">
    <w:name w:val="List Paragraph"/>
    <w:basedOn w:val="a"/>
    <w:uiPriority w:val="99"/>
    <w:qFormat/>
    <w:rsid w:val="000916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091601"/>
  </w:style>
  <w:style w:type="paragraph" w:customStyle="1" w:styleId="12">
    <w:name w:val="Без интервала1"/>
    <w:uiPriority w:val="99"/>
    <w:rsid w:val="0009160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3">
    <w:name w:val="Таблицы (моноширинный)"/>
    <w:basedOn w:val="a"/>
    <w:next w:val="a"/>
    <w:uiPriority w:val="99"/>
    <w:rsid w:val="0009160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0916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Абзац списка1"/>
    <w:basedOn w:val="a"/>
    <w:uiPriority w:val="99"/>
    <w:rsid w:val="000916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0916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Ñòèëü1"/>
    <w:basedOn w:val="a"/>
    <w:rsid w:val="00091601"/>
    <w:pPr>
      <w:spacing w:line="288" w:lineRule="auto"/>
    </w:pPr>
    <w:rPr>
      <w:sz w:val="28"/>
      <w:szCs w:val="20"/>
    </w:rPr>
  </w:style>
  <w:style w:type="paragraph" w:customStyle="1" w:styleId="ConsPlusNonformat">
    <w:name w:val="ConsPlusNonformat"/>
    <w:uiPriority w:val="99"/>
    <w:rsid w:val="0009160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69">
    <w:name w:val="xl69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71">
    <w:name w:val="xl71"/>
    <w:basedOn w:val="a"/>
    <w:uiPriority w:val="99"/>
    <w:rsid w:val="000916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091601"/>
    <w:pP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80">
    <w:name w:val="xl80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09160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091601"/>
    <w:pP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09160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091601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091601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91">
    <w:name w:val="xl91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09160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09160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091601"/>
    <w:pPr>
      <w:shd w:val="clear" w:color="auto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091601"/>
    <w:pPr>
      <w:shd w:val="clear" w:color="auto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091601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091601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091601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06">
    <w:name w:val="xl106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091601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091601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a"/>
    <w:uiPriority w:val="99"/>
    <w:rsid w:val="00091601"/>
    <w:pPr>
      <w:shd w:val="clear" w:color="auto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091601"/>
    <w:pPr>
      <w:shd w:val="clear" w:color="auto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091601"/>
    <w:pPr>
      <w:shd w:val="clear" w:color="auto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091601"/>
    <w:pPr>
      <w:shd w:val="clear" w:color="auto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091601"/>
    <w:pPr>
      <w:shd w:val="clear" w:color="auto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091601"/>
    <w:pPr>
      <w:shd w:val="clear" w:color="auto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091601"/>
    <w:pPr>
      <w:shd w:val="clear" w:color="auto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091601"/>
    <w:pPr>
      <w:shd w:val="clear" w:color="auto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091601"/>
    <w:pPr>
      <w:shd w:val="clear" w:color="auto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091601"/>
    <w:pPr>
      <w:shd w:val="clear" w:color="auto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22">
    <w:name w:val="xl122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091601"/>
    <w:pPr>
      <w:shd w:val="clear" w:color="auto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091601"/>
    <w:pPr>
      <w:shd w:val="clear" w:color="auto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091601"/>
    <w:pPr>
      <w:shd w:val="clear" w:color="auto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091601"/>
    <w:pPr>
      <w:shd w:val="clear" w:color="auto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091601"/>
    <w:pPr>
      <w:shd w:val="clear" w:color="auto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0916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uiPriority w:val="99"/>
    <w:rsid w:val="00091601"/>
    <w:pPr>
      <w:shd w:val="clear" w:color="auto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091601"/>
    <w:pP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091601"/>
    <w:pPr>
      <w:shd w:val="clear" w:color="auto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091601"/>
    <w:pPr>
      <w:shd w:val="clear" w:color="auto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091601"/>
    <w:pPr>
      <w:shd w:val="clear" w:color="auto" w:fill="FFCCFF"/>
      <w:spacing w:before="100" w:beforeAutospacing="1" w:after="100" w:afterAutospacing="1"/>
    </w:pPr>
  </w:style>
  <w:style w:type="paragraph" w:customStyle="1" w:styleId="xl145">
    <w:name w:val="xl145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091601"/>
    <w:pPr>
      <w:shd w:val="clear" w:color="auto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091601"/>
    <w:pPr>
      <w:shd w:val="clear" w:color="auto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091601"/>
    <w:pPr>
      <w:shd w:val="clear" w:color="auto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091601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091601"/>
    <w:pPr>
      <w:shd w:val="clear" w:color="auto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091601"/>
    <w:pPr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uiPriority w:val="99"/>
    <w:rsid w:val="00091601"/>
    <w:pPr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uiPriority w:val="99"/>
    <w:rsid w:val="00091601"/>
    <w:pPr>
      <w:shd w:val="clear" w:color="auto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091601"/>
    <w:pPr>
      <w:shd w:val="clear" w:color="auto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091601"/>
    <w:pPr>
      <w:shd w:val="clear" w:color="auto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091601"/>
    <w:pPr>
      <w:shd w:val="clear" w:color="auto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091601"/>
    <w:pPr>
      <w:shd w:val="clear" w:color="auto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091601"/>
    <w:pPr>
      <w:shd w:val="clear" w:color="auto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091601"/>
    <w:pPr>
      <w:shd w:val="clear" w:color="auto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091601"/>
    <w:pPr>
      <w:shd w:val="clear" w:color="auto" w:fill="93CDDD"/>
      <w:spacing w:before="100" w:beforeAutospacing="1" w:after="100" w:afterAutospacing="1"/>
    </w:pPr>
  </w:style>
  <w:style w:type="paragraph" w:customStyle="1" w:styleId="xl162">
    <w:name w:val="xl162"/>
    <w:basedOn w:val="a"/>
    <w:uiPriority w:val="99"/>
    <w:rsid w:val="00091601"/>
    <w:pPr>
      <w:shd w:val="clear" w:color="auto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091601"/>
    <w:pPr>
      <w:shd w:val="clear" w:color="auto" w:fill="93CDDD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uiPriority w:val="99"/>
    <w:rsid w:val="00091601"/>
    <w:pPr>
      <w:shd w:val="clear" w:color="auto" w:fill="93CDDD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uiPriority w:val="99"/>
    <w:rsid w:val="00091601"/>
    <w:pPr>
      <w:shd w:val="clear" w:color="auto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091601"/>
    <w:pPr>
      <w:shd w:val="clear" w:color="auto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091601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091601"/>
    <w:pPr>
      <w:shd w:val="clear" w:color="auto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091601"/>
    <w:pPr>
      <w:shd w:val="clear" w:color="auto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rsid w:val="00091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uiPriority w:val="99"/>
    <w:rsid w:val="00091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091601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091601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4">
    <w:name w:val="Цветовое выделение"/>
    <w:rsid w:val="00091601"/>
    <w:rPr>
      <w:b/>
      <w:bCs w:val="0"/>
      <w:color w:val="000080"/>
      <w:sz w:val="22"/>
    </w:rPr>
  </w:style>
  <w:style w:type="character" w:customStyle="1" w:styleId="af5">
    <w:name w:val="Гипертекстовая ссылка"/>
    <w:uiPriority w:val="99"/>
    <w:rsid w:val="00091601"/>
    <w:rPr>
      <w:b/>
      <w:bCs w:val="0"/>
      <w:color w:val="008000"/>
      <w:sz w:val="22"/>
      <w:u w:val="single"/>
    </w:rPr>
  </w:style>
  <w:style w:type="character" w:customStyle="1" w:styleId="15">
    <w:name w:val="Сильное выделение1"/>
    <w:uiPriority w:val="99"/>
    <w:rsid w:val="00091601"/>
    <w:rPr>
      <w:b/>
      <w:bCs w:val="0"/>
      <w:i/>
      <w:iCs w:val="0"/>
      <w:color w:val="4F81BD"/>
    </w:rPr>
  </w:style>
  <w:style w:type="paragraph" w:customStyle="1" w:styleId="af6">
    <w:basedOn w:val="a"/>
    <w:next w:val="aa"/>
    <w:link w:val="af7"/>
    <w:qFormat/>
    <w:rsid w:val="00860ACF"/>
    <w:pPr>
      <w:jc w:val="center"/>
    </w:pPr>
    <w:rPr>
      <w:i/>
      <w:sz w:val="32"/>
      <w:szCs w:val="20"/>
      <w:lang w:val="x-none" w:eastAsia="x-none"/>
    </w:rPr>
  </w:style>
  <w:style w:type="character" w:customStyle="1" w:styleId="af7">
    <w:name w:val="Заголовок Знак"/>
    <w:link w:val="af6"/>
    <w:rsid w:val="00860ACF"/>
    <w:rPr>
      <w:rFonts w:ascii="Times New Roman" w:eastAsia="Times New Roman" w:hAnsi="Times New Roman" w:cs="Times New Roman"/>
      <w:i/>
      <w:sz w:val="32"/>
      <w:szCs w:val="20"/>
      <w:lang w:val="x-none" w:eastAsia="x-none"/>
    </w:rPr>
  </w:style>
  <w:style w:type="paragraph" w:customStyle="1" w:styleId="af8">
    <w:basedOn w:val="a"/>
    <w:next w:val="aa"/>
    <w:qFormat/>
    <w:rsid w:val="00B44C7B"/>
    <w:pPr>
      <w:jc w:val="center"/>
    </w:pPr>
    <w:rPr>
      <w:i/>
      <w:sz w:val="32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ir.ak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9392</Words>
  <Characters>53537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2025-12-16T11:04:00Z</dcterms:created>
  <dcterms:modified xsi:type="dcterms:W3CDTF">2025-12-17T11:54:00Z</dcterms:modified>
</cp:coreProperties>
</file>