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9C" w:rsidRPr="00573B76" w:rsidRDefault="004A649C" w:rsidP="004A649C">
      <w:pPr>
        <w:pStyle w:val="a3"/>
        <w:jc w:val="center"/>
        <w:rPr>
          <w:rFonts w:ascii="Times New Roman" w:hAnsi="Times New Roman"/>
          <w:b w:val="0"/>
          <w:sz w:val="24"/>
          <w:szCs w:val="24"/>
        </w:rPr>
      </w:pPr>
      <w:r w:rsidRPr="00573B76">
        <w:rPr>
          <w:rFonts w:ascii="Times New Roman" w:hAnsi="Times New Roman"/>
          <w:b w:val="0"/>
          <w:sz w:val="24"/>
          <w:szCs w:val="24"/>
        </w:rPr>
        <w:t xml:space="preserve">Информация по </w:t>
      </w:r>
      <w:proofErr w:type="spellStart"/>
      <w:r w:rsidRPr="00573B76">
        <w:rPr>
          <w:rFonts w:ascii="Times New Roman" w:hAnsi="Times New Roman"/>
          <w:b w:val="0"/>
          <w:sz w:val="24"/>
          <w:szCs w:val="24"/>
        </w:rPr>
        <w:t>Новоаксубаевскому</w:t>
      </w:r>
      <w:proofErr w:type="spellEnd"/>
      <w:r w:rsidRPr="00573B76">
        <w:rPr>
          <w:rFonts w:ascii="Times New Roman" w:hAnsi="Times New Roman"/>
          <w:b w:val="0"/>
          <w:sz w:val="24"/>
          <w:szCs w:val="24"/>
        </w:rPr>
        <w:t xml:space="preserve"> сельскому поселению</w:t>
      </w:r>
    </w:p>
    <w:p w:rsidR="004A649C" w:rsidRDefault="004A649C" w:rsidP="004A64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"/>
        <w:gridCol w:w="3814"/>
        <w:gridCol w:w="1539"/>
        <w:gridCol w:w="2328"/>
        <w:gridCol w:w="2151"/>
        <w:gridCol w:w="2068"/>
        <w:gridCol w:w="2096"/>
      </w:tblGrid>
      <w:tr w:rsidR="004A649C" w:rsidTr="00D94771">
        <w:tc>
          <w:tcPr>
            <w:tcW w:w="817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 w:rsidRPr="00480C4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 w:rsidRPr="00480C45">
              <w:rPr>
                <w:b/>
                <w:sz w:val="24"/>
                <w:szCs w:val="24"/>
              </w:rPr>
              <w:t xml:space="preserve">Наименование поступившего акта  от надзорного органа (протест, представление, предписания) </w:t>
            </w:r>
          </w:p>
        </w:tc>
        <w:tc>
          <w:tcPr>
            <w:tcW w:w="1550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 w:rsidRPr="00480C45">
              <w:rPr>
                <w:b/>
                <w:sz w:val="24"/>
                <w:szCs w:val="24"/>
              </w:rPr>
              <w:t xml:space="preserve">   №  , дата </w:t>
            </w:r>
          </w:p>
        </w:tc>
        <w:tc>
          <w:tcPr>
            <w:tcW w:w="2112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 w:rsidRPr="00480C45">
              <w:rPr>
                <w:b/>
                <w:sz w:val="24"/>
                <w:szCs w:val="24"/>
              </w:rPr>
              <w:t>В  отношении, кого вынесен акт реагирования</w:t>
            </w:r>
          </w:p>
        </w:tc>
        <w:tc>
          <w:tcPr>
            <w:tcW w:w="2112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 w:rsidRPr="00480C45">
              <w:rPr>
                <w:b/>
                <w:sz w:val="24"/>
                <w:szCs w:val="24"/>
              </w:rPr>
              <w:t xml:space="preserve">Краткое содержание вынесшего акта реагирования  </w:t>
            </w:r>
          </w:p>
        </w:tc>
        <w:tc>
          <w:tcPr>
            <w:tcW w:w="2113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 w:rsidRPr="00480C45">
              <w:rPr>
                <w:b/>
                <w:sz w:val="24"/>
                <w:szCs w:val="24"/>
              </w:rPr>
              <w:t xml:space="preserve">Срок  исполнения </w:t>
            </w:r>
          </w:p>
        </w:tc>
        <w:tc>
          <w:tcPr>
            <w:tcW w:w="2113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 w:rsidRPr="00480C45">
              <w:rPr>
                <w:b/>
                <w:sz w:val="24"/>
                <w:szCs w:val="24"/>
              </w:rPr>
              <w:t>Результат  исполнения, № и дата документа об исполнении</w:t>
            </w:r>
          </w:p>
        </w:tc>
      </w:tr>
      <w:tr w:rsidR="004A649C" w:rsidTr="00D94771">
        <w:tc>
          <w:tcPr>
            <w:tcW w:w="817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Протест прокуратуры Аксубаевского района</w:t>
            </w:r>
          </w:p>
        </w:tc>
        <w:tc>
          <w:tcPr>
            <w:tcW w:w="1550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2.8.2-13 от 20.05.2013</w:t>
            </w:r>
          </w:p>
        </w:tc>
        <w:tc>
          <w:tcPr>
            <w:tcW w:w="2112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b/>
                <w:sz w:val="24"/>
                <w:szCs w:val="24"/>
              </w:rPr>
              <w:t>Новоаксубаевского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СП</w:t>
            </w:r>
          </w:p>
        </w:tc>
        <w:tc>
          <w:tcPr>
            <w:tcW w:w="2112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решение Совета </w:t>
            </w:r>
            <w:proofErr w:type="spellStart"/>
            <w:r>
              <w:rPr>
                <w:b/>
                <w:sz w:val="24"/>
                <w:szCs w:val="24"/>
              </w:rPr>
              <w:t>Новоаксубаев</w:t>
            </w:r>
            <w:proofErr w:type="spellEnd"/>
            <w:r>
              <w:rPr>
                <w:b/>
                <w:sz w:val="24"/>
                <w:szCs w:val="24"/>
              </w:rPr>
              <w:t xml:space="preserve"> СП от 220.8.2011г № 7</w:t>
            </w:r>
          </w:p>
        </w:tc>
        <w:tc>
          <w:tcPr>
            <w:tcW w:w="2113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10 дней</w:t>
            </w:r>
          </w:p>
        </w:tc>
        <w:tc>
          <w:tcPr>
            <w:tcW w:w="2113" w:type="dxa"/>
          </w:tcPr>
          <w:p w:rsidR="004A649C" w:rsidRPr="00480C4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b/>
                <w:sz w:val="24"/>
                <w:szCs w:val="24"/>
              </w:rPr>
              <w:t>Новоаксуб</w:t>
            </w:r>
            <w:proofErr w:type="spellEnd"/>
            <w:r>
              <w:rPr>
                <w:b/>
                <w:sz w:val="24"/>
                <w:szCs w:val="24"/>
              </w:rPr>
              <w:t xml:space="preserve"> СП  от 31.05.2013г № 6</w:t>
            </w:r>
          </w:p>
        </w:tc>
      </w:tr>
      <w:tr w:rsidR="004A649C" w:rsidTr="00D94771">
        <w:tc>
          <w:tcPr>
            <w:tcW w:w="817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A649C" w:rsidRDefault="004A649C" w:rsidP="004A64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Представление прокуратуры Аксубаевского р-на</w:t>
            </w:r>
          </w:p>
        </w:tc>
        <w:tc>
          <w:tcPr>
            <w:tcW w:w="1550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2.8.2.-13 от 20.05.2013г</w:t>
            </w:r>
          </w:p>
        </w:tc>
        <w:tc>
          <w:tcPr>
            <w:tcW w:w="2112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b/>
                <w:sz w:val="24"/>
                <w:szCs w:val="24"/>
              </w:rPr>
              <w:t>Новоаксубаевского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12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 устранении нарушений законодательства</w:t>
            </w:r>
          </w:p>
        </w:tc>
        <w:tc>
          <w:tcPr>
            <w:tcW w:w="2113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113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Постановление Главы от 17.06.2013г № 5</w:t>
            </w:r>
          </w:p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649C" w:rsidTr="00D94771">
        <w:tc>
          <w:tcPr>
            <w:tcW w:w="817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A649C" w:rsidRDefault="004A649C" w:rsidP="004A64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Представление прокуратуры Аксубаевского р-на</w:t>
            </w:r>
          </w:p>
        </w:tc>
        <w:tc>
          <w:tcPr>
            <w:tcW w:w="1550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2.8.3-13 от 03.06.2013г</w:t>
            </w:r>
          </w:p>
        </w:tc>
        <w:tc>
          <w:tcPr>
            <w:tcW w:w="2112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b/>
                <w:sz w:val="24"/>
                <w:szCs w:val="24"/>
              </w:rPr>
              <w:t>Новоаксубаевского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12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 устранении нарушений законодательства</w:t>
            </w:r>
          </w:p>
        </w:tc>
        <w:tc>
          <w:tcPr>
            <w:tcW w:w="2113" w:type="dxa"/>
          </w:tcPr>
          <w:p w:rsidR="004A649C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113" w:type="dxa"/>
          </w:tcPr>
          <w:p w:rsidR="005A3305" w:rsidRDefault="004A649C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</w:t>
            </w:r>
            <w:r w:rsidR="005A3305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оряжение Главы</w:t>
            </w:r>
            <w:r w:rsidR="005A3305">
              <w:rPr>
                <w:b/>
                <w:sz w:val="24"/>
                <w:szCs w:val="24"/>
              </w:rPr>
              <w:t xml:space="preserve"> от 28.06.2013г № 7</w:t>
            </w:r>
          </w:p>
          <w:p w:rsidR="005A3305" w:rsidRDefault="005A3305" w:rsidP="005A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Объявлено замечание</w:t>
            </w:r>
            <w:r w:rsidR="004A649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A3305" w:rsidTr="00D94771">
        <w:tc>
          <w:tcPr>
            <w:tcW w:w="817" w:type="dxa"/>
          </w:tcPr>
          <w:p w:rsidR="005A3305" w:rsidRDefault="005A3305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A3305" w:rsidRDefault="005A3305" w:rsidP="004A64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Представление прокуратуры Аксубаевского р-на</w:t>
            </w:r>
          </w:p>
        </w:tc>
        <w:tc>
          <w:tcPr>
            <w:tcW w:w="1550" w:type="dxa"/>
          </w:tcPr>
          <w:p w:rsidR="005A3305" w:rsidRDefault="005A3305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2.08.3-13  от 10.06.2013г</w:t>
            </w:r>
          </w:p>
        </w:tc>
        <w:tc>
          <w:tcPr>
            <w:tcW w:w="2112" w:type="dxa"/>
          </w:tcPr>
          <w:p w:rsidR="005A3305" w:rsidRDefault="005A3305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b/>
                <w:sz w:val="24"/>
                <w:szCs w:val="24"/>
              </w:rPr>
              <w:t>Новоаксубаевского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12" w:type="dxa"/>
          </w:tcPr>
          <w:p w:rsidR="005A3305" w:rsidRDefault="005A3305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 устранении нарушений требований Уголовного кодекса РФ, Уголовно-исполнительного кодекса РФ</w:t>
            </w:r>
          </w:p>
        </w:tc>
        <w:tc>
          <w:tcPr>
            <w:tcW w:w="2113" w:type="dxa"/>
          </w:tcPr>
          <w:p w:rsidR="005A3305" w:rsidRDefault="005A3305" w:rsidP="00D94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113" w:type="dxa"/>
          </w:tcPr>
          <w:p w:rsidR="005A3305" w:rsidRDefault="005A3305" w:rsidP="00D9477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Расопряжение</w:t>
            </w:r>
            <w:proofErr w:type="spellEnd"/>
            <w:r>
              <w:rPr>
                <w:b/>
                <w:sz w:val="24"/>
                <w:szCs w:val="24"/>
              </w:rPr>
              <w:t xml:space="preserve"> Главы от 28.06.2013г № 8 Объявлено замечание</w:t>
            </w:r>
          </w:p>
        </w:tc>
      </w:tr>
    </w:tbl>
    <w:p w:rsidR="00985207" w:rsidRPr="005A3305" w:rsidRDefault="005A3305">
      <w:pPr>
        <w:rPr>
          <w:sz w:val="24"/>
          <w:szCs w:val="24"/>
        </w:rPr>
      </w:pPr>
      <w:r w:rsidRPr="005A3305">
        <w:rPr>
          <w:sz w:val="24"/>
          <w:szCs w:val="24"/>
        </w:rPr>
        <w:t xml:space="preserve">Глава </w:t>
      </w:r>
      <w:proofErr w:type="spellStart"/>
      <w:r w:rsidRPr="005A3305">
        <w:rPr>
          <w:sz w:val="24"/>
          <w:szCs w:val="24"/>
        </w:rPr>
        <w:t>Новоаксубаевского</w:t>
      </w:r>
      <w:proofErr w:type="spellEnd"/>
      <w:r w:rsidRPr="005A3305">
        <w:rPr>
          <w:sz w:val="24"/>
          <w:szCs w:val="24"/>
        </w:rPr>
        <w:t xml:space="preserve"> сельского поселения</w:t>
      </w:r>
      <w:proofErr w:type="gramStart"/>
      <w:r w:rsidRPr="005A3305">
        <w:rPr>
          <w:sz w:val="24"/>
          <w:szCs w:val="24"/>
        </w:rPr>
        <w:t xml:space="preserve"> :</w:t>
      </w:r>
      <w:proofErr w:type="gramEnd"/>
      <w:r w:rsidRPr="005A3305">
        <w:rPr>
          <w:sz w:val="24"/>
          <w:szCs w:val="24"/>
        </w:rPr>
        <w:t xml:space="preserve">                                                                         </w:t>
      </w:r>
      <w:proofErr w:type="spellStart"/>
      <w:r w:rsidRPr="005A3305">
        <w:rPr>
          <w:sz w:val="24"/>
          <w:szCs w:val="24"/>
        </w:rPr>
        <w:t>М.М.Сулейманкин</w:t>
      </w:r>
      <w:proofErr w:type="spellEnd"/>
    </w:p>
    <w:sectPr w:rsidR="00985207" w:rsidRPr="005A3305" w:rsidSect="004A64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49C"/>
    <w:rsid w:val="004A649C"/>
    <w:rsid w:val="005A3305"/>
    <w:rsid w:val="0098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649C"/>
    <w:pPr>
      <w:jc w:val="both"/>
    </w:pPr>
    <w:rPr>
      <w:rFonts w:ascii="MS Serif" w:hAnsi="MS Serif"/>
      <w:b/>
      <w:sz w:val="28"/>
    </w:rPr>
  </w:style>
  <w:style w:type="character" w:customStyle="1" w:styleId="a4">
    <w:name w:val="Основной текст Знак"/>
    <w:basedOn w:val="a0"/>
    <w:link w:val="a3"/>
    <w:rsid w:val="004A649C"/>
    <w:rPr>
      <w:rFonts w:ascii="MS Serif" w:eastAsia="Times New Roman" w:hAnsi="MS Serif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2013-07-09T08:22:00Z</dcterms:created>
  <dcterms:modified xsi:type="dcterms:W3CDTF">2013-07-09T08:37:00Z</dcterms:modified>
</cp:coreProperties>
</file>