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
        <w:tblW w:w="11141"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987FC3" w:rsidRPr="00987FC3" w:rsidTr="00987FC3">
        <w:trPr>
          <w:gridBefore w:val="2"/>
          <w:wBefore w:w="579" w:type="dxa"/>
          <w:trHeight w:val="1593"/>
        </w:trPr>
        <w:tc>
          <w:tcPr>
            <w:tcW w:w="4775" w:type="dxa"/>
            <w:gridSpan w:val="3"/>
            <w:vAlign w:val="center"/>
            <w:hideMark/>
          </w:tcPr>
          <w:p w:rsidR="00987FC3" w:rsidRPr="00987FC3" w:rsidRDefault="00987FC3" w:rsidP="00987FC3">
            <w:pPr>
              <w:spacing w:after="0" w:line="300" w:lineRule="exact"/>
              <w:jc w:val="center"/>
              <w:rPr>
                <w:rFonts w:ascii="Times New Roman" w:eastAsia="Times New Roman" w:hAnsi="Times New Roman"/>
                <w:b/>
                <w:sz w:val="28"/>
                <w:szCs w:val="28"/>
              </w:rPr>
            </w:pPr>
            <w:r w:rsidRPr="00987FC3">
              <w:rPr>
                <w:rFonts w:ascii="Times New Roman" w:eastAsia="Times New Roman" w:hAnsi="Times New Roman"/>
                <w:sz w:val="28"/>
                <w:szCs w:val="28"/>
              </w:rPr>
              <w:t>ИСПОЛНИТЕЛЬНЫЙ КОМИТЕТ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987FC3" w:rsidRPr="00987FC3" w:rsidRDefault="00987FC3" w:rsidP="00987FC3">
            <w:pPr>
              <w:spacing w:after="0" w:line="240" w:lineRule="auto"/>
              <w:ind w:left="-108" w:right="-108"/>
              <w:jc w:val="center"/>
              <w:rPr>
                <w:rFonts w:ascii="Times New Roman" w:eastAsia="Times New Roman" w:hAnsi="Times New Roman"/>
                <w:sz w:val="28"/>
                <w:szCs w:val="28"/>
              </w:rPr>
            </w:pPr>
            <w:r w:rsidRPr="00987FC3">
              <w:rPr>
                <w:rFonts w:ascii="Times New Roman" w:eastAsia="Times New Roman" w:hAnsi="Times New Roman"/>
                <w:noProof/>
                <w:sz w:val="24"/>
                <w:szCs w:val="24"/>
              </w:rPr>
              <w:drawing>
                <wp:anchor distT="0" distB="0" distL="114300" distR="114300" simplePos="0" relativeHeight="251659264" behindDoc="0" locked="0" layoutInCell="1" allowOverlap="1" wp14:anchorId="6F4301A1" wp14:editId="78A26CC1">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987FC3" w:rsidRPr="00987FC3" w:rsidRDefault="00987FC3" w:rsidP="00987FC3">
            <w:pPr>
              <w:spacing w:after="0" w:line="300" w:lineRule="exact"/>
              <w:ind w:left="317" w:right="33"/>
              <w:jc w:val="center"/>
              <w:rPr>
                <w:rFonts w:ascii="Times New Roman" w:eastAsia="Times New Roman" w:hAnsi="Times New Roman"/>
                <w:spacing w:val="-6"/>
                <w:sz w:val="28"/>
                <w:szCs w:val="28"/>
              </w:rPr>
            </w:pPr>
            <w:r w:rsidRPr="00987FC3">
              <w:rPr>
                <w:rFonts w:ascii="Times New Roman" w:eastAsia="Times New Roman" w:hAnsi="Times New Roman"/>
                <w:spacing w:val="-6"/>
                <w:sz w:val="28"/>
                <w:szCs w:val="28"/>
              </w:rPr>
              <w:t xml:space="preserve">ТАТАРСТАН РЕСПУБЛИКАСЫ АКСУБАЙ МУНИЦИПАЛЬ    РАЙОНЫ </w:t>
            </w:r>
            <w:r w:rsidRPr="00987FC3">
              <w:rPr>
                <w:rFonts w:ascii="Times New Roman" w:eastAsia="Times New Roman" w:hAnsi="Times New Roman"/>
                <w:spacing w:val="-6"/>
                <w:sz w:val="28"/>
                <w:szCs w:val="28"/>
                <w:lang w:val="tt-RU"/>
              </w:rPr>
              <w:t xml:space="preserve">СӨНЧӘЛЕ ҖИРЛЕГЕ </w:t>
            </w:r>
            <w:r w:rsidRPr="00987FC3">
              <w:rPr>
                <w:rFonts w:ascii="Times New Roman" w:eastAsia="Times New Roman" w:hAnsi="Times New Roman"/>
                <w:spacing w:val="-6"/>
                <w:sz w:val="28"/>
                <w:szCs w:val="28"/>
              </w:rPr>
              <w:t>БАШКАРМА КОМИТЕТЫ</w:t>
            </w:r>
          </w:p>
          <w:p w:rsidR="00987FC3" w:rsidRPr="00987FC3" w:rsidRDefault="00987FC3" w:rsidP="00987FC3">
            <w:pPr>
              <w:spacing w:after="0" w:line="300" w:lineRule="exact"/>
              <w:ind w:left="317" w:right="-174"/>
              <w:jc w:val="center"/>
              <w:rPr>
                <w:rFonts w:ascii="Times New Roman" w:eastAsia="Times New Roman" w:hAnsi="Times New Roman"/>
                <w:spacing w:val="-6"/>
                <w:sz w:val="28"/>
                <w:szCs w:val="28"/>
              </w:rPr>
            </w:pPr>
          </w:p>
        </w:tc>
      </w:tr>
      <w:tr w:rsidR="00987FC3" w:rsidRPr="00987FC3" w:rsidTr="00987FC3">
        <w:trPr>
          <w:gridAfter w:val="2"/>
          <w:wAfter w:w="435" w:type="dxa"/>
          <w:trHeight w:val="80"/>
        </w:trPr>
        <w:tc>
          <w:tcPr>
            <w:tcW w:w="4775" w:type="dxa"/>
            <w:gridSpan w:val="4"/>
          </w:tcPr>
          <w:p w:rsidR="00987FC3" w:rsidRPr="00987FC3" w:rsidRDefault="00987FC3" w:rsidP="00987FC3">
            <w:pPr>
              <w:spacing w:after="0" w:line="240" w:lineRule="auto"/>
              <w:ind w:left="-100"/>
              <w:jc w:val="center"/>
              <w:rPr>
                <w:rFonts w:ascii="Times New Roman" w:eastAsia="Times New Roman" w:hAnsi="Times New Roman"/>
                <w:b/>
                <w:sz w:val="8"/>
                <w:szCs w:val="10"/>
              </w:rPr>
            </w:pPr>
          </w:p>
        </w:tc>
        <w:tc>
          <w:tcPr>
            <w:tcW w:w="1157" w:type="dxa"/>
            <w:gridSpan w:val="2"/>
          </w:tcPr>
          <w:p w:rsidR="00987FC3" w:rsidRPr="00987FC3" w:rsidRDefault="00987FC3" w:rsidP="00987FC3">
            <w:pPr>
              <w:spacing w:after="0" w:line="240" w:lineRule="auto"/>
              <w:ind w:right="-108"/>
              <w:jc w:val="center"/>
              <w:rPr>
                <w:rFonts w:ascii="Times New Roman" w:eastAsia="Times New Roman" w:hAnsi="Times New Roman"/>
                <w:sz w:val="8"/>
                <w:szCs w:val="10"/>
              </w:rPr>
            </w:pPr>
          </w:p>
        </w:tc>
        <w:tc>
          <w:tcPr>
            <w:tcW w:w="4774" w:type="dxa"/>
            <w:gridSpan w:val="4"/>
          </w:tcPr>
          <w:p w:rsidR="00987FC3" w:rsidRPr="00987FC3" w:rsidRDefault="00987FC3" w:rsidP="00987FC3">
            <w:pPr>
              <w:spacing w:after="0" w:line="240" w:lineRule="auto"/>
              <w:ind w:left="-70" w:right="-32"/>
              <w:jc w:val="center"/>
              <w:rPr>
                <w:rFonts w:ascii="Times New Roman" w:eastAsia="Times New Roman" w:hAnsi="Times New Roman"/>
                <w:b/>
                <w:sz w:val="8"/>
                <w:szCs w:val="10"/>
              </w:rPr>
            </w:pPr>
          </w:p>
        </w:tc>
      </w:tr>
      <w:tr w:rsidR="00987FC3" w:rsidRPr="00987FC3" w:rsidTr="00987FC3">
        <w:trPr>
          <w:gridAfter w:val="2"/>
          <w:wAfter w:w="435" w:type="dxa"/>
          <w:trHeight w:val="871"/>
        </w:trPr>
        <w:tc>
          <w:tcPr>
            <w:tcW w:w="4775" w:type="dxa"/>
            <w:gridSpan w:val="4"/>
            <w:vAlign w:val="center"/>
            <w:hideMark/>
          </w:tcPr>
          <w:p w:rsidR="00987FC3" w:rsidRPr="00987FC3" w:rsidRDefault="00987FC3" w:rsidP="00987FC3">
            <w:pPr>
              <w:spacing w:after="0" w:line="240" w:lineRule="auto"/>
              <w:ind w:left="-100" w:right="492"/>
              <w:jc w:val="center"/>
              <w:rPr>
                <w:rFonts w:ascii="Times New Roman" w:eastAsia="Times New Roman" w:hAnsi="Times New Roman"/>
                <w:spacing w:val="-6"/>
                <w:sz w:val="20"/>
                <w:szCs w:val="20"/>
                <w:lang w:val="tt-RU"/>
              </w:rPr>
            </w:pPr>
            <w:r w:rsidRPr="00987FC3">
              <w:rPr>
                <w:rFonts w:ascii="Times New Roman" w:eastAsia="Times New Roman" w:hAnsi="Times New Roman"/>
                <w:spacing w:val="-6"/>
                <w:sz w:val="20"/>
                <w:szCs w:val="20"/>
              </w:rPr>
              <w:t xml:space="preserve">               улица Ленина, дом 76,</w:t>
            </w:r>
            <w:r w:rsidRPr="00987FC3">
              <w:rPr>
                <w:rFonts w:ascii="Times New Roman" w:eastAsia="Times New Roman" w:hAnsi="Times New Roman"/>
                <w:spacing w:val="-6"/>
                <w:sz w:val="20"/>
                <w:szCs w:val="20"/>
                <w:lang w:val="tt-RU"/>
              </w:rPr>
              <w:t xml:space="preserve">        </w:t>
            </w:r>
          </w:p>
          <w:p w:rsidR="00987FC3" w:rsidRPr="00987FC3" w:rsidRDefault="00987FC3" w:rsidP="00987FC3">
            <w:pPr>
              <w:spacing w:after="0" w:line="240" w:lineRule="auto"/>
              <w:ind w:left="-100" w:right="492"/>
              <w:jc w:val="center"/>
              <w:rPr>
                <w:rFonts w:ascii="Times New Roman" w:eastAsia="Times New Roman" w:hAnsi="Times New Roman"/>
                <w:spacing w:val="-6"/>
                <w:sz w:val="20"/>
                <w:szCs w:val="20"/>
              </w:rPr>
            </w:pPr>
            <w:r w:rsidRPr="00987FC3">
              <w:rPr>
                <w:rFonts w:ascii="Times New Roman" w:eastAsia="Times New Roman" w:hAnsi="Times New Roman"/>
                <w:spacing w:val="-6"/>
                <w:sz w:val="20"/>
                <w:szCs w:val="20"/>
                <w:lang w:val="tt-RU"/>
              </w:rPr>
              <w:t xml:space="preserve">                 село Сунчелеево</w:t>
            </w:r>
            <w:r w:rsidRPr="00987FC3">
              <w:rPr>
                <w:rFonts w:ascii="Times New Roman" w:eastAsia="Times New Roman" w:hAnsi="Times New Roman"/>
                <w:spacing w:val="-6"/>
                <w:sz w:val="20"/>
                <w:szCs w:val="20"/>
              </w:rPr>
              <w:t xml:space="preserve">, 423052      </w:t>
            </w:r>
          </w:p>
          <w:p w:rsidR="00987FC3" w:rsidRPr="00987FC3" w:rsidRDefault="00987FC3" w:rsidP="00987FC3">
            <w:pPr>
              <w:spacing w:after="0" w:line="240" w:lineRule="auto"/>
              <w:ind w:left="-100" w:right="492"/>
              <w:jc w:val="center"/>
              <w:rPr>
                <w:rFonts w:ascii="Times New Roman" w:eastAsia="Times New Roman" w:hAnsi="Times New Roman"/>
                <w:noProof/>
                <w:sz w:val="24"/>
                <w:szCs w:val="24"/>
              </w:rPr>
            </w:pPr>
          </w:p>
        </w:tc>
        <w:tc>
          <w:tcPr>
            <w:tcW w:w="1157" w:type="dxa"/>
            <w:gridSpan w:val="2"/>
            <w:vAlign w:val="center"/>
          </w:tcPr>
          <w:p w:rsidR="00987FC3" w:rsidRPr="00987FC3" w:rsidRDefault="00987FC3" w:rsidP="00987FC3">
            <w:pPr>
              <w:spacing w:after="0" w:line="240" w:lineRule="auto"/>
              <w:ind w:left="-108" w:right="-108"/>
              <w:jc w:val="center"/>
              <w:rPr>
                <w:rFonts w:ascii="Times New Roman" w:eastAsia="Times New Roman" w:hAnsi="Times New Roman"/>
                <w:sz w:val="28"/>
                <w:szCs w:val="28"/>
              </w:rPr>
            </w:pPr>
          </w:p>
        </w:tc>
        <w:tc>
          <w:tcPr>
            <w:tcW w:w="4774" w:type="dxa"/>
            <w:gridSpan w:val="4"/>
            <w:vAlign w:val="center"/>
            <w:hideMark/>
          </w:tcPr>
          <w:p w:rsidR="00987FC3" w:rsidRPr="00987FC3" w:rsidRDefault="009F73FE" w:rsidP="00987FC3">
            <w:pPr>
              <w:spacing w:after="0" w:line="240" w:lineRule="auto"/>
              <w:ind w:left="317" w:right="-32"/>
              <w:jc w:val="center"/>
              <w:rPr>
                <w:rFonts w:ascii="Times New Roman" w:eastAsia="Times New Roman" w:hAnsi="Times New Roman"/>
                <w:spacing w:val="-6"/>
                <w:sz w:val="20"/>
                <w:szCs w:val="20"/>
                <w:lang w:val="tt-RU"/>
              </w:rPr>
            </w:pPr>
            <w:r>
              <w:rPr>
                <w:rFonts w:ascii="Times New Roman" w:eastAsia="Times New Roman" w:hAnsi="Times New Roman"/>
                <w:spacing w:val="-6"/>
                <w:sz w:val="20"/>
                <w:szCs w:val="20"/>
                <w:lang w:val="tt-RU"/>
              </w:rPr>
              <w:t xml:space="preserve">                  </w:t>
            </w:r>
            <w:r w:rsidR="00987FC3" w:rsidRPr="00987FC3">
              <w:rPr>
                <w:rFonts w:ascii="Times New Roman" w:eastAsia="Times New Roman" w:hAnsi="Times New Roman"/>
                <w:spacing w:val="-6"/>
                <w:sz w:val="20"/>
                <w:szCs w:val="20"/>
                <w:lang w:val="tt-RU"/>
              </w:rPr>
              <w:t xml:space="preserve">  Ленин  урамы, 76 енче йорт</w:t>
            </w:r>
          </w:p>
          <w:p w:rsidR="00987FC3" w:rsidRPr="00987FC3" w:rsidRDefault="00987FC3" w:rsidP="00987FC3">
            <w:pPr>
              <w:spacing w:after="0" w:line="240" w:lineRule="auto"/>
              <w:ind w:left="317" w:right="-32"/>
              <w:jc w:val="center"/>
              <w:rPr>
                <w:rFonts w:ascii="Times New Roman" w:eastAsia="Times New Roman" w:hAnsi="Times New Roman"/>
                <w:b/>
                <w:spacing w:val="-6"/>
                <w:sz w:val="28"/>
                <w:szCs w:val="28"/>
                <w:lang w:val="tt-RU"/>
              </w:rPr>
            </w:pPr>
            <w:r w:rsidRPr="00987FC3">
              <w:rPr>
                <w:rFonts w:ascii="Times New Roman" w:eastAsia="Times New Roman" w:hAnsi="Times New Roman"/>
                <w:spacing w:val="-6"/>
                <w:sz w:val="20"/>
                <w:szCs w:val="20"/>
                <w:lang w:val="tt-RU"/>
              </w:rPr>
              <w:t xml:space="preserve">                 Сөнчәле авылы </w:t>
            </w:r>
            <w:r w:rsidRPr="00987FC3">
              <w:rPr>
                <w:rFonts w:ascii="Times New Roman" w:eastAsia="Times New Roman" w:hAnsi="Times New Roman"/>
                <w:spacing w:val="-6"/>
                <w:sz w:val="20"/>
                <w:szCs w:val="20"/>
              </w:rPr>
              <w:t>, 42</w:t>
            </w:r>
            <w:r w:rsidRPr="00987FC3">
              <w:rPr>
                <w:rFonts w:ascii="Times New Roman" w:eastAsia="Times New Roman" w:hAnsi="Times New Roman"/>
                <w:spacing w:val="-6"/>
                <w:sz w:val="20"/>
                <w:szCs w:val="20"/>
                <w:lang w:val="tt-RU"/>
              </w:rPr>
              <w:t>3052</w:t>
            </w:r>
          </w:p>
        </w:tc>
      </w:tr>
      <w:tr w:rsidR="00987FC3" w:rsidRPr="00DD7A0C" w:rsidTr="00987FC3">
        <w:trPr>
          <w:gridBefore w:val="1"/>
          <w:gridAfter w:val="3"/>
          <w:wBefore w:w="110" w:type="dxa"/>
          <w:wAfter w:w="723" w:type="dxa"/>
          <w:trHeight w:val="194"/>
        </w:trPr>
        <w:tc>
          <w:tcPr>
            <w:tcW w:w="10308" w:type="dxa"/>
            <w:gridSpan w:val="8"/>
            <w:hideMark/>
          </w:tcPr>
          <w:p w:rsidR="00987FC3" w:rsidRPr="00987FC3" w:rsidRDefault="00987FC3" w:rsidP="00987FC3">
            <w:pPr>
              <w:spacing w:after="0" w:line="240" w:lineRule="auto"/>
              <w:jc w:val="center"/>
              <w:rPr>
                <w:rFonts w:ascii="Times New Roman" w:eastAsia="Times New Roman" w:hAnsi="Times New Roman"/>
                <w:sz w:val="20"/>
                <w:szCs w:val="20"/>
                <w:lang w:val="tt-RU"/>
              </w:rPr>
            </w:pPr>
            <w:r w:rsidRPr="00987FC3">
              <w:rPr>
                <w:rFonts w:ascii="Times New Roman" w:eastAsia="Times New Roman" w:hAnsi="Times New Roman"/>
                <w:sz w:val="20"/>
                <w:szCs w:val="20"/>
              </w:rPr>
              <w:t>Тел.: (843</w:t>
            </w:r>
            <w:r w:rsidRPr="00987FC3">
              <w:rPr>
                <w:rFonts w:ascii="Times New Roman" w:eastAsia="Times New Roman" w:hAnsi="Times New Roman"/>
                <w:sz w:val="20"/>
                <w:szCs w:val="20"/>
                <w:lang w:val="tt-RU"/>
              </w:rPr>
              <w:t>44</w:t>
            </w:r>
            <w:r w:rsidRPr="00987FC3">
              <w:rPr>
                <w:rFonts w:ascii="Times New Roman" w:eastAsia="Times New Roman" w:hAnsi="Times New Roman"/>
                <w:sz w:val="20"/>
                <w:szCs w:val="20"/>
              </w:rPr>
              <w:t xml:space="preserve">) </w:t>
            </w:r>
            <w:r w:rsidRPr="00987FC3">
              <w:rPr>
                <w:rFonts w:ascii="Times New Roman" w:eastAsia="Times New Roman" w:hAnsi="Times New Roman"/>
                <w:sz w:val="20"/>
                <w:szCs w:val="20"/>
                <w:lang w:val="tt-RU"/>
              </w:rPr>
              <w:t>4-98-24,</w:t>
            </w:r>
            <w:r w:rsidRPr="00987FC3">
              <w:rPr>
                <w:rFonts w:ascii="Times New Roman" w:eastAsia="Times New Roman" w:hAnsi="Times New Roman"/>
                <w:sz w:val="20"/>
                <w:szCs w:val="20"/>
              </w:rPr>
              <w:t xml:space="preserve"> </w:t>
            </w:r>
            <w:r w:rsidRPr="00987FC3">
              <w:rPr>
                <w:rFonts w:ascii="Times New Roman" w:eastAsia="Times New Roman" w:hAnsi="Times New Roman"/>
                <w:sz w:val="20"/>
                <w:szCs w:val="20"/>
                <w:lang w:val="tt-RU"/>
              </w:rPr>
              <w:t>ОГРН 1061665002080,</w:t>
            </w:r>
            <w:r w:rsidR="009F73FE">
              <w:rPr>
                <w:rFonts w:ascii="Times New Roman" w:eastAsia="Times New Roman" w:hAnsi="Times New Roman"/>
                <w:sz w:val="20"/>
                <w:szCs w:val="20"/>
                <w:lang w:val="tt-RU"/>
              </w:rPr>
              <w:t xml:space="preserve"> </w:t>
            </w:r>
            <w:r w:rsidRPr="00987FC3">
              <w:rPr>
                <w:rFonts w:ascii="Times New Roman" w:eastAsia="Times New Roman" w:hAnsi="Times New Roman"/>
                <w:sz w:val="20"/>
                <w:szCs w:val="20"/>
                <w:lang w:val="tt-RU"/>
              </w:rPr>
              <w:t xml:space="preserve">ОКПО 94318582, ИНН/КПП 1603004776/160301001 </w:t>
            </w:r>
          </w:p>
          <w:p w:rsidR="00987FC3" w:rsidRPr="00987FC3" w:rsidRDefault="00987FC3" w:rsidP="00987FC3">
            <w:pPr>
              <w:spacing w:after="0" w:line="240" w:lineRule="auto"/>
              <w:jc w:val="center"/>
              <w:rPr>
                <w:rFonts w:ascii="Times New Roman" w:eastAsia="Times New Roman" w:hAnsi="Times New Roman"/>
                <w:sz w:val="20"/>
                <w:szCs w:val="20"/>
                <w:lang w:val="tt-RU"/>
              </w:rPr>
            </w:pPr>
            <w:r w:rsidRPr="00987FC3">
              <w:rPr>
                <w:rFonts w:ascii="Times New Roman" w:eastAsia="Times New Roman" w:hAnsi="Times New Roman"/>
                <w:sz w:val="20"/>
                <w:szCs w:val="20"/>
                <w:lang w:val="tt-RU"/>
              </w:rPr>
              <w:t xml:space="preserve">                        E-mail:</w:t>
            </w:r>
            <w:r w:rsidRPr="00987FC3">
              <w:rPr>
                <w:rFonts w:ascii="Times New Roman" w:eastAsia="Times New Roman" w:hAnsi="Times New Roman"/>
                <w:sz w:val="24"/>
                <w:szCs w:val="24"/>
                <w:lang w:val="en-US"/>
              </w:rPr>
              <w:t xml:space="preserve"> </w:t>
            </w:r>
            <w:r w:rsidRPr="00987FC3">
              <w:rPr>
                <w:rFonts w:ascii="Times New Roman" w:eastAsia="Times New Roman" w:hAnsi="Times New Roman"/>
                <w:i/>
                <w:sz w:val="20"/>
                <w:szCs w:val="20"/>
                <w:lang w:val="tt-RU"/>
              </w:rPr>
              <w:t>Sunch.Aks@tatar.ru,</w:t>
            </w:r>
            <w:r w:rsidRPr="00987FC3">
              <w:rPr>
                <w:rFonts w:ascii="Times New Roman" w:eastAsia="Times New Roman" w:hAnsi="Times New Roman"/>
                <w:sz w:val="20"/>
                <w:szCs w:val="20"/>
                <w:lang w:val="tt-RU"/>
              </w:rPr>
              <w:t xml:space="preserve"> http://aksubayevo.tatarstan.ru</w:t>
            </w:r>
          </w:p>
        </w:tc>
      </w:tr>
      <w:tr w:rsidR="00987FC3" w:rsidRPr="00DD7A0C" w:rsidTr="00987FC3">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987FC3" w:rsidRPr="00987FC3" w:rsidRDefault="00987FC3" w:rsidP="00987FC3">
            <w:pPr>
              <w:spacing w:after="0" w:line="240" w:lineRule="auto"/>
              <w:jc w:val="center"/>
              <w:rPr>
                <w:rFonts w:ascii="Times New Roman" w:eastAsia="Times New Roman" w:hAnsi="Times New Roman"/>
                <w:sz w:val="16"/>
                <w:szCs w:val="24"/>
                <w:lang w:val="tt-RU"/>
              </w:rPr>
            </w:pPr>
          </w:p>
        </w:tc>
        <w:tc>
          <w:tcPr>
            <w:tcW w:w="5065" w:type="dxa"/>
            <w:gridSpan w:val="4"/>
            <w:tcBorders>
              <w:top w:val="single" w:sz="12" w:space="0" w:color="auto"/>
              <w:left w:val="nil"/>
              <w:bottom w:val="nil"/>
              <w:right w:val="nil"/>
            </w:tcBorders>
          </w:tcPr>
          <w:p w:rsidR="00987FC3" w:rsidRPr="00987FC3" w:rsidRDefault="00987FC3" w:rsidP="00987FC3">
            <w:pPr>
              <w:spacing w:after="0" w:line="240" w:lineRule="auto"/>
              <w:ind w:left="-8" w:right="-110"/>
              <w:jc w:val="center"/>
              <w:rPr>
                <w:rFonts w:ascii="Times New Roman" w:eastAsia="Times New Roman" w:hAnsi="Times New Roman"/>
                <w:sz w:val="16"/>
                <w:szCs w:val="24"/>
                <w:lang w:val="tt-RU"/>
              </w:rPr>
            </w:pPr>
          </w:p>
        </w:tc>
      </w:tr>
    </w:tbl>
    <w:p w:rsidR="00DD4DAC" w:rsidRPr="00987FC3" w:rsidRDefault="00DD4DAC" w:rsidP="00987FC3">
      <w:pPr>
        <w:pStyle w:val="HEADERTEXT"/>
        <w:rPr>
          <w:b/>
          <w:bCs/>
          <w:sz w:val="24"/>
          <w:szCs w:val="24"/>
          <w:lang w:val="tt-RU"/>
        </w:rPr>
      </w:pPr>
    </w:p>
    <w:p w:rsidR="00DD4DAC" w:rsidRPr="005A1A95" w:rsidRDefault="00DD4DAC" w:rsidP="00987FC3">
      <w:pPr>
        <w:pStyle w:val="HEADERTEXT"/>
        <w:jc w:val="center"/>
        <w:rPr>
          <w:b/>
          <w:bCs/>
          <w:color w:val="000000" w:themeColor="text1"/>
          <w:sz w:val="24"/>
          <w:szCs w:val="24"/>
          <w:lang w:val="tt-RU"/>
        </w:rPr>
      </w:pPr>
      <w:r w:rsidRPr="005A1A95">
        <w:rPr>
          <w:b/>
          <w:bCs/>
          <w:sz w:val="24"/>
          <w:szCs w:val="24"/>
          <w:lang w:val="tt-RU"/>
        </w:rPr>
        <w:t xml:space="preserve"> </w:t>
      </w:r>
      <w:r w:rsidR="005A1A95">
        <w:rPr>
          <w:b/>
          <w:bCs/>
          <w:color w:val="000000" w:themeColor="text1"/>
          <w:sz w:val="24"/>
          <w:szCs w:val="24"/>
          <w:lang w:val="tt-RU"/>
        </w:rPr>
        <w:t>КАРАР</w:t>
      </w:r>
      <w:r w:rsidRPr="005A1A95">
        <w:rPr>
          <w:b/>
          <w:bCs/>
          <w:color w:val="000000" w:themeColor="text1"/>
          <w:sz w:val="24"/>
          <w:szCs w:val="24"/>
          <w:lang w:val="tt-RU"/>
        </w:rPr>
        <w:t xml:space="preserve"> </w:t>
      </w:r>
    </w:p>
    <w:p w:rsidR="00DD4DAC" w:rsidRPr="005A1A95" w:rsidRDefault="00DD4DAC" w:rsidP="00987FC3">
      <w:pPr>
        <w:pStyle w:val="HEADERTEXT"/>
        <w:rPr>
          <w:b/>
          <w:bCs/>
          <w:color w:val="000000" w:themeColor="text1"/>
          <w:sz w:val="24"/>
          <w:szCs w:val="24"/>
          <w:lang w:val="tt-RU"/>
        </w:rPr>
      </w:pPr>
    </w:p>
    <w:p w:rsidR="00DD4DAC" w:rsidRPr="005A1A95" w:rsidRDefault="00DD7A0C" w:rsidP="00987FC3">
      <w:pPr>
        <w:pStyle w:val="HEADERTEXT"/>
        <w:jc w:val="center"/>
        <w:rPr>
          <w:b/>
          <w:bCs/>
          <w:color w:val="000000" w:themeColor="text1"/>
          <w:sz w:val="24"/>
          <w:szCs w:val="24"/>
          <w:lang w:val="tt-RU"/>
        </w:rPr>
      </w:pPr>
      <w:r>
        <w:rPr>
          <w:b/>
          <w:bCs/>
          <w:color w:val="000000" w:themeColor="text1"/>
          <w:sz w:val="24"/>
          <w:szCs w:val="24"/>
          <w:lang w:val="tt-RU"/>
        </w:rPr>
        <w:t xml:space="preserve"> </w:t>
      </w:r>
      <w:r w:rsidR="00DD4DAC" w:rsidRPr="005A1A95">
        <w:rPr>
          <w:b/>
          <w:bCs/>
          <w:color w:val="000000" w:themeColor="text1"/>
          <w:sz w:val="24"/>
          <w:szCs w:val="24"/>
          <w:lang w:val="tt-RU"/>
        </w:rPr>
        <w:t xml:space="preserve"> </w:t>
      </w:r>
      <w:r>
        <w:rPr>
          <w:b/>
          <w:bCs/>
          <w:color w:val="000000" w:themeColor="text1"/>
          <w:sz w:val="24"/>
          <w:szCs w:val="24"/>
          <w:lang w:val="tt-RU"/>
        </w:rPr>
        <w:t>05.03.</w:t>
      </w:r>
      <w:r w:rsidR="00DD4DAC" w:rsidRPr="005A1A95">
        <w:rPr>
          <w:b/>
          <w:bCs/>
          <w:color w:val="000000" w:themeColor="text1"/>
          <w:sz w:val="24"/>
          <w:szCs w:val="24"/>
          <w:lang w:val="tt-RU"/>
        </w:rPr>
        <w:t>20</w:t>
      </w:r>
      <w:r w:rsidR="00AF5E2B" w:rsidRPr="005A1A95">
        <w:rPr>
          <w:b/>
          <w:bCs/>
          <w:color w:val="000000" w:themeColor="text1"/>
          <w:sz w:val="24"/>
          <w:szCs w:val="24"/>
          <w:lang w:val="tt-RU"/>
        </w:rPr>
        <w:t>2</w:t>
      </w:r>
      <w:r w:rsidR="00CA2CB1" w:rsidRPr="005A1A95">
        <w:rPr>
          <w:b/>
          <w:bCs/>
          <w:color w:val="000000" w:themeColor="text1"/>
          <w:sz w:val="24"/>
          <w:szCs w:val="24"/>
          <w:lang w:val="tt-RU"/>
        </w:rPr>
        <w:t>5</w:t>
      </w:r>
      <w:r w:rsidR="005A1A95" w:rsidRPr="005A1A95">
        <w:rPr>
          <w:b/>
          <w:bCs/>
          <w:color w:val="000000" w:themeColor="text1"/>
          <w:sz w:val="24"/>
          <w:szCs w:val="24"/>
          <w:lang w:val="tt-RU"/>
        </w:rPr>
        <w:t xml:space="preserve"> </w:t>
      </w:r>
      <w:r w:rsidR="005A1A95">
        <w:rPr>
          <w:b/>
          <w:bCs/>
          <w:color w:val="000000" w:themeColor="text1"/>
          <w:sz w:val="24"/>
          <w:szCs w:val="24"/>
          <w:lang w:val="tt-RU"/>
        </w:rPr>
        <w:t>ел</w:t>
      </w:r>
      <w:r w:rsidR="00DD4DAC" w:rsidRPr="005A1A95">
        <w:rPr>
          <w:b/>
          <w:bCs/>
          <w:color w:val="000000" w:themeColor="text1"/>
          <w:sz w:val="24"/>
          <w:szCs w:val="24"/>
          <w:lang w:val="tt-RU"/>
        </w:rPr>
        <w:t xml:space="preserve"> </w:t>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AF5E2B" w:rsidRPr="005A1A95">
        <w:rPr>
          <w:b/>
          <w:bCs/>
          <w:color w:val="000000" w:themeColor="text1"/>
          <w:sz w:val="24"/>
          <w:szCs w:val="24"/>
          <w:lang w:val="tt-RU"/>
        </w:rPr>
        <w:tab/>
      </w:r>
      <w:r w:rsidR="00DD4DAC" w:rsidRPr="005A1A95">
        <w:rPr>
          <w:b/>
          <w:bCs/>
          <w:color w:val="000000" w:themeColor="text1"/>
          <w:sz w:val="24"/>
          <w:szCs w:val="24"/>
          <w:lang w:val="tt-RU"/>
        </w:rPr>
        <w:t>N</w:t>
      </w:r>
      <w:r>
        <w:rPr>
          <w:b/>
          <w:bCs/>
          <w:color w:val="000000" w:themeColor="text1"/>
          <w:sz w:val="24"/>
          <w:szCs w:val="24"/>
          <w:lang w:val="tt-RU"/>
        </w:rPr>
        <w:t>2</w:t>
      </w:r>
      <w:r w:rsidR="00DD4DAC" w:rsidRPr="005A1A95">
        <w:rPr>
          <w:b/>
          <w:bCs/>
          <w:color w:val="000000" w:themeColor="text1"/>
          <w:sz w:val="24"/>
          <w:szCs w:val="24"/>
          <w:lang w:val="tt-RU"/>
        </w:rPr>
        <w:t xml:space="preserve"> </w:t>
      </w:r>
    </w:p>
    <w:p w:rsidR="00DD4DAC" w:rsidRPr="005A1A95" w:rsidRDefault="00DD4DAC" w:rsidP="00DD7A0C">
      <w:pPr>
        <w:pStyle w:val="HEADERTEXT"/>
        <w:jc w:val="center"/>
        <w:rPr>
          <w:b/>
          <w:bCs/>
          <w:color w:val="000000" w:themeColor="text1"/>
          <w:sz w:val="24"/>
          <w:szCs w:val="24"/>
          <w:lang w:val="tt-RU"/>
        </w:rPr>
      </w:pPr>
      <w:bookmarkStart w:id="0" w:name="_GoBack"/>
      <w:bookmarkEnd w:id="0"/>
    </w:p>
    <w:p w:rsidR="00AF5E2B" w:rsidRDefault="005A1A95" w:rsidP="00987FC3">
      <w:pPr>
        <w:pStyle w:val="HEADERTEXT"/>
        <w:jc w:val="center"/>
        <w:rPr>
          <w:b/>
          <w:bCs/>
          <w:color w:val="000000" w:themeColor="text1"/>
          <w:sz w:val="24"/>
          <w:szCs w:val="24"/>
          <w:lang w:val="tt-RU"/>
        </w:rPr>
      </w:pPr>
      <w:r>
        <w:rPr>
          <w:b/>
          <w:bCs/>
          <w:color w:val="000000" w:themeColor="text1"/>
          <w:sz w:val="24"/>
          <w:szCs w:val="24"/>
          <w:lang w:val="tt-RU"/>
        </w:rPr>
        <w:t>Аксубай муниципаль районы</w:t>
      </w:r>
      <w:r w:rsidRPr="005A1A95">
        <w:rPr>
          <w:b/>
          <w:bCs/>
          <w:color w:val="000000" w:themeColor="text1"/>
          <w:sz w:val="24"/>
          <w:szCs w:val="24"/>
          <w:lang w:val="tt-RU"/>
        </w:rPr>
        <w:t xml:space="preserve"> Сөнчәле авыл җирлегендә шәхси ярдәмче хуҗалык алып баручы гражданнарга 2025 елда саву аппаратлары сатып алуга чыгымнар өлешен каплау өчен субсидияләр бирү тәртибен раслау турында</w:t>
      </w:r>
    </w:p>
    <w:p w:rsidR="005A1A95" w:rsidRPr="005A1A95" w:rsidRDefault="005A1A95" w:rsidP="00987FC3">
      <w:pPr>
        <w:pStyle w:val="HEADERTEXT"/>
        <w:jc w:val="center"/>
        <w:rPr>
          <w:b/>
          <w:bCs/>
          <w:color w:val="000000" w:themeColor="text1"/>
          <w:sz w:val="24"/>
          <w:szCs w:val="24"/>
          <w:lang w:val="tt-RU"/>
        </w:rPr>
      </w:pPr>
    </w:p>
    <w:p w:rsidR="005A1A95" w:rsidRPr="005A1A95" w:rsidRDefault="005A1A95" w:rsidP="00DD7A0C">
      <w:pPr>
        <w:pStyle w:val="FORMATTEXT"/>
        <w:jc w:val="both"/>
        <w:rPr>
          <w:color w:val="000000" w:themeColor="text1"/>
          <w:sz w:val="24"/>
          <w:szCs w:val="24"/>
          <w:lang w:val="tt-RU"/>
        </w:rPr>
      </w:pPr>
      <w:r w:rsidRPr="005A1A95">
        <w:rPr>
          <w:color w:val="000000" w:themeColor="text1"/>
          <w:sz w:val="24"/>
          <w:szCs w:val="24"/>
          <w:lang w:val="tt-RU"/>
        </w:rPr>
        <w:t>Россия Федерациясе Бюджет кодексы, "Россия Федерациясендә җирле үзидарә оештыруның гомуми принциплары турында" 06.10.2003 елгы 131-ФЗ номерлы Федераль закон нигезендә Татарстан Республик</w:t>
      </w:r>
      <w:r>
        <w:rPr>
          <w:color w:val="000000" w:themeColor="text1"/>
          <w:sz w:val="24"/>
          <w:szCs w:val="24"/>
          <w:lang w:val="tt-RU"/>
        </w:rPr>
        <w:t>асы Аксубай муниципаль районы</w:t>
      </w:r>
      <w:r w:rsidRPr="005A1A95">
        <w:rPr>
          <w:color w:val="000000" w:themeColor="text1"/>
          <w:sz w:val="24"/>
          <w:szCs w:val="24"/>
          <w:lang w:val="tt-RU"/>
        </w:rPr>
        <w:t xml:space="preserve"> Сөнчәле авыл җирлеге башкарма комитеты</w:t>
      </w:r>
    </w:p>
    <w:p w:rsidR="005A1A95" w:rsidRPr="005A1A95" w:rsidRDefault="005A1A95" w:rsidP="00DD7A0C">
      <w:pPr>
        <w:pStyle w:val="FORMATTEXT"/>
        <w:jc w:val="both"/>
        <w:rPr>
          <w:color w:val="000000" w:themeColor="text1"/>
          <w:sz w:val="24"/>
          <w:szCs w:val="24"/>
          <w:lang w:val="tt-RU"/>
        </w:rPr>
      </w:pPr>
    </w:p>
    <w:p w:rsidR="005A1A95" w:rsidRPr="00DD7A0C" w:rsidRDefault="005A1A95" w:rsidP="00DD7A0C">
      <w:pPr>
        <w:pStyle w:val="FORMATTEXT"/>
        <w:jc w:val="both"/>
        <w:rPr>
          <w:color w:val="000000" w:themeColor="text1"/>
          <w:sz w:val="24"/>
          <w:szCs w:val="24"/>
          <w:lang w:val="tt-RU"/>
        </w:rPr>
      </w:pPr>
      <w:r w:rsidRPr="00DD7A0C">
        <w:rPr>
          <w:color w:val="000000" w:themeColor="text1"/>
          <w:sz w:val="24"/>
          <w:szCs w:val="24"/>
          <w:lang w:val="tt-RU"/>
        </w:rPr>
        <w:t>КАРАР БИРӘ:</w:t>
      </w:r>
    </w:p>
    <w:p w:rsidR="005A1A95" w:rsidRPr="00DD7A0C" w:rsidRDefault="005A1A95" w:rsidP="00DD7A0C">
      <w:pPr>
        <w:pStyle w:val="FORMATTEXT"/>
        <w:jc w:val="both"/>
        <w:rPr>
          <w:color w:val="000000" w:themeColor="text1"/>
          <w:sz w:val="24"/>
          <w:szCs w:val="24"/>
          <w:lang w:val="tt-RU"/>
        </w:rPr>
      </w:pPr>
      <w:r w:rsidRPr="00DD7A0C">
        <w:rPr>
          <w:color w:val="000000" w:themeColor="text1"/>
          <w:sz w:val="24"/>
          <w:szCs w:val="24"/>
          <w:lang w:val="tt-RU"/>
        </w:rPr>
        <w:t xml:space="preserve">1. </w:t>
      </w:r>
      <w:r>
        <w:rPr>
          <w:color w:val="000000" w:themeColor="text1"/>
          <w:sz w:val="24"/>
          <w:szCs w:val="24"/>
          <w:lang w:val="tt-RU"/>
        </w:rPr>
        <w:t>Б</w:t>
      </w:r>
      <w:r w:rsidRPr="00DD7A0C">
        <w:rPr>
          <w:color w:val="000000" w:themeColor="text1"/>
          <w:sz w:val="24"/>
          <w:szCs w:val="24"/>
          <w:lang w:val="tt-RU"/>
        </w:rPr>
        <w:t>ирел</w:t>
      </w:r>
      <w:r>
        <w:rPr>
          <w:color w:val="000000" w:themeColor="text1"/>
          <w:sz w:val="24"/>
          <w:szCs w:val="24"/>
          <w:lang w:val="tt-RU"/>
        </w:rPr>
        <w:t>гәннәрне расларга</w:t>
      </w:r>
      <w:r w:rsidRPr="00DD7A0C">
        <w:rPr>
          <w:color w:val="000000" w:themeColor="text1"/>
          <w:sz w:val="24"/>
          <w:szCs w:val="24"/>
          <w:lang w:val="tt-RU"/>
        </w:rPr>
        <w:t>:</w:t>
      </w:r>
    </w:p>
    <w:p w:rsidR="005A1A95" w:rsidRPr="00DD7A0C" w:rsidRDefault="005A1A95" w:rsidP="00DD7A0C">
      <w:pPr>
        <w:pStyle w:val="FORMATTEXT"/>
        <w:jc w:val="both"/>
        <w:rPr>
          <w:color w:val="000000" w:themeColor="text1"/>
          <w:sz w:val="24"/>
          <w:szCs w:val="24"/>
          <w:lang w:val="tt-RU"/>
        </w:rPr>
      </w:pPr>
    </w:p>
    <w:p w:rsidR="005A1A95" w:rsidRPr="00DD7A0C" w:rsidRDefault="005A1A95" w:rsidP="00DD7A0C">
      <w:pPr>
        <w:pStyle w:val="FORMATTEXT"/>
        <w:jc w:val="both"/>
        <w:rPr>
          <w:color w:val="000000" w:themeColor="text1"/>
          <w:sz w:val="24"/>
          <w:szCs w:val="24"/>
          <w:lang w:val="tt-RU"/>
        </w:rPr>
      </w:pPr>
      <w:r w:rsidRPr="00DD7A0C">
        <w:rPr>
          <w:color w:val="000000" w:themeColor="text1"/>
          <w:sz w:val="24"/>
          <w:szCs w:val="24"/>
          <w:lang w:val="tt-RU"/>
        </w:rPr>
        <w:t>- Аксубай муниципаль районы Сөнчәле авыл җирлегендә шәхси ярдәмче хуҗалык алып баручы гражданнарга 2025 елда саву аппаратлары сатып алуга чыгымнар өлешен каплау өчен субсидияләр бирү тәртибе (1 нче кушымта );</w:t>
      </w:r>
    </w:p>
    <w:p w:rsidR="005A1A95" w:rsidRPr="00DD7A0C" w:rsidRDefault="005A1A95" w:rsidP="00DD7A0C">
      <w:pPr>
        <w:pStyle w:val="FORMATTEXT"/>
        <w:jc w:val="both"/>
        <w:rPr>
          <w:color w:val="000000" w:themeColor="text1"/>
          <w:sz w:val="24"/>
          <w:szCs w:val="24"/>
          <w:lang w:val="tt-RU"/>
        </w:rPr>
      </w:pPr>
    </w:p>
    <w:p w:rsidR="005A1A95" w:rsidRPr="00DD7A0C" w:rsidRDefault="005A1A95" w:rsidP="00DD7A0C">
      <w:pPr>
        <w:pStyle w:val="FORMATTEXT"/>
        <w:jc w:val="both"/>
        <w:rPr>
          <w:color w:val="000000" w:themeColor="text1"/>
          <w:sz w:val="24"/>
          <w:szCs w:val="24"/>
          <w:lang w:val="tt-RU"/>
        </w:rPr>
      </w:pPr>
      <w:r w:rsidRPr="00DD7A0C">
        <w:rPr>
          <w:color w:val="000000" w:themeColor="text1"/>
          <w:sz w:val="24"/>
          <w:szCs w:val="24"/>
          <w:lang w:val="tt-RU"/>
        </w:rPr>
        <w:t>- 2025 елда Аксубай муниципаль районының Сөнчәле авыл җирлегендә шәхси ярдәмче хуҗалык алып баручы гражданнарга саву аппаратлары сатып алуга чыгымнар өлешен каплауга субсидияләр бирүгә заявкаларны карау буенча конкурс комиссиясе составы (2 нче кушымта );</w:t>
      </w:r>
    </w:p>
    <w:p w:rsidR="005A1A95" w:rsidRPr="00DD7A0C" w:rsidRDefault="005A1A95" w:rsidP="00DD7A0C">
      <w:pPr>
        <w:pStyle w:val="FORMATTEXT"/>
        <w:jc w:val="both"/>
        <w:rPr>
          <w:color w:val="000000" w:themeColor="text1"/>
          <w:sz w:val="24"/>
          <w:szCs w:val="24"/>
          <w:lang w:val="tt-RU"/>
        </w:rPr>
      </w:pPr>
    </w:p>
    <w:p w:rsidR="005A1A95" w:rsidRPr="00DD7A0C" w:rsidRDefault="005A1A95" w:rsidP="00DD7A0C">
      <w:pPr>
        <w:pStyle w:val="FORMATTEXT"/>
        <w:jc w:val="both"/>
        <w:rPr>
          <w:color w:val="000000" w:themeColor="text1"/>
          <w:sz w:val="24"/>
          <w:szCs w:val="24"/>
          <w:lang w:val="tt-RU"/>
        </w:rPr>
      </w:pPr>
      <w:r w:rsidRPr="00DD7A0C">
        <w:rPr>
          <w:color w:val="000000" w:themeColor="text1"/>
          <w:sz w:val="24"/>
          <w:szCs w:val="24"/>
          <w:lang w:val="tt-RU"/>
        </w:rPr>
        <w:t>- Аксубай муниципаль районының Сөнчәле авыл җирлегендә шәхси ярдәмче хуҗалык алып баручы гражданнарга 2025 елда саву аппаратлары сатып алуга чыгымнар өлешен каплауга субсидияләр бирүгә заявкаларны карау буенча конкурс комиссиясе турында нигезләмә (3 нче кушымта ).</w:t>
      </w:r>
    </w:p>
    <w:p w:rsidR="005A1A95" w:rsidRPr="00DD7A0C" w:rsidRDefault="00DD7A0C" w:rsidP="00DD7A0C">
      <w:pPr>
        <w:autoSpaceDE w:val="0"/>
        <w:autoSpaceDN w:val="0"/>
        <w:adjustRightInd w:val="0"/>
        <w:spacing w:after="0"/>
        <w:jc w:val="both"/>
        <w:outlineLvl w:val="0"/>
        <w:rPr>
          <w:rFonts w:ascii="Arial" w:eastAsiaTheme="minorHAnsi" w:hAnsi="Arial" w:cs="Arial"/>
          <w:sz w:val="24"/>
          <w:szCs w:val="24"/>
          <w:lang w:val="tt-RU" w:eastAsia="en-US"/>
        </w:rPr>
      </w:pPr>
      <w:r>
        <w:rPr>
          <w:color w:val="000000" w:themeColor="text1"/>
          <w:sz w:val="24"/>
          <w:szCs w:val="24"/>
          <w:lang w:val="tt-RU"/>
        </w:rPr>
        <w:t>2.</w:t>
      </w:r>
      <w:r w:rsidRPr="00DD7A0C">
        <w:rPr>
          <w:rFonts w:ascii="Arial" w:eastAsiaTheme="minorHAnsi" w:hAnsi="Arial" w:cs="Arial"/>
          <w:sz w:val="24"/>
          <w:szCs w:val="24"/>
          <w:lang w:val="tt-RU" w:eastAsia="en-US"/>
        </w:rPr>
        <w:t xml:space="preserve"> </w:t>
      </w:r>
      <w:r w:rsidRPr="00DD7A0C">
        <w:rPr>
          <w:rFonts w:ascii="Arial" w:eastAsiaTheme="minorHAnsi" w:hAnsi="Arial" w:cs="Arial"/>
          <w:sz w:val="24"/>
          <w:szCs w:val="24"/>
          <w:lang w:val="tt-RU" w:eastAsia="en-US"/>
        </w:rPr>
        <w:t>Әлеге карарны Аксубай муниципаль районының мәгълүмат-телекоммуникация челтәрендәге веб-адрес буенча рәсми сайтында урнаштырырга: http://aksubaevo.tatarstan.ru веб-адрес буенча Татарстан Республикасының хокукый мәгълүматының рәсми порталында бастырырга: http://pravo.tatarstan.ru</w:t>
      </w:r>
    </w:p>
    <w:p w:rsidR="005A1A95" w:rsidRPr="00DD7A0C" w:rsidRDefault="00DD7A0C" w:rsidP="00DD7A0C">
      <w:pPr>
        <w:pStyle w:val="FORMATTEXT"/>
        <w:jc w:val="both"/>
        <w:rPr>
          <w:color w:val="000000" w:themeColor="text1"/>
          <w:sz w:val="24"/>
          <w:szCs w:val="24"/>
          <w:lang w:val="tt-RU"/>
        </w:rPr>
      </w:pPr>
      <w:r>
        <w:rPr>
          <w:color w:val="000000" w:themeColor="text1"/>
          <w:sz w:val="24"/>
          <w:szCs w:val="24"/>
          <w:lang w:val="tt-RU"/>
        </w:rPr>
        <w:t>3</w:t>
      </w:r>
      <w:r w:rsidR="005A1A95" w:rsidRPr="00DD7A0C">
        <w:rPr>
          <w:color w:val="000000" w:themeColor="text1"/>
          <w:sz w:val="24"/>
          <w:szCs w:val="24"/>
          <w:lang w:val="tt-RU"/>
        </w:rPr>
        <w:t xml:space="preserve">. Әлеге карарның үтәлешен контрольдә тотуны үземдә калдырам. </w:t>
      </w:r>
    </w:p>
    <w:p w:rsidR="005A1A95" w:rsidRPr="00DD7A0C" w:rsidRDefault="005A1A95" w:rsidP="005A1A95">
      <w:pPr>
        <w:pStyle w:val="FORMATTEXT"/>
        <w:rPr>
          <w:color w:val="000000" w:themeColor="text1"/>
          <w:sz w:val="24"/>
          <w:szCs w:val="24"/>
          <w:lang w:val="tt-RU"/>
        </w:rPr>
      </w:pPr>
    </w:p>
    <w:p w:rsidR="005A1A95" w:rsidRPr="00DD7A0C" w:rsidRDefault="005A1A95" w:rsidP="005A1A95">
      <w:pPr>
        <w:pStyle w:val="FORMATTEXT"/>
        <w:rPr>
          <w:color w:val="000000" w:themeColor="text1"/>
          <w:sz w:val="24"/>
          <w:szCs w:val="24"/>
          <w:lang w:val="tt-RU"/>
        </w:rPr>
      </w:pPr>
    </w:p>
    <w:p w:rsidR="005A1A95" w:rsidRDefault="005A1A95" w:rsidP="005A1A95">
      <w:pPr>
        <w:pStyle w:val="FORMATTEXT"/>
        <w:rPr>
          <w:color w:val="000000" w:themeColor="text1"/>
          <w:sz w:val="24"/>
          <w:szCs w:val="24"/>
          <w:lang w:val="tt-RU"/>
        </w:rPr>
      </w:pPr>
      <w:r w:rsidRPr="005A1A95">
        <w:rPr>
          <w:color w:val="000000" w:themeColor="text1"/>
          <w:sz w:val="24"/>
          <w:szCs w:val="24"/>
        </w:rPr>
        <w:t>Аксубай муниципаль районы</w:t>
      </w:r>
    </w:p>
    <w:p w:rsidR="005A1A95" w:rsidRDefault="005A1A95" w:rsidP="005A1A95">
      <w:pPr>
        <w:pStyle w:val="FORMATTEXT"/>
        <w:rPr>
          <w:color w:val="000000" w:themeColor="text1"/>
          <w:sz w:val="24"/>
          <w:szCs w:val="24"/>
          <w:lang w:val="tt-RU"/>
        </w:rPr>
      </w:pPr>
      <w:r w:rsidRPr="005A1A95">
        <w:rPr>
          <w:color w:val="000000" w:themeColor="text1"/>
          <w:sz w:val="24"/>
          <w:szCs w:val="24"/>
        </w:rPr>
        <w:t xml:space="preserve"> Сөнчәле авыл җирлеге</w:t>
      </w:r>
    </w:p>
    <w:p w:rsidR="00DD4DAC" w:rsidRPr="00987FC3" w:rsidRDefault="005A1A95" w:rsidP="005A1A95">
      <w:pPr>
        <w:pStyle w:val="FORMATTEXT"/>
        <w:rPr>
          <w:sz w:val="24"/>
          <w:szCs w:val="24"/>
        </w:rPr>
      </w:pPr>
      <w:r w:rsidRPr="005A1A95">
        <w:rPr>
          <w:color w:val="000000" w:themeColor="text1"/>
          <w:sz w:val="24"/>
          <w:szCs w:val="24"/>
        </w:rPr>
        <w:t xml:space="preserve"> башкарма комитеты җитәкчесе</w:t>
      </w:r>
      <w:r w:rsidR="00DD4DAC" w:rsidRPr="00987FC3">
        <w:rPr>
          <w:sz w:val="24"/>
          <w:szCs w:val="24"/>
        </w:rPr>
        <w:t>а</w:t>
      </w:r>
    </w:p>
    <w:p w:rsidR="00DD4DAC" w:rsidRPr="00987FC3" w:rsidRDefault="00987FC3" w:rsidP="00DD7A0C">
      <w:pPr>
        <w:pStyle w:val="FORMATTEXT"/>
        <w:jc w:val="right"/>
        <w:rPr>
          <w:sz w:val="24"/>
          <w:szCs w:val="24"/>
        </w:rPr>
      </w:pPr>
      <w:r>
        <w:rPr>
          <w:sz w:val="24"/>
          <w:szCs w:val="24"/>
        </w:rPr>
        <w:t>И.В.Крайнова</w:t>
      </w:r>
    </w:p>
    <w:p w:rsidR="00DD4DAC" w:rsidRPr="00987FC3" w:rsidRDefault="00DD4DAC" w:rsidP="00987FC3">
      <w:pPr>
        <w:pStyle w:val="FORMATTEXT"/>
        <w:jc w:val="right"/>
        <w:rPr>
          <w:sz w:val="24"/>
          <w:szCs w:val="24"/>
        </w:rPr>
      </w:pPr>
    </w:p>
    <w:p w:rsidR="00AF5E2B" w:rsidRPr="00987FC3" w:rsidRDefault="00AF5E2B" w:rsidP="00987FC3">
      <w:pPr>
        <w:pStyle w:val="FORMATTEXT"/>
        <w:jc w:val="right"/>
        <w:rPr>
          <w:sz w:val="24"/>
          <w:szCs w:val="24"/>
        </w:rPr>
      </w:pPr>
    </w:p>
    <w:p w:rsidR="00DD4DAC" w:rsidRPr="00987FC3" w:rsidRDefault="005A1A95" w:rsidP="00987FC3">
      <w:pPr>
        <w:pStyle w:val="FORMATTEXT"/>
        <w:jc w:val="right"/>
        <w:rPr>
          <w:sz w:val="24"/>
          <w:szCs w:val="24"/>
        </w:rPr>
      </w:pPr>
      <w:r>
        <w:rPr>
          <w:sz w:val="24"/>
          <w:szCs w:val="24"/>
          <w:lang w:val="tt-RU"/>
        </w:rPr>
        <w:t xml:space="preserve">Кушымта </w:t>
      </w:r>
      <w:r w:rsidR="00DD4DAC" w:rsidRPr="00987FC3">
        <w:rPr>
          <w:sz w:val="24"/>
          <w:szCs w:val="24"/>
        </w:rPr>
        <w:t xml:space="preserve"> N 1 </w:t>
      </w:r>
    </w:p>
    <w:p w:rsidR="00DD4DAC" w:rsidRPr="00987FC3" w:rsidRDefault="00DD4DAC" w:rsidP="00987FC3">
      <w:pPr>
        <w:pStyle w:val="FORMATTEXT"/>
        <w:jc w:val="right"/>
        <w:rPr>
          <w:sz w:val="24"/>
          <w:szCs w:val="24"/>
        </w:rPr>
      </w:pPr>
    </w:p>
    <w:p w:rsidR="00DD4DAC" w:rsidRPr="00987FC3" w:rsidRDefault="005A1A95" w:rsidP="005A1A95">
      <w:pPr>
        <w:pStyle w:val="FORMATTEXT"/>
        <w:jc w:val="center"/>
        <w:rPr>
          <w:sz w:val="24"/>
          <w:szCs w:val="24"/>
        </w:rPr>
      </w:pPr>
      <w:r>
        <w:rPr>
          <w:sz w:val="24"/>
          <w:szCs w:val="24"/>
          <w:lang w:val="tt-RU"/>
        </w:rPr>
        <w:t xml:space="preserve">                                          Расланган </w:t>
      </w:r>
      <w:r w:rsidR="00DD4DAC" w:rsidRPr="00987FC3">
        <w:rPr>
          <w:sz w:val="24"/>
          <w:szCs w:val="24"/>
        </w:rPr>
        <w:t xml:space="preserve"> </w:t>
      </w:r>
    </w:p>
    <w:p w:rsidR="005A1A95" w:rsidRDefault="005A1A95" w:rsidP="005A1A95">
      <w:pPr>
        <w:pStyle w:val="FORMATTEXT"/>
        <w:rPr>
          <w:sz w:val="24"/>
          <w:szCs w:val="24"/>
          <w:lang w:val="tt-RU"/>
        </w:rPr>
      </w:pPr>
      <w:r>
        <w:rPr>
          <w:sz w:val="24"/>
          <w:szCs w:val="24"/>
          <w:lang w:val="tt-RU"/>
        </w:rPr>
        <w:t xml:space="preserve">                            </w:t>
      </w:r>
      <w:r w:rsidR="00DD7A0C">
        <w:rPr>
          <w:sz w:val="24"/>
          <w:szCs w:val="24"/>
          <w:lang w:val="tt-RU"/>
        </w:rPr>
        <w:t xml:space="preserve">                           </w:t>
      </w:r>
      <w:r w:rsidR="00DD7A0C">
        <w:rPr>
          <w:sz w:val="24"/>
          <w:szCs w:val="24"/>
        </w:rPr>
        <w:t xml:space="preserve">Татарстан </w:t>
      </w:r>
      <w:r w:rsidRPr="005A1A95">
        <w:rPr>
          <w:sz w:val="24"/>
          <w:szCs w:val="24"/>
        </w:rPr>
        <w:t>Республикасы</w:t>
      </w:r>
    </w:p>
    <w:p w:rsidR="005A1A95" w:rsidRDefault="005A1A95" w:rsidP="005A1A95">
      <w:pPr>
        <w:pStyle w:val="FORMATTEXT"/>
        <w:jc w:val="right"/>
        <w:rPr>
          <w:sz w:val="24"/>
          <w:szCs w:val="24"/>
          <w:lang w:val="tt-RU"/>
        </w:rPr>
      </w:pPr>
      <w:r w:rsidRPr="005A1A95">
        <w:rPr>
          <w:sz w:val="24"/>
          <w:szCs w:val="24"/>
        </w:rPr>
        <w:t xml:space="preserve"> Аксубай муниципаль районы</w:t>
      </w:r>
    </w:p>
    <w:p w:rsidR="005A1A95" w:rsidRDefault="005A1A95" w:rsidP="005A1A95">
      <w:pPr>
        <w:pStyle w:val="FORMATTEXT"/>
        <w:jc w:val="center"/>
        <w:rPr>
          <w:sz w:val="24"/>
          <w:szCs w:val="24"/>
          <w:lang w:val="tt-RU"/>
        </w:rPr>
      </w:pPr>
      <w:r>
        <w:rPr>
          <w:sz w:val="24"/>
          <w:szCs w:val="24"/>
          <w:lang w:val="tt-RU"/>
        </w:rPr>
        <w:t xml:space="preserve">                                                       </w:t>
      </w:r>
      <w:r w:rsidRPr="005A1A95">
        <w:rPr>
          <w:sz w:val="24"/>
          <w:szCs w:val="24"/>
        </w:rPr>
        <w:t>Сөнчәле авыл җирлеге</w:t>
      </w:r>
    </w:p>
    <w:p w:rsidR="005A1A95" w:rsidRDefault="005A1A95" w:rsidP="005A1A95">
      <w:pPr>
        <w:pStyle w:val="FORMATTEXT"/>
        <w:jc w:val="center"/>
        <w:rPr>
          <w:sz w:val="24"/>
          <w:szCs w:val="24"/>
          <w:lang w:val="tt-RU"/>
        </w:rPr>
      </w:pPr>
      <w:r>
        <w:rPr>
          <w:sz w:val="24"/>
          <w:szCs w:val="24"/>
          <w:lang w:val="tt-RU"/>
        </w:rPr>
        <w:t xml:space="preserve">                                                    </w:t>
      </w:r>
      <w:r w:rsidRPr="005A1A95">
        <w:rPr>
          <w:sz w:val="24"/>
          <w:szCs w:val="24"/>
        </w:rPr>
        <w:t xml:space="preserve">Башкарма комитеты </w:t>
      </w:r>
    </w:p>
    <w:p w:rsidR="005A1A95" w:rsidRDefault="005A1A95" w:rsidP="005A1A95">
      <w:pPr>
        <w:pStyle w:val="FORMATTEXT"/>
        <w:jc w:val="center"/>
        <w:rPr>
          <w:sz w:val="24"/>
          <w:szCs w:val="24"/>
          <w:lang w:val="tt-RU"/>
        </w:rPr>
      </w:pPr>
      <w:r>
        <w:rPr>
          <w:sz w:val="24"/>
          <w:szCs w:val="24"/>
          <w:lang w:val="tt-RU"/>
        </w:rPr>
        <w:t xml:space="preserve">                                             </w:t>
      </w:r>
      <w:r w:rsidRPr="005A1A95">
        <w:rPr>
          <w:sz w:val="24"/>
          <w:szCs w:val="24"/>
        </w:rPr>
        <w:t>карары белән</w:t>
      </w:r>
    </w:p>
    <w:p w:rsidR="00DD4DAC" w:rsidRPr="005A1A95" w:rsidRDefault="005A1A95" w:rsidP="005A1A95">
      <w:pPr>
        <w:pStyle w:val="FORMATTEXT"/>
        <w:jc w:val="center"/>
        <w:rPr>
          <w:sz w:val="24"/>
          <w:szCs w:val="24"/>
          <w:lang w:val="tt-RU"/>
        </w:rPr>
      </w:pPr>
      <w:r>
        <w:rPr>
          <w:sz w:val="24"/>
          <w:szCs w:val="24"/>
          <w:lang w:val="tt-RU"/>
        </w:rPr>
        <w:t xml:space="preserve">                                                           </w:t>
      </w:r>
      <w:r w:rsidR="00DD7A0C">
        <w:rPr>
          <w:sz w:val="24"/>
          <w:szCs w:val="24"/>
          <w:lang w:val="tt-RU"/>
        </w:rPr>
        <w:t>05.03.</w:t>
      </w:r>
      <w:r w:rsidR="00CA2CB1" w:rsidRPr="005A1A95">
        <w:rPr>
          <w:sz w:val="24"/>
          <w:szCs w:val="24"/>
          <w:lang w:val="tt-RU"/>
        </w:rPr>
        <w:t>2025</w:t>
      </w:r>
      <w:r>
        <w:rPr>
          <w:sz w:val="24"/>
          <w:szCs w:val="24"/>
          <w:lang w:val="tt-RU"/>
        </w:rPr>
        <w:t xml:space="preserve"> ел</w:t>
      </w:r>
      <w:r w:rsidR="00DD7A0C">
        <w:rPr>
          <w:sz w:val="24"/>
          <w:szCs w:val="24"/>
          <w:lang w:val="tt-RU"/>
        </w:rPr>
        <w:t xml:space="preserve"> N2</w:t>
      </w:r>
    </w:p>
    <w:p w:rsidR="00DD4DAC" w:rsidRPr="005A1A95" w:rsidRDefault="00DD4DAC" w:rsidP="00987FC3">
      <w:pPr>
        <w:pStyle w:val="HEADERTEXT"/>
        <w:rPr>
          <w:b/>
          <w:bCs/>
          <w:sz w:val="24"/>
          <w:szCs w:val="24"/>
          <w:lang w:val="tt-RU"/>
        </w:rPr>
      </w:pPr>
    </w:p>
    <w:p w:rsidR="00DD4DAC" w:rsidRPr="005A1A95" w:rsidRDefault="00DD4DAC" w:rsidP="00987FC3">
      <w:pPr>
        <w:pStyle w:val="HEADERTEXT"/>
        <w:jc w:val="center"/>
        <w:rPr>
          <w:b/>
          <w:bCs/>
          <w:sz w:val="24"/>
          <w:szCs w:val="24"/>
          <w:lang w:val="tt-RU"/>
        </w:rPr>
      </w:pPr>
      <w:r w:rsidRPr="005A1A95">
        <w:rPr>
          <w:b/>
          <w:bCs/>
          <w:sz w:val="24"/>
          <w:szCs w:val="24"/>
          <w:lang w:val="tt-RU"/>
        </w:rPr>
        <w:t xml:space="preserve"> </w:t>
      </w:r>
    </w:p>
    <w:p w:rsidR="00DD4DAC" w:rsidRPr="005A1A95" w:rsidRDefault="005A1A95" w:rsidP="00987FC3">
      <w:pPr>
        <w:pStyle w:val="HEADERTEXT"/>
        <w:rPr>
          <w:b/>
          <w:bCs/>
          <w:color w:val="000000" w:themeColor="text1"/>
          <w:sz w:val="24"/>
          <w:szCs w:val="24"/>
          <w:lang w:val="tt-RU"/>
        </w:rPr>
      </w:pPr>
      <w:r w:rsidRPr="005A1A95">
        <w:rPr>
          <w:b/>
          <w:bCs/>
          <w:color w:val="000000" w:themeColor="text1"/>
          <w:sz w:val="24"/>
          <w:szCs w:val="24"/>
          <w:lang w:val="tt-RU"/>
        </w:rPr>
        <w:t>2025 елда Аксубай муниципаль районының Сөнчәле авыл җирлегендә шәхси ярдәмче хуҗалык алып баручы гражданнарга саву аппаратлары сатып алуга чыгымнар өлешен каплау өчен субсидияләр бирү тәртибе</w:t>
      </w:r>
      <w:r w:rsidR="00DD4DAC" w:rsidRPr="005A1A95">
        <w:rPr>
          <w:b/>
          <w:bCs/>
          <w:color w:val="000000" w:themeColor="text1"/>
          <w:sz w:val="24"/>
          <w:szCs w:val="24"/>
          <w:lang w:val="tt-RU"/>
        </w:rPr>
        <w:t xml:space="preserve"> </w:t>
      </w: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xml:space="preserve">1. Гомуми нигезләмәләр </w:t>
      </w: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1.1. Әлеге тәртип Аксубай муниципаль районының Сөнчәле авыл җирлегендә шәхси ярдәмче хуҗалык алып баручы гражданнарга 2025 елда саву аппаратлары сатып алуга чыгымнарның бер өлешен каплау өчен субсидияләр бирүне регламентлаштыра (алга таба - тәртип, тиешенчә субсидияләр). Субсидияләр саву аппаратлары сатып алуга чыгымнар өлешен каплау өчен бюджет ассигнованиеләре чикләрендә бирелә.</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1.2. Субсидияләр Татарстан Республикасы Аксубай муниципаль районының Сөнчәле авыл җирлеге территориясендә шәхси ярдәмче хуҗалык алып баручы гражданнарга, милектә биш һәм аннан күбрәк савым сыеры булганда, саву аппаратлары сатып алуга бирелә.</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1.3. Субсидияләр мөрәҗәгать итү нигезендә бирелә.</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1.4. Бюджет акчаларын алучылар буларак Россия Федерациясенең бюджет законнары нигезендә тиешле финанс елына (тиешле финанс елына һәм план чорына) субсидияләр бирү өчен бюджет йөкләмәләре лимитлары билгеләнгән тәртиптә җиткерелгән җирле үзидарә органы булып, бюджет акчаларын баш бүлүче һәм алучы буларак, Татарстан Республикасы Аксубай муниципаль районының Сөнчәле авыл җирлеге башкарма комитеты</w:t>
      </w:r>
      <w:r w:rsidR="006510C4">
        <w:rPr>
          <w:bCs/>
          <w:color w:val="000000" w:themeColor="text1"/>
          <w:sz w:val="24"/>
          <w:szCs w:val="24"/>
          <w:lang w:val="tt-RU"/>
        </w:rPr>
        <w:t xml:space="preserve"> тора</w:t>
      </w:r>
      <w:r w:rsidRPr="005A1A95">
        <w:rPr>
          <w:bCs/>
          <w:color w:val="000000" w:themeColor="text1"/>
          <w:sz w:val="24"/>
          <w:szCs w:val="24"/>
          <w:lang w:val="tt-RU"/>
        </w:rPr>
        <w:t xml:space="preserve"> (алга таба - комитет).</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xml:space="preserve">1.5. Субсидияләр Аксубай муниципаль районы Сөнчәле авыл җирлеге бюджетында каралган бюджет ассигнованиеләре һәм бюджет йөкләмәләре лимитлары чикләрендә пунктта күрсәтелгән максатларга бирелә </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xml:space="preserve"> 2. Субсидияләр бирүнең максатлары, шартлары һәм тәртибе </w:t>
      </w: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2.1. Субсидия бирүнең максаты-савым сыерларының баш санын саклап калуны һәм терлекчелек продукциясе җитештерүне тәэмин итү, гражданнарның шәхси ярдәмче хуҗалыкларында савым сыерларының баш санын арттыруны стимуллаштыру.</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xml:space="preserve">2.2. Шәхси ярдәмче хуҗалык алып баручы һәм биш һәм аннан да күбрәк баш савым сыеры булган гражданнарга саву аппараты сатып алу чыгымнары өлешен каплауга Татарстан Республикасы Аксубай муниципаль районының Сөнчәле авыл җирлеге бюджетыннан субсидия күләме сатып алынган аппарат хакының 90% составляет тәшкил итә, өстәлгән бәяләрдән һәм транспортлау чыгымнарыннан тыш, </w:t>
      </w:r>
      <w:r w:rsidRPr="005A1A95">
        <w:rPr>
          <w:bCs/>
          <w:color w:val="000000" w:themeColor="text1"/>
          <w:sz w:val="24"/>
          <w:szCs w:val="24"/>
          <w:lang w:val="tt-RU"/>
        </w:rPr>
        <w:lastRenderedPageBreak/>
        <w:t>бер шәхси ярдәмче хуҗалыкка.</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Шәхси ярдәмче хуҗалык алып баручы һәм биш һәм аннан да күбрәк баш савым сыеры булган гражданнарга саву аппараты сатып алу чыгымнары өлешен каплауга субсидияләр бер мәртәбә бирелә.</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2.3. Субсидия бирү шартлары булып:</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Сөнчәле авыл җирлеге территориясендә теркәлү һәм даими яшәү;</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шәхси ярдәмче хуҗалыкта биш һәм аннан күбрәк сыер асрау;</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 җир кишәрлекләреннән рөхсәт ителгән файдалану төрләре классификаторы нигезендә шәхси ярдәмче хуҗалык алып бару өчен бирелгән яисә сатып алынган җир кишәрлеге булу.</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lang w:val="tt-RU"/>
        </w:rPr>
      </w:pPr>
      <w:r w:rsidRPr="005A1A95">
        <w:rPr>
          <w:bCs/>
          <w:color w:val="000000" w:themeColor="text1"/>
          <w:sz w:val="24"/>
          <w:szCs w:val="24"/>
          <w:lang w:val="tt-RU"/>
        </w:rPr>
        <w:t>2.4. Әгәр субсидия алуга берничә кандидат булса, баш саны һәм тоту срогы буенча өстенлек бирелә.</w:t>
      </w:r>
    </w:p>
    <w:p w:rsidR="005A1A95" w:rsidRPr="005A1A95" w:rsidRDefault="005A1A95" w:rsidP="005A1A95">
      <w:pPr>
        <w:pStyle w:val="FORMATTEXT"/>
        <w:ind w:firstLine="568"/>
        <w:jc w:val="both"/>
        <w:rPr>
          <w:bCs/>
          <w:color w:val="000000" w:themeColor="text1"/>
          <w:sz w:val="24"/>
          <w:szCs w:val="24"/>
          <w:lang w:val="tt-RU"/>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2.5. Субсидия алу өчен граждан Сөнчәле авыл җирлеге башкарма комитетына түбәндәге документларны тапшыра::</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1) субсидия бирү турында гариза һәм субсидиядән максатчан файдалану турында әлеге Тәртипкә 1 һәм 2 нче кушымталардагы рәвешләр буенча йөкләмә;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 мөрәҗәгать итүче паспорты күчермәсе;</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3) саву аппаратын сату-алу (китерү) шартнамәсе күчермәсе;</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4) сатып алынган саву аппараты бәясен түләүне раслый торган түләү документлары (квитанция, касса чегы йә банк өземтәсе, түләү йөкләмәсе);</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5) банк реквизитлары;</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6) гариза бирү датасына хуҗалык кенәгәсеннән авыл җирлеге башлыгы тарафыннан таныкланган сыерларның санын күрсәтеп Өземтә.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2.6. Башкарма комитет:</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а)</w:t>
      </w:r>
      <w:r w:rsidR="006510C4" w:rsidRPr="006510C4">
        <w:t xml:space="preserve"> </w:t>
      </w:r>
      <w:r w:rsidR="006510C4" w:rsidRPr="006510C4">
        <w:rPr>
          <w:bCs/>
          <w:color w:val="000000" w:themeColor="text1"/>
          <w:sz w:val="24"/>
          <w:szCs w:val="24"/>
        </w:rPr>
        <w:t>а) субсидияләр бирү турындагы гаризаларны журналга кергән көнне теркәп куя, ул номерга номерлар сугылырга, мөһер тегелгән һәм беркетелгән булырга тиеш, һәм әлеге Тәртипнең 2.7 пункты нигезендә тапшырылган документларны карый. Документлар гаризаны теркәгән көннән соң өч көн эчендә карала;</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 xml:space="preserve">б) </w:t>
      </w:r>
      <w:r w:rsidR="006510C4" w:rsidRPr="006510C4">
        <w:rPr>
          <w:bCs/>
          <w:color w:val="000000" w:themeColor="text1"/>
          <w:sz w:val="24"/>
          <w:szCs w:val="24"/>
        </w:rPr>
        <w:t>әлеге Тәртипнең 2.7 пунктында күрсәтелгән документлардагы белешмәләрнең дөреслеген тикшерә;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в) мөрәҗәгать итүченең яшәү урыны буенча бирелгән белешмәләрнең дөреслеген тикшерү өчен Конкурс комиссиясе бара;</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 xml:space="preserve">г) </w:t>
      </w:r>
      <w:r w:rsidR="006510C4" w:rsidRPr="006510C4">
        <w:rPr>
          <w:bCs/>
          <w:color w:val="000000" w:themeColor="text1"/>
          <w:sz w:val="24"/>
          <w:szCs w:val="24"/>
        </w:rPr>
        <w:t>әлеге Тәртипнең 2.5 пунктында күрсәтелгән докум</w:t>
      </w:r>
      <w:r w:rsidR="006510C4">
        <w:rPr>
          <w:bCs/>
          <w:color w:val="000000" w:themeColor="text1"/>
          <w:sz w:val="24"/>
          <w:szCs w:val="24"/>
        </w:rPr>
        <w:t>ентлар,</w:t>
      </w:r>
      <w:r w:rsidR="006510C4" w:rsidRPr="006510C4">
        <w:rPr>
          <w:bCs/>
          <w:color w:val="000000" w:themeColor="text1"/>
          <w:sz w:val="24"/>
          <w:szCs w:val="24"/>
        </w:rPr>
        <w:t xml:space="preserve"> 3 нче кушымтасы нигезендә субсидияләр бирүгә белешмә-исәп-хисап төзи.</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lastRenderedPageBreak/>
        <w:t>2.7. Конкурс комиссиясе гариза теркәлгән көннән алып өч эш көне эчендә шәхси ярдәмче хуҗалык алып баручы гражданга субсидия бүлеп бирү (кире кагу) турында Карар кабул итә һәм кабул ителгән карарларны конкурс комиссиясе әгъзаларының кимендә 2/3 өлеше имзалаган беркетмә белән рәсмиләштерә.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2.8. Субсидия бирүдән баш тарту өчен нигезләр булып:</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а) документларның тулы булмаган пакетын бирү;</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б) нинди дә булса документның әлеге тәртип таләпләренә туры килмәве;</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в) субсидия алучы биргән мәгълүматның дөрес булмавы.</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2.11. Имзаланган беркетмә конкурс комиссиясе документларында саклана.</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2.9. Конкурс комиссиясе беркетмәсе нигезендә Башкарма комитет субсидия бүлеп бирү турында күрсәтмә чыгара.</w:t>
      </w: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 xml:space="preserve"> </w:t>
      </w: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2.10. Башкарма комитет күрсәтмә чыккан көннән алып биш көн эчендә алучының исәп-хисап счетына субсидия күчерә.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2.11. Башкарма комитет субсидияләр алучыларга Татарстан Республикасы Финанс министрлыгының Казначылык департаментында ачылган шәхси счетыннан акча күчерә.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2.12. Субсидия алучылар субсидия хисабына сатып алынган саву аппаратларын аны амортизацияләү срогы дәвамында читләштерергә хокуклы түгел.</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2.13. Субсидия хисабына сатып алынган саву аппаратын нәтиҗәле эксплуатацияләүне исәпкә алу һәм тикшереп тору саву аппаратын амортизацияләү срогы тәмамланганчы Башкарма комитет тарафыннан тәэмин ителә.</w:t>
      </w:r>
    </w:p>
    <w:p w:rsidR="005A1A95" w:rsidRPr="005A1A95" w:rsidRDefault="005A1A95" w:rsidP="005A1A95">
      <w:pPr>
        <w:pStyle w:val="FORMATTEXT"/>
        <w:ind w:firstLine="568"/>
        <w:jc w:val="both"/>
        <w:rPr>
          <w:bCs/>
          <w:color w:val="000000" w:themeColor="text1"/>
          <w:sz w:val="24"/>
          <w:szCs w:val="24"/>
        </w:rPr>
      </w:pPr>
    </w:p>
    <w:p w:rsidR="005A1A95" w:rsidRPr="005A1A95" w:rsidRDefault="005A1A95" w:rsidP="005A1A95">
      <w:pPr>
        <w:pStyle w:val="FORMATTEXT"/>
        <w:ind w:firstLine="568"/>
        <w:jc w:val="both"/>
        <w:rPr>
          <w:bCs/>
          <w:color w:val="000000" w:themeColor="text1"/>
          <w:sz w:val="24"/>
          <w:szCs w:val="24"/>
        </w:rPr>
      </w:pPr>
      <w:r w:rsidRPr="005A1A95">
        <w:rPr>
          <w:bCs/>
          <w:color w:val="000000" w:themeColor="text1"/>
          <w:sz w:val="24"/>
          <w:szCs w:val="24"/>
        </w:rPr>
        <w:t>2.14. Бирелгән субсидияләр, әлеге Тәртиптә билгеләнгән максатларны һәм аларны бирү шартларын бозу, субсидияләрне максатчан билгеләнеше буенча файдаланмау һәм (яисә) субсидияләр алу өчен дөрес булмаган белешмәләр һәм документлар тапшыру фактлары ачыкланганда, тиешле таләп алынган көннән алып 60 көн эчендә Аксубай муниципаль районының Сөнчәле авыл җирлеге бюджеты кеременә кире кайтарылырга тиеш.</w:t>
      </w:r>
    </w:p>
    <w:p w:rsidR="005A1A95" w:rsidRPr="005A1A95" w:rsidRDefault="005A1A95" w:rsidP="005A1A95">
      <w:pPr>
        <w:pStyle w:val="FORMATTEXT"/>
        <w:ind w:firstLine="568"/>
        <w:jc w:val="both"/>
        <w:rPr>
          <w:bCs/>
          <w:color w:val="000000" w:themeColor="text1"/>
          <w:sz w:val="24"/>
          <w:szCs w:val="24"/>
        </w:rPr>
      </w:pPr>
    </w:p>
    <w:p w:rsidR="00DD4DAC" w:rsidRPr="005A1A95" w:rsidRDefault="005A1A95" w:rsidP="005A1A95">
      <w:pPr>
        <w:pStyle w:val="FORMATTEXT"/>
        <w:ind w:firstLine="568"/>
        <w:jc w:val="both"/>
        <w:rPr>
          <w:sz w:val="24"/>
          <w:szCs w:val="24"/>
        </w:rPr>
      </w:pPr>
      <w:r w:rsidRPr="005A1A95">
        <w:rPr>
          <w:bCs/>
          <w:color w:val="000000" w:themeColor="text1"/>
          <w:sz w:val="24"/>
          <w:szCs w:val="24"/>
        </w:rPr>
        <w:t>2.15. Алынган акчаларны Аксубай муниципаль районының Сөнчәле авыл җирлеге бюджеты кеременә ирекле кире кайтарудан баш тарткан очракта, алар законнар нигезендә мәҗбүри рәвештә түләтелергә тиеш.</w:t>
      </w:r>
    </w:p>
    <w:p w:rsidR="005A1A95" w:rsidRPr="005A1A95" w:rsidRDefault="005A1A95" w:rsidP="005A1A95">
      <w:pPr>
        <w:pStyle w:val="HEADERTEXT"/>
        <w:rPr>
          <w:color w:val="auto"/>
          <w:sz w:val="24"/>
          <w:szCs w:val="24"/>
        </w:rPr>
      </w:pPr>
      <w:r w:rsidRPr="005A1A95">
        <w:rPr>
          <w:color w:val="auto"/>
          <w:sz w:val="24"/>
          <w:szCs w:val="24"/>
        </w:rPr>
        <w:t>2.16. Шәхси ярдәмче хуҗалык алып баручы һәм биш һәм аннан да күбрәк баш савым сыеры булган гражданнарга саву аппараты сатып алу чыгымнары өлешен каплауга субсидияләр бер мәртәбә бирелә.</w:t>
      </w:r>
    </w:p>
    <w:p w:rsidR="005A1A95" w:rsidRPr="005A1A95" w:rsidRDefault="005A1A95" w:rsidP="005A1A95">
      <w:pPr>
        <w:pStyle w:val="HEADERTEXT"/>
        <w:rPr>
          <w:color w:val="auto"/>
          <w:sz w:val="24"/>
          <w:szCs w:val="24"/>
        </w:rPr>
      </w:pPr>
      <w:r w:rsidRPr="005A1A95">
        <w:rPr>
          <w:color w:val="auto"/>
          <w:sz w:val="24"/>
          <w:szCs w:val="24"/>
        </w:rPr>
        <w:t>2.17. Субсидияләр бирү нәтиҗәләре. Субсидия алучы йөкләмә ала:</w:t>
      </w:r>
    </w:p>
    <w:p w:rsidR="005A1A95" w:rsidRPr="005A1A95" w:rsidRDefault="005A1A95" w:rsidP="005A1A95">
      <w:pPr>
        <w:pStyle w:val="HEADERTEXT"/>
        <w:rPr>
          <w:color w:val="auto"/>
          <w:sz w:val="24"/>
          <w:szCs w:val="24"/>
        </w:rPr>
      </w:pPr>
      <w:r w:rsidRPr="005A1A95">
        <w:rPr>
          <w:color w:val="auto"/>
          <w:sz w:val="24"/>
          <w:szCs w:val="24"/>
        </w:rPr>
        <w:t>• авыл хуҗалыгы эшчәнлеген субсидия алган елдан кимендә 3 ел башкарырга, аның максатлары буенча;</w:t>
      </w:r>
    </w:p>
    <w:p w:rsidR="00CB36AF" w:rsidRPr="00987FC3" w:rsidRDefault="005A1A95" w:rsidP="005A1A95">
      <w:pPr>
        <w:pStyle w:val="HEADERTEXT"/>
        <w:rPr>
          <w:b/>
          <w:bCs/>
          <w:sz w:val="24"/>
          <w:szCs w:val="24"/>
        </w:rPr>
      </w:pPr>
      <w:r w:rsidRPr="005A1A95">
        <w:rPr>
          <w:color w:val="auto"/>
          <w:sz w:val="24"/>
          <w:szCs w:val="24"/>
        </w:rPr>
        <w:t>• субсидия алган елдан сөт күләме дәрәҗәсенә карата субсидия алуның киләсе елына сөт күләмнәрен җитештерүне 10% ка арттыруны тәэмин итү.</w:t>
      </w:r>
    </w:p>
    <w:p w:rsidR="00DD4DAC" w:rsidRPr="00987FC3" w:rsidRDefault="00DD4DAC" w:rsidP="00987FC3">
      <w:pPr>
        <w:pStyle w:val="HEADERTEXT"/>
        <w:rPr>
          <w:b/>
          <w:bCs/>
          <w:sz w:val="24"/>
          <w:szCs w:val="24"/>
        </w:rPr>
      </w:pPr>
    </w:p>
    <w:p w:rsidR="000C71DA" w:rsidRPr="000C71DA" w:rsidRDefault="000C71DA" w:rsidP="00987FC3">
      <w:pPr>
        <w:pStyle w:val="FORMATTEXT"/>
        <w:ind w:firstLine="568"/>
        <w:jc w:val="both"/>
        <w:rPr>
          <w:b/>
          <w:bCs/>
          <w:sz w:val="24"/>
          <w:szCs w:val="24"/>
          <w:lang w:val="tt-RU"/>
        </w:rPr>
      </w:pPr>
      <w:r w:rsidRPr="000C71DA">
        <w:rPr>
          <w:b/>
          <w:bCs/>
          <w:sz w:val="24"/>
          <w:szCs w:val="24"/>
        </w:rPr>
        <w:t>3 . Субсидия алучыларга таләпләр</w:t>
      </w:r>
    </w:p>
    <w:p w:rsidR="000C71DA" w:rsidRPr="000C71DA" w:rsidRDefault="000C71DA" w:rsidP="00DD7A0C">
      <w:pPr>
        <w:pStyle w:val="FORMATTEXT"/>
        <w:ind w:firstLine="568"/>
        <w:jc w:val="both"/>
        <w:rPr>
          <w:sz w:val="24"/>
          <w:szCs w:val="24"/>
        </w:rPr>
      </w:pPr>
      <w:r w:rsidRPr="000C71DA">
        <w:rPr>
          <w:sz w:val="24"/>
          <w:szCs w:val="24"/>
        </w:rPr>
        <w:t xml:space="preserve">3.1. Субсидия алучылар килешү төзү планлаштырылган айга кадәрге айның </w:t>
      </w:r>
      <w:r w:rsidRPr="000C71DA">
        <w:rPr>
          <w:sz w:val="24"/>
          <w:szCs w:val="24"/>
        </w:rPr>
        <w:lastRenderedPageBreak/>
        <w:t>беренче числосына туры килергә тиешле таләпләр:</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а) салымнар һәм җыемнар турында Россия Федерациясе законнары нигезендә түләнергә тиешле салымнар, җыемнар, иминият кертемнәре, пенялар, штрафлар, процентлар түләү буенча үтәлмәгән йөкләмәләрнең булмавы;</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б) хокукый акт нигезендә субсидия бирү планлаштырыла торган Россия Федерациясе бюджет системасын бюджетка кире кайтару буенча срогы чыккан бурычның, шул исәптән башка хокукый актлар нигезендә бирелгән субсидияләрнең, бюджет инвестицияләренең булмавы һәм хокукый акт нигезендә субсидия бирү планлаштырыла торган Россия Федерациясе бюджет системасы бюджеты алдында бүтән срогы чыккан бурычның булмавы (әгәр мондый таләпләр булса)хокукый актта каралган);</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в) субсидия алучылар әлеге Тәртип нигезендә субсидия бирү планлаштырыла торган Аксубай муниципаль районының Сөнчәле авыл җирлеге бюджетыннан 1.2 дә күрсәтелгән максатларга башка муниципаль хокукый актлар нигезендә акча алмаска тиеш. әлеге Тәртиптә.</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3.2. Субсидия алганнан соң өч ел дәвамында савым сыерларының баш санын киметмәскә.</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 xml:space="preserve"> 4. Субсидияләр бирү шартларының, максатларының һәм тәртибенең үтәлешен тикшереп торуны һәм аларны бозган өчен җаваплылыкны гамәлгә ашыру турында таләпләр </w:t>
      </w:r>
    </w:p>
    <w:p w:rsidR="000C71DA" w:rsidRPr="000C71DA" w:rsidRDefault="000C71DA" w:rsidP="00DD7A0C">
      <w:pPr>
        <w:pStyle w:val="FORMATTEXT"/>
        <w:ind w:firstLine="568"/>
        <w:jc w:val="both"/>
        <w:rPr>
          <w:sz w:val="24"/>
          <w:szCs w:val="24"/>
        </w:rPr>
      </w:pPr>
      <w:r w:rsidRPr="000C71DA">
        <w:rPr>
          <w:sz w:val="24"/>
          <w:szCs w:val="24"/>
        </w:rPr>
        <w:t>4.1. Субсидияләр алучыларга субсидияләр бирү шартларының, максатларының һәм тәртибенең үтәлеше Башкарма комитет һәм муниципаль финанс контроле органы - Аксубай муниципаль районының Контроль-хисап палатасы (алга таба - Контроль-хисап палатасы) тарафыннан мәҗбүри тикшерелергә тиеш.</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4.2. Субсидияне алучы аларны биргәндә билгеләнгән, Башкарма комитет һәм контроль-хисап палатасы үткәргән тикшерүләр фактлары буенча ачыкланган Шартларны бозган очракта, бирелгән субсидия кире кайтарылырга тиеш.</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4.3. Бирелгән субсидияләр субсидияләр алу өчен дөрес булмаган белешмәләр һәм документлар тапшыру фактларын ачыклау буенча Башкарма комитетның тиешле таләбен алган көннән алып 30 көн эчендә Татарстан Республикасы Аксубай муниципаль районының Сөнчәле авыл җирлеге бюджеты кеременә кире кайтарылырга тиеш.</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4.4. Күрсәтелгән акчаларны Аксубай муниципаль районының Сөнчәле авыл җирлеге бюджеты кеременә ирекле кайтарудан баш тарткан очракта, алар Россия Федерациясе һәм Татарстан Республикасы законнары нигезендә мәҗбүри рәвештә түләтелергә тиеш.</w:t>
      </w:r>
    </w:p>
    <w:p w:rsidR="000C71DA" w:rsidRPr="000C71DA" w:rsidRDefault="000C71DA" w:rsidP="00DD7A0C">
      <w:pPr>
        <w:pStyle w:val="FORMATTEXT"/>
        <w:ind w:firstLine="568"/>
        <w:jc w:val="both"/>
        <w:rPr>
          <w:sz w:val="24"/>
          <w:szCs w:val="24"/>
        </w:rPr>
      </w:pPr>
    </w:p>
    <w:p w:rsidR="000C71DA" w:rsidRPr="000C71DA" w:rsidRDefault="000C71DA" w:rsidP="00DD7A0C">
      <w:pPr>
        <w:pStyle w:val="FORMATTEXT"/>
        <w:ind w:firstLine="568"/>
        <w:jc w:val="both"/>
        <w:rPr>
          <w:sz w:val="24"/>
          <w:szCs w:val="24"/>
        </w:rPr>
      </w:pPr>
      <w:r w:rsidRPr="000C71DA">
        <w:rPr>
          <w:sz w:val="24"/>
          <w:szCs w:val="24"/>
        </w:rPr>
        <w:t>4.5. Тапшырыла торган документларның дөреслеге, бюджет акчаларын максатчан һәм нәтиҗәле файдаланган, коррупциягә каршы законнарны үтәгән өчен җаваплылык субсидияләр алучыларга йөкләнә.</w:t>
      </w:r>
    </w:p>
    <w:p w:rsidR="000C71DA" w:rsidRPr="000C71DA" w:rsidRDefault="000C71DA" w:rsidP="00DD7A0C">
      <w:pPr>
        <w:pStyle w:val="FORMATTEXT"/>
        <w:ind w:firstLine="568"/>
        <w:jc w:val="both"/>
        <w:rPr>
          <w:sz w:val="24"/>
          <w:szCs w:val="24"/>
        </w:rPr>
      </w:pPr>
    </w:p>
    <w:p w:rsidR="00DD4DAC" w:rsidRPr="00987FC3" w:rsidRDefault="000C71DA" w:rsidP="00DD7A0C">
      <w:pPr>
        <w:pStyle w:val="FORMATTEXT"/>
        <w:ind w:firstLine="568"/>
        <w:jc w:val="both"/>
        <w:rPr>
          <w:sz w:val="24"/>
          <w:szCs w:val="24"/>
        </w:rPr>
      </w:pPr>
      <w:r w:rsidRPr="000C71DA">
        <w:rPr>
          <w:sz w:val="24"/>
          <w:szCs w:val="24"/>
        </w:rPr>
        <w:t>Хокук бозучыларга карата гамәлдәге законнарда каралган җаваплылык чаралары кулланыла.</w:t>
      </w:r>
    </w:p>
    <w:p w:rsidR="00DD4DAC" w:rsidRPr="00987FC3" w:rsidRDefault="000C71DA" w:rsidP="00DD7A0C">
      <w:pPr>
        <w:pStyle w:val="FORMATTEXT"/>
        <w:ind w:firstLine="568"/>
        <w:jc w:val="both"/>
        <w:rPr>
          <w:sz w:val="24"/>
          <w:szCs w:val="24"/>
        </w:rPr>
      </w:pPr>
      <w:r w:rsidRPr="000C71DA">
        <w:rPr>
          <w:sz w:val="24"/>
          <w:szCs w:val="24"/>
        </w:rPr>
        <w:t>4.6. Мөрәҗәгать итүче гражданнар гамәлдәге законнар нигезендә субсидияләр бирүдән баш тарту турындагы карарларга шикаять белдерергә хокуклы.</w:t>
      </w:r>
    </w:p>
    <w:p w:rsidR="00DD4DAC" w:rsidRPr="00987FC3" w:rsidRDefault="00DD4DAC" w:rsidP="00987FC3">
      <w:pPr>
        <w:pStyle w:val="FORMATTEXT"/>
        <w:ind w:firstLine="568"/>
        <w:jc w:val="both"/>
        <w:rPr>
          <w:sz w:val="24"/>
          <w:szCs w:val="24"/>
        </w:rPr>
      </w:pPr>
    </w:p>
    <w:p w:rsidR="00DD4DAC" w:rsidRPr="00987FC3" w:rsidRDefault="000C71DA" w:rsidP="00DD7A0C">
      <w:pPr>
        <w:jc w:val="right"/>
        <w:rPr>
          <w:sz w:val="24"/>
          <w:szCs w:val="24"/>
        </w:rPr>
      </w:pPr>
      <w:r>
        <w:rPr>
          <w:sz w:val="24"/>
          <w:szCs w:val="24"/>
          <w:lang w:val="tt-RU"/>
        </w:rPr>
        <w:t xml:space="preserve">Кушымта </w:t>
      </w:r>
      <w:r w:rsidR="00DD4DAC" w:rsidRPr="00987FC3">
        <w:rPr>
          <w:sz w:val="24"/>
          <w:szCs w:val="24"/>
        </w:rPr>
        <w:t>1</w:t>
      </w:r>
    </w:p>
    <w:p w:rsidR="000C71DA" w:rsidRPr="000C71DA" w:rsidRDefault="000C71DA" w:rsidP="000C71DA">
      <w:pPr>
        <w:pStyle w:val="FORMATTEXT"/>
        <w:jc w:val="right"/>
        <w:rPr>
          <w:sz w:val="24"/>
          <w:szCs w:val="24"/>
        </w:rPr>
      </w:pPr>
    </w:p>
    <w:p w:rsidR="000C71DA" w:rsidRPr="000C71DA" w:rsidRDefault="000C71DA" w:rsidP="000C71DA">
      <w:pPr>
        <w:pStyle w:val="FORMATTEXT"/>
        <w:jc w:val="right"/>
        <w:rPr>
          <w:sz w:val="24"/>
          <w:szCs w:val="24"/>
        </w:rPr>
      </w:pPr>
      <w:r w:rsidRPr="000C71DA">
        <w:rPr>
          <w:sz w:val="24"/>
          <w:szCs w:val="24"/>
        </w:rPr>
        <w:t xml:space="preserve">Аксубай муниципаль районы Сөнчәле авыл җирлегендә, </w:t>
      </w:r>
    </w:p>
    <w:p w:rsidR="000C71DA" w:rsidRDefault="000C71DA" w:rsidP="000C71DA">
      <w:pPr>
        <w:pStyle w:val="FORMATTEXT"/>
        <w:jc w:val="right"/>
        <w:rPr>
          <w:sz w:val="24"/>
          <w:szCs w:val="24"/>
          <w:lang w:val="tt-RU"/>
        </w:rPr>
      </w:pPr>
      <w:r w:rsidRPr="000C71DA">
        <w:rPr>
          <w:sz w:val="24"/>
          <w:szCs w:val="24"/>
        </w:rPr>
        <w:t>2025 елда саву аппаратлары сатып алу,</w:t>
      </w:r>
    </w:p>
    <w:p w:rsidR="000C71DA" w:rsidRDefault="000C71DA" w:rsidP="000C71DA">
      <w:pPr>
        <w:pStyle w:val="FORMATTEXT"/>
        <w:jc w:val="right"/>
        <w:rPr>
          <w:sz w:val="24"/>
          <w:szCs w:val="24"/>
          <w:lang w:val="tt-RU"/>
        </w:rPr>
      </w:pPr>
      <w:r w:rsidRPr="000C71DA">
        <w:rPr>
          <w:sz w:val="24"/>
          <w:szCs w:val="24"/>
          <w:lang w:val="tt-RU"/>
        </w:rPr>
        <w:t>шәхси ярдәмче хуҗалык алып баручы гражданнарга</w:t>
      </w:r>
    </w:p>
    <w:p w:rsidR="001C5882" w:rsidRDefault="000C71DA" w:rsidP="000C71DA">
      <w:pPr>
        <w:pStyle w:val="FORMATTEXT"/>
        <w:jc w:val="right"/>
        <w:rPr>
          <w:sz w:val="24"/>
          <w:szCs w:val="24"/>
          <w:lang w:val="tt-RU"/>
        </w:rPr>
      </w:pPr>
      <w:r w:rsidRPr="000C71DA">
        <w:rPr>
          <w:sz w:val="24"/>
          <w:szCs w:val="24"/>
          <w:lang w:val="tt-RU"/>
        </w:rPr>
        <w:t xml:space="preserve"> чыгымнар өлешен каплау өчен субсидияләр бирү тәртибенә</w:t>
      </w:r>
    </w:p>
    <w:p w:rsidR="000C71DA" w:rsidRPr="000C71DA" w:rsidRDefault="000C71DA" w:rsidP="000C71DA">
      <w:pPr>
        <w:pStyle w:val="FORMATTEXT"/>
        <w:jc w:val="right"/>
        <w:rPr>
          <w:sz w:val="24"/>
          <w:szCs w:val="24"/>
          <w:lang w:val="tt-RU"/>
        </w:rPr>
      </w:pPr>
    </w:p>
    <w:p w:rsidR="000C71DA" w:rsidRDefault="000C71DA" w:rsidP="00987FC3">
      <w:pPr>
        <w:pStyle w:val="FORMATTEXT"/>
        <w:jc w:val="right"/>
        <w:rPr>
          <w:sz w:val="24"/>
          <w:szCs w:val="24"/>
          <w:lang w:val="tt-RU"/>
        </w:rPr>
      </w:pPr>
      <w:r w:rsidRPr="000C71DA">
        <w:rPr>
          <w:sz w:val="24"/>
          <w:szCs w:val="24"/>
        </w:rPr>
        <w:t>Татарстан Республикасы Аксубай муниципаль районы</w:t>
      </w:r>
    </w:p>
    <w:p w:rsidR="00DD4DAC" w:rsidRPr="00987FC3" w:rsidRDefault="000C71DA" w:rsidP="00987FC3">
      <w:pPr>
        <w:pStyle w:val="FORMATTEXT"/>
        <w:jc w:val="right"/>
        <w:rPr>
          <w:sz w:val="24"/>
          <w:szCs w:val="24"/>
        </w:rPr>
      </w:pPr>
      <w:r w:rsidRPr="000C71DA">
        <w:rPr>
          <w:sz w:val="24"/>
          <w:szCs w:val="24"/>
        </w:rPr>
        <w:t xml:space="preserve"> Сөнчәле авыл җирлеге башлыгы</w:t>
      </w:r>
    </w:p>
    <w:p w:rsidR="00DD4DAC" w:rsidRPr="00987FC3" w:rsidRDefault="00DD4DAC" w:rsidP="00987FC3">
      <w:pPr>
        <w:pStyle w:val="FORMATTEXT"/>
        <w:jc w:val="right"/>
        <w:rPr>
          <w:sz w:val="24"/>
          <w:szCs w:val="24"/>
        </w:rPr>
      </w:pPr>
      <w:r w:rsidRPr="00987FC3">
        <w:rPr>
          <w:sz w:val="24"/>
          <w:szCs w:val="24"/>
        </w:rPr>
        <w:t xml:space="preserve">_____________________________________________ </w:t>
      </w:r>
    </w:p>
    <w:p w:rsidR="00DD4DAC" w:rsidRPr="00987FC3" w:rsidRDefault="000C71DA" w:rsidP="00987FC3">
      <w:pPr>
        <w:pStyle w:val="FORMATTEXT"/>
        <w:jc w:val="right"/>
        <w:rPr>
          <w:sz w:val="24"/>
          <w:szCs w:val="24"/>
        </w:rPr>
      </w:pPr>
      <w:r>
        <w:rPr>
          <w:sz w:val="24"/>
          <w:szCs w:val="24"/>
          <w:lang w:val="tt-RU"/>
        </w:rPr>
        <w:t>(кемнән)</w:t>
      </w:r>
      <w:r w:rsidR="00DD4DAC" w:rsidRPr="00987FC3">
        <w:rPr>
          <w:sz w:val="24"/>
          <w:szCs w:val="24"/>
        </w:rPr>
        <w:t>____________________________________________</w:t>
      </w:r>
    </w:p>
    <w:p w:rsidR="00DD4DAC" w:rsidRPr="00987FC3" w:rsidRDefault="000C71DA" w:rsidP="00987FC3">
      <w:pPr>
        <w:pStyle w:val="FORMATTEXT"/>
        <w:jc w:val="right"/>
        <w:rPr>
          <w:sz w:val="24"/>
          <w:szCs w:val="24"/>
        </w:rPr>
      </w:pPr>
      <w:r>
        <w:rPr>
          <w:sz w:val="24"/>
          <w:szCs w:val="24"/>
        </w:rPr>
        <w:t xml:space="preserve">     (Ф.И.О., </w:t>
      </w:r>
      <w:r>
        <w:rPr>
          <w:sz w:val="24"/>
          <w:szCs w:val="24"/>
          <w:lang w:val="tt-RU"/>
        </w:rPr>
        <w:t>яшәү урыны</w:t>
      </w:r>
      <w:r w:rsidR="00DD4DAC" w:rsidRPr="00987FC3">
        <w:rPr>
          <w:sz w:val="24"/>
          <w:szCs w:val="24"/>
        </w:rPr>
        <w:t>)</w:t>
      </w:r>
    </w:p>
    <w:p w:rsidR="00DD4DAC" w:rsidRPr="00987FC3" w:rsidRDefault="00DD4DAC" w:rsidP="00987FC3">
      <w:pPr>
        <w:pStyle w:val="FORMATTEXT"/>
        <w:jc w:val="right"/>
        <w:rPr>
          <w:sz w:val="24"/>
          <w:szCs w:val="24"/>
        </w:rPr>
      </w:pPr>
    </w:p>
    <w:p w:rsidR="00DD4DAC" w:rsidRPr="00987FC3" w:rsidRDefault="00DD4DAC" w:rsidP="00987FC3">
      <w:pPr>
        <w:pStyle w:val="FORMATTEXT"/>
        <w:jc w:val="right"/>
        <w:rPr>
          <w:sz w:val="24"/>
          <w:szCs w:val="24"/>
        </w:rPr>
      </w:pPr>
      <w:r w:rsidRPr="00987FC3">
        <w:rPr>
          <w:sz w:val="24"/>
          <w:szCs w:val="24"/>
        </w:rPr>
        <w:t>_____________________________________________</w:t>
      </w:r>
    </w:p>
    <w:p w:rsidR="00DD4DAC" w:rsidRPr="00987FC3" w:rsidRDefault="00DD4DAC" w:rsidP="00987FC3">
      <w:pPr>
        <w:pStyle w:val="FORMATTEXT"/>
        <w:jc w:val="right"/>
        <w:rPr>
          <w:sz w:val="24"/>
          <w:szCs w:val="24"/>
        </w:rPr>
      </w:pPr>
      <w:r w:rsidRPr="00987FC3">
        <w:rPr>
          <w:sz w:val="24"/>
          <w:szCs w:val="24"/>
        </w:rPr>
        <w:t>_____________________________________________</w:t>
      </w:r>
    </w:p>
    <w:p w:rsidR="00DD4DAC" w:rsidRPr="00987FC3" w:rsidRDefault="00DD4DAC" w:rsidP="00987FC3">
      <w:pPr>
        <w:pStyle w:val="FORMATTEXT"/>
        <w:jc w:val="right"/>
        <w:rPr>
          <w:sz w:val="24"/>
          <w:szCs w:val="24"/>
        </w:rPr>
      </w:pPr>
      <w:r w:rsidRPr="00987FC3">
        <w:rPr>
          <w:sz w:val="24"/>
          <w:szCs w:val="24"/>
        </w:rPr>
        <w:t xml:space="preserve">_____________________________________________ </w:t>
      </w:r>
    </w:p>
    <w:p w:rsidR="00DD4DAC" w:rsidRPr="00987FC3" w:rsidRDefault="00DD4DAC" w:rsidP="00987FC3">
      <w:pPr>
        <w:pStyle w:val="HEADERTEXT"/>
        <w:rPr>
          <w:b/>
          <w:bCs/>
          <w:sz w:val="24"/>
          <w:szCs w:val="24"/>
        </w:rPr>
      </w:pPr>
    </w:p>
    <w:p w:rsidR="000C71DA" w:rsidRDefault="000C71DA" w:rsidP="00987FC3">
      <w:pPr>
        <w:pStyle w:val="FORMATTEXT"/>
        <w:ind w:firstLine="568"/>
        <w:jc w:val="both"/>
        <w:rPr>
          <w:b/>
          <w:bCs/>
          <w:color w:val="000000" w:themeColor="text1"/>
          <w:sz w:val="24"/>
          <w:szCs w:val="24"/>
          <w:lang w:val="tt-RU"/>
        </w:rPr>
      </w:pPr>
      <w:r w:rsidRPr="000C71DA">
        <w:rPr>
          <w:b/>
          <w:bCs/>
          <w:color w:val="000000" w:themeColor="text1"/>
          <w:sz w:val="24"/>
          <w:szCs w:val="24"/>
        </w:rPr>
        <w:t>2025 елда биш һәм аннан күбрәк савым сыеры булган шәхси ярдәмче хуҗалыкларның саву аппаратлары сатып алуга чыгымнар өлешен каплауга субсидия бирү турында гариза</w:t>
      </w:r>
    </w:p>
    <w:p w:rsidR="00DD4DAC" w:rsidRPr="00987FC3" w:rsidRDefault="000C71DA" w:rsidP="00987FC3">
      <w:pPr>
        <w:pStyle w:val="FORMATTEXT"/>
        <w:ind w:firstLine="568"/>
        <w:jc w:val="both"/>
        <w:rPr>
          <w:sz w:val="24"/>
          <w:szCs w:val="24"/>
        </w:rPr>
      </w:pPr>
      <w:r>
        <w:rPr>
          <w:sz w:val="24"/>
          <w:szCs w:val="24"/>
          <w:lang w:val="tt-RU"/>
        </w:rPr>
        <w:t>Мин</w:t>
      </w:r>
      <w:r w:rsidR="00DD4DAC" w:rsidRPr="00987FC3">
        <w:rPr>
          <w:sz w:val="24"/>
          <w:szCs w:val="24"/>
        </w:rPr>
        <w:t>, _____________________________________________________________ (Ф.И.О.)</w:t>
      </w:r>
    </w:p>
    <w:p w:rsidR="00DD4DAC" w:rsidRPr="00987FC3" w:rsidRDefault="00DD4DAC" w:rsidP="00987FC3">
      <w:pPr>
        <w:pStyle w:val="FORMATTEXT"/>
        <w:ind w:firstLine="568"/>
        <w:jc w:val="both"/>
        <w:rPr>
          <w:sz w:val="24"/>
          <w:szCs w:val="24"/>
        </w:rPr>
      </w:pPr>
    </w:p>
    <w:p w:rsidR="00DD4DAC" w:rsidRPr="000C71DA" w:rsidRDefault="000C71DA" w:rsidP="00987FC3">
      <w:pPr>
        <w:pStyle w:val="FORMATTEXT"/>
        <w:ind w:firstLine="568"/>
        <w:jc w:val="both"/>
        <w:rPr>
          <w:sz w:val="24"/>
          <w:szCs w:val="24"/>
          <w:lang w:val="tt-RU"/>
        </w:rPr>
      </w:pPr>
      <w:r>
        <w:rPr>
          <w:sz w:val="24"/>
          <w:szCs w:val="24"/>
        </w:rPr>
        <w:t>паспорт сери</w:t>
      </w:r>
      <w:r>
        <w:rPr>
          <w:sz w:val="24"/>
          <w:szCs w:val="24"/>
          <w:lang w:val="tt-RU"/>
        </w:rPr>
        <w:t>ясе</w:t>
      </w:r>
      <w:r>
        <w:rPr>
          <w:sz w:val="24"/>
          <w:szCs w:val="24"/>
        </w:rPr>
        <w:t xml:space="preserve"> _______N _____________ </w:t>
      </w:r>
      <w:r>
        <w:rPr>
          <w:sz w:val="24"/>
          <w:szCs w:val="24"/>
          <w:lang w:val="tt-RU"/>
        </w:rPr>
        <w:t>бирелгән</w:t>
      </w:r>
      <w:r>
        <w:rPr>
          <w:sz w:val="24"/>
          <w:szCs w:val="24"/>
        </w:rPr>
        <w:t>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HORIZLINE"/>
        <w:ind w:firstLine="568"/>
        <w:jc w:val="both"/>
        <w:rPr>
          <w:rFonts w:ascii="Arial" w:hAnsi="Arial" w:cs="Arial"/>
        </w:rPr>
      </w:pPr>
      <w:r w:rsidRPr="00987FC3">
        <w:rPr>
          <w:rFonts w:ascii="Arial" w:hAnsi="Arial" w:cs="Arial"/>
        </w:rPr>
        <w:t>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p>
    <w:p w:rsidR="00DD4DAC" w:rsidRPr="00987FC3" w:rsidRDefault="00DD4DAC" w:rsidP="00987FC3">
      <w:pPr>
        <w:pStyle w:val="HORIZLINE"/>
        <w:ind w:firstLine="568"/>
        <w:jc w:val="both"/>
        <w:rPr>
          <w:rFonts w:ascii="Arial" w:hAnsi="Arial" w:cs="Arial"/>
        </w:rPr>
      </w:pPr>
      <w:r w:rsidRPr="00987FC3">
        <w:rPr>
          <w:rFonts w:ascii="Arial" w:hAnsi="Arial" w:cs="Arial"/>
        </w:rPr>
        <w:t>___________________________________________________________</w:t>
      </w:r>
    </w:p>
    <w:p w:rsidR="00DD4DAC" w:rsidRPr="00987FC3" w:rsidRDefault="00DD4DAC" w:rsidP="00987FC3">
      <w:pPr>
        <w:pStyle w:val="FORMATTEXT"/>
        <w:ind w:firstLine="568"/>
        <w:jc w:val="both"/>
        <w:rPr>
          <w:sz w:val="24"/>
          <w:szCs w:val="24"/>
        </w:rPr>
      </w:pPr>
      <w:r w:rsidRPr="00987FC3">
        <w:rPr>
          <w:sz w:val="24"/>
          <w:szCs w:val="24"/>
        </w:rPr>
        <w:t>,</w:t>
      </w:r>
    </w:p>
    <w:p w:rsidR="00DD4DAC" w:rsidRPr="00987FC3" w:rsidRDefault="00DD4DAC" w:rsidP="00987FC3">
      <w:pPr>
        <w:pStyle w:val="FORMATTEXT"/>
        <w:ind w:firstLine="568"/>
        <w:jc w:val="both"/>
        <w:rPr>
          <w:sz w:val="24"/>
          <w:szCs w:val="24"/>
        </w:rPr>
      </w:pPr>
    </w:p>
    <w:p w:rsidR="00DD4DAC" w:rsidRPr="00987FC3" w:rsidRDefault="000C71DA" w:rsidP="00987FC3">
      <w:pPr>
        <w:pStyle w:val="FORMATTEXT"/>
        <w:ind w:firstLine="568"/>
        <w:jc w:val="both"/>
        <w:rPr>
          <w:sz w:val="24"/>
          <w:szCs w:val="24"/>
        </w:rPr>
      </w:pPr>
      <w:r>
        <w:rPr>
          <w:sz w:val="24"/>
          <w:szCs w:val="24"/>
        </w:rPr>
        <w:t xml:space="preserve"> адрес</w:t>
      </w:r>
      <w:r>
        <w:rPr>
          <w:sz w:val="24"/>
          <w:szCs w:val="24"/>
          <w:lang w:val="tt-RU"/>
        </w:rPr>
        <w:t xml:space="preserve"> буенча яшәүче </w:t>
      </w:r>
      <w:r w:rsidR="00DD4DAC" w:rsidRPr="00987FC3">
        <w:rPr>
          <w:sz w:val="24"/>
          <w:szCs w:val="24"/>
        </w:rPr>
        <w:t>: 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HORIZLINE"/>
        <w:ind w:firstLine="568"/>
        <w:jc w:val="both"/>
        <w:rPr>
          <w:rFonts w:ascii="Arial" w:hAnsi="Arial" w:cs="Arial"/>
        </w:rPr>
      </w:pPr>
      <w:r w:rsidRPr="00987FC3">
        <w:rPr>
          <w:rFonts w:ascii="Arial" w:hAnsi="Arial" w:cs="Arial"/>
        </w:rPr>
        <w:t>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телефон ________________________, ИНН _______________________________</w:t>
      </w:r>
    </w:p>
    <w:p w:rsidR="00DD4DAC" w:rsidRPr="00987FC3" w:rsidRDefault="00DD4DAC" w:rsidP="00987FC3">
      <w:pPr>
        <w:pStyle w:val="FORMATTEXT"/>
        <w:ind w:firstLine="568"/>
        <w:jc w:val="both"/>
        <w:rPr>
          <w:sz w:val="24"/>
          <w:szCs w:val="24"/>
        </w:rPr>
      </w:pPr>
    </w:p>
    <w:p w:rsidR="000C71DA" w:rsidRPr="000C71DA" w:rsidRDefault="000C71DA" w:rsidP="000C71DA">
      <w:pPr>
        <w:pStyle w:val="FORMATTEXT"/>
        <w:ind w:firstLine="568"/>
        <w:jc w:val="both"/>
        <w:rPr>
          <w:sz w:val="24"/>
          <w:szCs w:val="24"/>
        </w:rPr>
      </w:pPr>
      <w:r w:rsidRPr="000C71DA">
        <w:rPr>
          <w:sz w:val="24"/>
          <w:szCs w:val="24"/>
        </w:rPr>
        <w:t>биш һәм аннан да күбрәк савым сыерлары булган шәхси ярдәмче хуҗалыкларның саву аппаратлары сатып алу чыгымнарын каплау өчен миңа субсидия бирүегезне үтенәм.</w:t>
      </w:r>
    </w:p>
    <w:p w:rsidR="000C71DA" w:rsidRPr="000C71DA" w:rsidRDefault="000C71DA" w:rsidP="000C71DA">
      <w:pPr>
        <w:pStyle w:val="FORMATTEXT"/>
        <w:ind w:firstLine="568"/>
        <w:jc w:val="both"/>
        <w:rPr>
          <w:sz w:val="24"/>
          <w:szCs w:val="24"/>
        </w:rPr>
      </w:pPr>
    </w:p>
    <w:p w:rsidR="00DD4DAC" w:rsidRPr="00987FC3" w:rsidRDefault="000C71DA" w:rsidP="000C71DA">
      <w:pPr>
        <w:pStyle w:val="FORMATTEXT"/>
        <w:ind w:firstLine="568"/>
        <w:jc w:val="both"/>
        <w:rPr>
          <w:sz w:val="24"/>
          <w:szCs w:val="24"/>
        </w:rPr>
      </w:pPr>
      <w:r w:rsidRPr="000C71DA">
        <w:rPr>
          <w:sz w:val="24"/>
          <w:szCs w:val="24"/>
        </w:rPr>
        <w:t>Татарстан Республикасы, Аксубай муниципаль районы адресы</w:t>
      </w:r>
    </w:p>
    <w:p w:rsidR="00DD4DAC" w:rsidRPr="00987FC3" w:rsidRDefault="00DD4DAC" w:rsidP="00987FC3">
      <w:pPr>
        <w:pStyle w:val="FORMATTEXT"/>
        <w:ind w:firstLine="568"/>
        <w:jc w:val="both"/>
        <w:rPr>
          <w:sz w:val="24"/>
          <w:szCs w:val="24"/>
        </w:rPr>
      </w:pPr>
      <w:r w:rsidRPr="00987FC3">
        <w:rPr>
          <w:sz w:val="24"/>
          <w:szCs w:val="24"/>
        </w:rPr>
        <w:t>_______________________________________________________________</w:t>
      </w:r>
      <w:r w:rsidR="000C71DA" w:rsidRPr="000C71DA">
        <w:rPr>
          <w:sz w:val="24"/>
          <w:szCs w:val="24"/>
        </w:rPr>
        <w:t xml:space="preserve"> буенча урнашкан шәхси хуҗалыгымда савым сыерларының саны</w:t>
      </w:r>
    </w:p>
    <w:p w:rsidR="00DD4DAC" w:rsidRPr="00987FC3" w:rsidRDefault="00DD4DAC" w:rsidP="00987FC3">
      <w:pPr>
        <w:pStyle w:val="FORMATTEXT"/>
        <w:ind w:firstLine="568"/>
        <w:jc w:val="both"/>
        <w:rPr>
          <w:sz w:val="24"/>
          <w:szCs w:val="24"/>
        </w:rPr>
      </w:pPr>
    </w:p>
    <w:p w:rsidR="00DD4DAC" w:rsidRPr="00987FC3" w:rsidRDefault="00DD4DAC" w:rsidP="00987FC3">
      <w:pPr>
        <w:pStyle w:val="HORIZLINE"/>
        <w:ind w:firstLine="568"/>
        <w:jc w:val="both"/>
        <w:rPr>
          <w:rFonts w:ascii="Arial" w:hAnsi="Arial" w:cs="Arial"/>
        </w:rPr>
      </w:pPr>
      <w:r w:rsidRPr="00987FC3">
        <w:rPr>
          <w:rFonts w:ascii="Arial" w:hAnsi="Arial" w:cs="Arial"/>
        </w:rPr>
        <w:t>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p>
    <w:p w:rsidR="00DD4DAC" w:rsidRPr="00987FC3" w:rsidRDefault="000C71DA" w:rsidP="00987FC3">
      <w:pPr>
        <w:pStyle w:val="FORMATTEXT"/>
        <w:ind w:firstLine="568"/>
        <w:jc w:val="both"/>
        <w:rPr>
          <w:sz w:val="24"/>
          <w:szCs w:val="24"/>
        </w:rPr>
      </w:pPr>
      <w:r>
        <w:rPr>
          <w:sz w:val="24"/>
          <w:szCs w:val="24"/>
        </w:rPr>
        <w:t>_____._________.________</w:t>
      </w:r>
      <w:r>
        <w:rPr>
          <w:sz w:val="24"/>
          <w:szCs w:val="24"/>
          <w:lang w:val="tt-RU"/>
        </w:rPr>
        <w:t xml:space="preserve">елга </w:t>
      </w:r>
      <w:r w:rsidRPr="000C71DA">
        <w:rPr>
          <w:sz w:val="24"/>
          <w:szCs w:val="24"/>
          <w:lang w:val="tt-RU"/>
        </w:rPr>
        <w:t>торышы буенча</w:t>
      </w:r>
      <w:r>
        <w:rPr>
          <w:sz w:val="24"/>
          <w:szCs w:val="24"/>
        </w:rPr>
        <w:t xml:space="preserve"> _________________</w:t>
      </w:r>
      <w:r w:rsidR="00DD4DAC" w:rsidRPr="00987FC3">
        <w:rPr>
          <w:sz w:val="24"/>
          <w:szCs w:val="24"/>
        </w:rPr>
        <w:t xml:space="preserve"> </w:t>
      </w:r>
      <w:r>
        <w:rPr>
          <w:sz w:val="24"/>
          <w:szCs w:val="24"/>
          <w:lang w:val="tt-RU"/>
        </w:rPr>
        <w:t>баш</w:t>
      </w:r>
      <w:r w:rsidR="00DD4DAC" w:rsidRPr="00987FC3">
        <w:rPr>
          <w:sz w:val="24"/>
          <w:szCs w:val="24"/>
        </w:rPr>
        <w:t>(___________________________________</w:t>
      </w:r>
      <w:r>
        <w:rPr>
          <w:sz w:val="24"/>
          <w:szCs w:val="24"/>
        </w:rPr>
        <w:t xml:space="preserve">_____________________) </w:t>
      </w:r>
      <w:r>
        <w:rPr>
          <w:sz w:val="24"/>
          <w:szCs w:val="24"/>
          <w:lang w:val="tt-RU"/>
        </w:rPr>
        <w:t>тәшкил итә</w:t>
      </w:r>
      <w:r w:rsidR="00DD4DAC" w:rsidRPr="00987FC3">
        <w:rPr>
          <w:sz w:val="24"/>
          <w:szCs w:val="24"/>
        </w:rPr>
        <w:t>.</w:t>
      </w:r>
    </w:p>
    <w:p w:rsidR="00DD4DAC" w:rsidRPr="00987FC3" w:rsidRDefault="00DD4DAC" w:rsidP="00987FC3">
      <w:pPr>
        <w:pStyle w:val="FORMATTEXT"/>
        <w:ind w:firstLine="568"/>
        <w:jc w:val="both"/>
        <w:rPr>
          <w:sz w:val="24"/>
          <w:szCs w:val="24"/>
        </w:rPr>
      </w:pPr>
    </w:p>
    <w:p w:rsidR="000C71DA" w:rsidRPr="000C71DA" w:rsidRDefault="000C71DA" w:rsidP="000C71DA">
      <w:pPr>
        <w:pStyle w:val="FORMATTEXT"/>
        <w:ind w:firstLine="568"/>
        <w:jc w:val="both"/>
        <w:rPr>
          <w:sz w:val="24"/>
          <w:szCs w:val="24"/>
        </w:rPr>
      </w:pPr>
      <w:r w:rsidRPr="000C71DA">
        <w:rPr>
          <w:sz w:val="24"/>
          <w:szCs w:val="24"/>
        </w:rPr>
        <w:t>Субсидия бирелгән очракта, субсидия алганнан соң өч ел дәвамында савым сыерларының баш санын киметмәскә, соралган вакытта хисап бирергә һәм субсидияне максатчан билгеләнеш буенча файдаланырга вәгъдә бирәм.</w:t>
      </w:r>
    </w:p>
    <w:p w:rsidR="000C71DA" w:rsidRPr="000C71DA" w:rsidRDefault="000C71DA" w:rsidP="000C71DA">
      <w:pPr>
        <w:pStyle w:val="FORMATTEXT"/>
        <w:ind w:firstLine="568"/>
        <w:jc w:val="both"/>
        <w:rPr>
          <w:sz w:val="24"/>
          <w:szCs w:val="24"/>
        </w:rPr>
      </w:pPr>
      <w:r w:rsidRPr="000C71DA">
        <w:rPr>
          <w:sz w:val="24"/>
          <w:szCs w:val="24"/>
        </w:rPr>
        <w:t>Субсидия алуның киләсе елына субсидия алган елдан сөт күләме дәрәҗәсенә карата сөт күләмнәрен җитештерүне арттыруны тәэмин итәргә.</w:t>
      </w:r>
    </w:p>
    <w:p w:rsidR="000C71DA" w:rsidRPr="000C71DA" w:rsidRDefault="000C71DA" w:rsidP="000C71DA">
      <w:pPr>
        <w:pStyle w:val="FORMATTEXT"/>
        <w:ind w:firstLine="568"/>
        <w:jc w:val="both"/>
        <w:rPr>
          <w:sz w:val="24"/>
          <w:szCs w:val="24"/>
        </w:rPr>
      </w:pPr>
    </w:p>
    <w:p w:rsidR="000C71DA" w:rsidRPr="000C71DA" w:rsidRDefault="000C71DA" w:rsidP="000C71DA">
      <w:pPr>
        <w:pStyle w:val="FORMATTEXT"/>
        <w:ind w:firstLine="568"/>
        <w:jc w:val="both"/>
        <w:rPr>
          <w:sz w:val="24"/>
          <w:szCs w:val="24"/>
        </w:rPr>
      </w:pPr>
    </w:p>
    <w:p w:rsidR="000C71DA" w:rsidRPr="000C71DA" w:rsidRDefault="000C71DA" w:rsidP="000C71DA">
      <w:pPr>
        <w:pStyle w:val="FORMATTEXT"/>
        <w:ind w:firstLine="568"/>
        <w:jc w:val="both"/>
        <w:rPr>
          <w:sz w:val="24"/>
          <w:szCs w:val="24"/>
        </w:rPr>
      </w:pPr>
    </w:p>
    <w:p w:rsidR="000C71DA" w:rsidRPr="000C71DA" w:rsidRDefault="000C71DA" w:rsidP="000C71DA">
      <w:pPr>
        <w:pStyle w:val="FORMATTEXT"/>
        <w:ind w:firstLine="568"/>
        <w:jc w:val="both"/>
        <w:rPr>
          <w:sz w:val="24"/>
          <w:szCs w:val="24"/>
        </w:rPr>
      </w:pPr>
      <w:r w:rsidRPr="000C71DA">
        <w:rPr>
          <w:sz w:val="24"/>
          <w:szCs w:val="24"/>
        </w:rPr>
        <w:t>Тапшырылган документлардагы яисә аларның күчермәләрендәге барлык мәгълүма</w:t>
      </w:r>
      <w:r>
        <w:rPr>
          <w:sz w:val="24"/>
          <w:szCs w:val="24"/>
        </w:rPr>
        <w:t>т чын . Мин а</w:t>
      </w:r>
      <w:r>
        <w:rPr>
          <w:sz w:val="24"/>
          <w:szCs w:val="24"/>
          <w:lang w:val="tt-RU"/>
        </w:rPr>
        <w:t>лар белән</w:t>
      </w:r>
      <w:r w:rsidRPr="000C71DA">
        <w:rPr>
          <w:sz w:val="24"/>
          <w:szCs w:val="24"/>
        </w:rPr>
        <w:t xml:space="preserve"> субсидия бирү документларын кар</w:t>
      </w:r>
      <w:r>
        <w:rPr>
          <w:sz w:val="24"/>
          <w:szCs w:val="24"/>
        </w:rPr>
        <w:t xml:space="preserve">ауда катнашучы затларның </w:t>
      </w:r>
      <w:r>
        <w:rPr>
          <w:sz w:val="24"/>
          <w:szCs w:val="24"/>
          <w:lang w:val="tt-RU"/>
        </w:rPr>
        <w:t>танышуына</w:t>
      </w:r>
      <w:r w:rsidRPr="000C71DA">
        <w:rPr>
          <w:sz w:val="24"/>
          <w:szCs w:val="24"/>
        </w:rPr>
        <w:t xml:space="preserve"> каршы түгел.</w:t>
      </w:r>
    </w:p>
    <w:p w:rsidR="000C71DA" w:rsidRPr="000C71DA" w:rsidRDefault="000C71DA" w:rsidP="000C71DA">
      <w:pPr>
        <w:pStyle w:val="FORMATTEXT"/>
        <w:ind w:firstLine="568"/>
        <w:jc w:val="both"/>
        <w:rPr>
          <w:sz w:val="24"/>
          <w:szCs w:val="24"/>
        </w:rPr>
      </w:pPr>
    </w:p>
    <w:p w:rsidR="000C71DA" w:rsidRPr="000C71DA" w:rsidRDefault="000C71DA" w:rsidP="000C71DA">
      <w:pPr>
        <w:pStyle w:val="FORMATTEXT"/>
        <w:ind w:firstLine="568"/>
        <w:jc w:val="both"/>
        <w:rPr>
          <w:sz w:val="24"/>
          <w:szCs w:val="24"/>
        </w:rPr>
      </w:pPr>
      <w:r w:rsidRPr="000C71DA">
        <w:rPr>
          <w:sz w:val="24"/>
          <w:szCs w:val="24"/>
        </w:rPr>
        <w:t>Субсидия бирү тәртибендә ка</w:t>
      </w:r>
      <w:r>
        <w:rPr>
          <w:sz w:val="24"/>
          <w:szCs w:val="24"/>
        </w:rPr>
        <w:t>тнашу шартлары белән таныштым һәм килештем</w:t>
      </w:r>
      <w:r w:rsidRPr="000C71DA">
        <w:rPr>
          <w:sz w:val="24"/>
          <w:szCs w:val="24"/>
        </w:rPr>
        <w:t>.</w:t>
      </w:r>
    </w:p>
    <w:p w:rsidR="000C71DA" w:rsidRPr="000C71DA" w:rsidRDefault="000C71DA" w:rsidP="000C71DA">
      <w:pPr>
        <w:pStyle w:val="FORMATTEXT"/>
        <w:ind w:firstLine="568"/>
        <w:jc w:val="both"/>
        <w:rPr>
          <w:sz w:val="24"/>
          <w:szCs w:val="24"/>
        </w:rPr>
      </w:pPr>
    </w:p>
    <w:p w:rsidR="000C71DA" w:rsidRPr="000C71DA" w:rsidRDefault="000C71DA" w:rsidP="000C71DA">
      <w:pPr>
        <w:pStyle w:val="FORMATTEXT"/>
        <w:ind w:firstLine="568"/>
        <w:jc w:val="both"/>
        <w:rPr>
          <w:sz w:val="24"/>
          <w:szCs w:val="24"/>
        </w:rPr>
      </w:pPr>
      <w:r w:rsidRPr="000C71DA">
        <w:rPr>
          <w:sz w:val="24"/>
          <w:szCs w:val="24"/>
        </w:rPr>
        <w:t>________________ /_________________</w:t>
      </w:r>
      <w:r>
        <w:rPr>
          <w:sz w:val="24"/>
          <w:szCs w:val="24"/>
        </w:rPr>
        <w:t xml:space="preserve">________/ "____" _____________ </w:t>
      </w:r>
      <w:r>
        <w:rPr>
          <w:sz w:val="24"/>
          <w:szCs w:val="24"/>
          <w:lang w:val="tt-RU"/>
        </w:rPr>
        <w:t>ел</w:t>
      </w:r>
      <w:r w:rsidRPr="000C71DA">
        <w:rPr>
          <w:sz w:val="24"/>
          <w:szCs w:val="24"/>
        </w:rPr>
        <w:t>.</w:t>
      </w:r>
    </w:p>
    <w:p w:rsidR="000C71DA" w:rsidRPr="000C71DA" w:rsidRDefault="000C71DA" w:rsidP="000C71DA">
      <w:pPr>
        <w:pStyle w:val="FORMATTEXT"/>
        <w:ind w:firstLine="568"/>
        <w:jc w:val="both"/>
        <w:rPr>
          <w:sz w:val="24"/>
          <w:szCs w:val="24"/>
        </w:rPr>
      </w:pPr>
    </w:p>
    <w:p w:rsidR="00DD4DAC" w:rsidRPr="00987FC3" w:rsidRDefault="000C71DA" w:rsidP="000C71DA">
      <w:pPr>
        <w:pStyle w:val="FORMATTEXT"/>
        <w:ind w:firstLine="568"/>
        <w:jc w:val="both"/>
        <w:rPr>
          <w:sz w:val="24"/>
          <w:szCs w:val="24"/>
        </w:rPr>
      </w:pPr>
      <w:r w:rsidRPr="000C71DA">
        <w:rPr>
          <w:sz w:val="24"/>
          <w:szCs w:val="24"/>
        </w:rPr>
        <w:t>(имза) (Ф. и. А.) (дата)</w:t>
      </w:r>
    </w:p>
    <w:p w:rsidR="00DD4DAC" w:rsidRPr="00987FC3" w:rsidRDefault="00DD4DAC" w:rsidP="00987FC3">
      <w:pPr>
        <w:pStyle w:val="FORMATTEXT"/>
        <w:ind w:firstLine="568"/>
        <w:jc w:val="both"/>
        <w:rPr>
          <w:sz w:val="24"/>
          <w:szCs w:val="24"/>
        </w:rPr>
      </w:pPr>
    </w:p>
    <w:p w:rsidR="00987FC3" w:rsidRDefault="00987FC3">
      <w:pPr>
        <w:rPr>
          <w:rFonts w:ascii="Arial" w:hAnsi="Arial" w:cs="Arial"/>
          <w:sz w:val="24"/>
          <w:szCs w:val="24"/>
        </w:rPr>
      </w:pPr>
      <w:r>
        <w:rPr>
          <w:sz w:val="24"/>
          <w:szCs w:val="24"/>
        </w:rPr>
        <w:br w:type="page"/>
      </w:r>
    </w:p>
    <w:p w:rsidR="00DD4DAC" w:rsidRPr="00987FC3" w:rsidRDefault="00DD4DAC" w:rsidP="00987FC3">
      <w:pPr>
        <w:pStyle w:val="FORMATTEXT"/>
        <w:jc w:val="right"/>
        <w:rPr>
          <w:sz w:val="24"/>
          <w:szCs w:val="24"/>
        </w:rPr>
      </w:pPr>
    </w:p>
    <w:p w:rsidR="000C71DA" w:rsidRPr="000C71DA" w:rsidRDefault="000C71DA" w:rsidP="000C71DA">
      <w:pPr>
        <w:pStyle w:val="FORMATTEXT"/>
        <w:jc w:val="right"/>
        <w:rPr>
          <w:sz w:val="24"/>
          <w:szCs w:val="24"/>
          <w:lang w:val="tt-RU"/>
        </w:rPr>
      </w:pPr>
      <w:r>
        <w:rPr>
          <w:sz w:val="24"/>
          <w:szCs w:val="24"/>
          <w:lang w:val="tt-RU"/>
        </w:rPr>
        <w:t>Кушымта 2</w:t>
      </w:r>
    </w:p>
    <w:p w:rsidR="000C71DA" w:rsidRPr="000C71DA" w:rsidRDefault="000C71DA" w:rsidP="000C71DA">
      <w:pPr>
        <w:pStyle w:val="FORMATTEXT"/>
        <w:jc w:val="right"/>
        <w:rPr>
          <w:sz w:val="24"/>
          <w:szCs w:val="24"/>
        </w:rPr>
      </w:pPr>
    </w:p>
    <w:p w:rsidR="000C71DA" w:rsidRPr="000C71DA" w:rsidRDefault="000C71DA" w:rsidP="000C71DA">
      <w:pPr>
        <w:pStyle w:val="FORMATTEXT"/>
        <w:jc w:val="right"/>
        <w:rPr>
          <w:sz w:val="24"/>
          <w:szCs w:val="24"/>
        </w:rPr>
      </w:pPr>
      <w:r w:rsidRPr="000C71DA">
        <w:rPr>
          <w:sz w:val="24"/>
          <w:szCs w:val="24"/>
        </w:rPr>
        <w:t xml:space="preserve">Аксубай муниципаль районы Сөнчәле авыл җирлегендә, </w:t>
      </w:r>
    </w:p>
    <w:p w:rsidR="000C71DA" w:rsidRDefault="000C71DA" w:rsidP="000C71DA">
      <w:pPr>
        <w:pStyle w:val="FORMATTEXT"/>
        <w:jc w:val="right"/>
        <w:rPr>
          <w:sz w:val="24"/>
          <w:szCs w:val="24"/>
          <w:lang w:val="tt-RU"/>
        </w:rPr>
      </w:pPr>
      <w:r w:rsidRPr="000C71DA">
        <w:rPr>
          <w:sz w:val="24"/>
          <w:szCs w:val="24"/>
        </w:rPr>
        <w:t>2025 елда саву аппаратлары сатып алу,</w:t>
      </w:r>
    </w:p>
    <w:p w:rsidR="000C71DA" w:rsidRDefault="000C71DA" w:rsidP="000C71DA">
      <w:pPr>
        <w:pStyle w:val="FORMATTEXT"/>
        <w:jc w:val="right"/>
        <w:rPr>
          <w:sz w:val="24"/>
          <w:szCs w:val="24"/>
          <w:lang w:val="tt-RU"/>
        </w:rPr>
      </w:pPr>
      <w:r w:rsidRPr="000C71DA">
        <w:rPr>
          <w:sz w:val="24"/>
          <w:szCs w:val="24"/>
          <w:lang w:val="tt-RU"/>
        </w:rPr>
        <w:t>шәхси ярдәмче хуҗалык алып баручы гражданнарга</w:t>
      </w:r>
    </w:p>
    <w:p w:rsidR="000C71DA" w:rsidRDefault="000C71DA" w:rsidP="000C71DA">
      <w:pPr>
        <w:pStyle w:val="FORMATTEXT"/>
        <w:jc w:val="right"/>
        <w:rPr>
          <w:sz w:val="24"/>
          <w:szCs w:val="24"/>
          <w:lang w:val="tt-RU"/>
        </w:rPr>
      </w:pPr>
      <w:r w:rsidRPr="000C71DA">
        <w:rPr>
          <w:sz w:val="24"/>
          <w:szCs w:val="24"/>
          <w:lang w:val="tt-RU"/>
        </w:rPr>
        <w:t xml:space="preserve"> чыгымнар өлешен каплау өчен субсидияләр бирү тәртибенә</w:t>
      </w:r>
    </w:p>
    <w:p w:rsidR="00DD4DAC" w:rsidRPr="000C71DA" w:rsidRDefault="00DD4DAC" w:rsidP="00987FC3">
      <w:pPr>
        <w:pStyle w:val="HEADERTEXT"/>
        <w:rPr>
          <w:b/>
          <w:bCs/>
          <w:sz w:val="24"/>
          <w:szCs w:val="24"/>
          <w:lang w:val="tt-RU"/>
        </w:rPr>
      </w:pPr>
    </w:p>
    <w:p w:rsidR="00DD4DAC" w:rsidRPr="000C71DA" w:rsidRDefault="00DD4DAC" w:rsidP="00987FC3">
      <w:pPr>
        <w:pStyle w:val="HEADERTEXT"/>
        <w:jc w:val="center"/>
        <w:rPr>
          <w:b/>
          <w:bCs/>
          <w:color w:val="000000" w:themeColor="text1"/>
          <w:sz w:val="24"/>
          <w:szCs w:val="24"/>
          <w:lang w:val="tt-RU"/>
        </w:rPr>
      </w:pPr>
      <w:r w:rsidRPr="000C71DA">
        <w:rPr>
          <w:b/>
          <w:bCs/>
          <w:color w:val="000000" w:themeColor="text1"/>
          <w:sz w:val="24"/>
          <w:szCs w:val="24"/>
          <w:lang w:val="tt-RU"/>
        </w:rPr>
        <w:t xml:space="preserve"> </w:t>
      </w:r>
    </w:p>
    <w:p w:rsidR="000C71DA" w:rsidRDefault="000C71DA" w:rsidP="00987FC3">
      <w:pPr>
        <w:pStyle w:val="FORMATTEXT"/>
        <w:ind w:firstLine="568"/>
        <w:jc w:val="both"/>
        <w:rPr>
          <w:b/>
          <w:bCs/>
          <w:color w:val="000000" w:themeColor="text1"/>
          <w:sz w:val="24"/>
          <w:szCs w:val="24"/>
          <w:lang w:val="tt-RU"/>
        </w:rPr>
      </w:pPr>
      <w:r w:rsidRPr="000C71DA">
        <w:rPr>
          <w:b/>
          <w:bCs/>
          <w:color w:val="000000" w:themeColor="text1"/>
          <w:sz w:val="24"/>
          <w:szCs w:val="24"/>
          <w:lang w:val="tt-RU"/>
        </w:rPr>
        <w:t>Шәхси ярдәмче хуҗалык алып баручы һәм биш һәм аннан күбрәк савым сыеры булган гражданның 2025 елда саву аппаратлары сатып алуга субсидиядән максатчан файдалануы турында йөкләмә</w:t>
      </w:r>
    </w:p>
    <w:p w:rsidR="00DD4DAC" w:rsidRPr="000C71DA" w:rsidRDefault="000C71DA" w:rsidP="00987FC3">
      <w:pPr>
        <w:pStyle w:val="FORMATTEXT"/>
        <w:ind w:firstLine="568"/>
        <w:jc w:val="both"/>
        <w:rPr>
          <w:sz w:val="24"/>
          <w:szCs w:val="24"/>
          <w:lang w:val="tt-RU"/>
        </w:rPr>
      </w:pPr>
      <w:r>
        <w:rPr>
          <w:sz w:val="24"/>
          <w:szCs w:val="24"/>
          <w:lang w:val="tt-RU"/>
        </w:rPr>
        <w:t xml:space="preserve">Мин </w:t>
      </w:r>
      <w:r w:rsidR="00DD4DAC" w:rsidRPr="000C71DA">
        <w:rPr>
          <w:sz w:val="24"/>
          <w:szCs w:val="24"/>
          <w:lang w:val="tt-RU"/>
        </w:rPr>
        <w:t>, _____________________________________________________________</w:t>
      </w:r>
    </w:p>
    <w:p w:rsidR="00DD4DAC" w:rsidRPr="000C71DA" w:rsidRDefault="00DD4DAC" w:rsidP="00987FC3">
      <w:pPr>
        <w:pStyle w:val="FORMATTEXT"/>
        <w:ind w:firstLine="568"/>
        <w:jc w:val="both"/>
        <w:rPr>
          <w:sz w:val="24"/>
          <w:szCs w:val="24"/>
          <w:lang w:val="tt-RU"/>
        </w:rPr>
      </w:pPr>
    </w:p>
    <w:p w:rsidR="00DD4DAC" w:rsidRPr="00987FC3" w:rsidRDefault="00DD4DAC" w:rsidP="00987FC3">
      <w:pPr>
        <w:pStyle w:val="FORMATTEXT"/>
        <w:ind w:firstLine="568"/>
        <w:jc w:val="both"/>
        <w:rPr>
          <w:sz w:val="24"/>
          <w:szCs w:val="24"/>
        </w:rPr>
      </w:pPr>
      <w:r w:rsidRPr="00987FC3">
        <w:rPr>
          <w:sz w:val="24"/>
          <w:szCs w:val="24"/>
        </w:rPr>
        <w:t xml:space="preserve">(Ф.И.О.) </w:t>
      </w:r>
    </w:p>
    <w:p w:rsidR="00DD4DAC" w:rsidRPr="000C71DA" w:rsidRDefault="00DD4DAC" w:rsidP="00987FC3">
      <w:pPr>
        <w:pStyle w:val="FORMATTEXT"/>
        <w:ind w:firstLine="568"/>
        <w:jc w:val="both"/>
        <w:rPr>
          <w:sz w:val="24"/>
          <w:szCs w:val="24"/>
          <w:lang w:val="tt-RU"/>
        </w:rPr>
      </w:pPr>
      <w:r w:rsidRPr="00987FC3">
        <w:rPr>
          <w:sz w:val="24"/>
          <w:szCs w:val="24"/>
        </w:rPr>
        <w:t>паспорт серии</w:t>
      </w:r>
      <w:r w:rsidR="000C71DA">
        <w:rPr>
          <w:sz w:val="24"/>
          <w:szCs w:val="24"/>
          <w:lang w:val="tt-RU"/>
        </w:rPr>
        <w:t>се</w:t>
      </w:r>
      <w:r w:rsidRPr="00987FC3">
        <w:rPr>
          <w:sz w:val="24"/>
          <w:szCs w:val="24"/>
        </w:rPr>
        <w:t xml:space="preserve"> </w:t>
      </w:r>
      <w:r w:rsidR="000C71DA">
        <w:rPr>
          <w:sz w:val="24"/>
          <w:szCs w:val="24"/>
        </w:rPr>
        <w:t xml:space="preserve">__________N ______________ </w:t>
      </w:r>
      <w:r w:rsidR="000C71DA">
        <w:rPr>
          <w:sz w:val="24"/>
          <w:szCs w:val="24"/>
          <w:lang w:val="tt-RU"/>
        </w:rPr>
        <w:t>бирелгән</w:t>
      </w:r>
      <w:r w:rsidR="000C71DA">
        <w:rPr>
          <w:sz w:val="24"/>
          <w:szCs w:val="24"/>
        </w:rPr>
        <w:t>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________________________________________________________________________________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_______________________________________________________________________________,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0C71DA" w:rsidP="00987FC3">
      <w:pPr>
        <w:pStyle w:val="FORMATTEXT"/>
        <w:ind w:firstLine="568"/>
        <w:jc w:val="both"/>
        <w:rPr>
          <w:sz w:val="24"/>
          <w:szCs w:val="24"/>
        </w:rPr>
      </w:pPr>
      <w:r>
        <w:rPr>
          <w:sz w:val="24"/>
          <w:szCs w:val="24"/>
        </w:rPr>
        <w:t>Адрес</w:t>
      </w:r>
      <w:r>
        <w:rPr>
          <w:sz w:val="24"/>
          <w:szCs w:val="24"/>
          <w:lang w:val="tt-RU"/>
        </w:rPr>
        <w:t xml:space="preserve"> буенча яшәүче</w:t>
      </w:r>
      <w:r w:rsidR="00DD4DAC" w:rsidRPr="00987FC3">
        <w:rPr>
          <w:sz w:val="24"/>
          <w:szCs w:val="24"/>
        </w:rPr>
        <w:t>:___________________________________________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________________________________________________________________________________</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телефон ____________________, ИНН __________________________________,</w:t>
      </w:r>
    </w:p>
    <w:p w:rsidR="00DD4DAC" w:rsidRPr="00987FC3" w:rsidRDefault="00DD4DAC" w:rsidP="00987FC3">
      <w:pPr>
        <w:pStyle w:val="FORMATTEXT"/>
        <w:ind w:firstLine="568"/>
        <w:jc w:val="both"/>
        <w:rPr>
          <w:sz w:val="24"/>
          <w:szCs w:val="24"/>
        </w:rPr>
      </w:pPr>
    </w:p>
    <w:p w:rsidR="00DD4DAC" w:rsidRPr="00987FC3" w:rsidRDefault="000C71DA" w:rsidP="00987FC3">
      <w:pPr>
        <w:pStyle w:val="FORMATTEXT"/>
        <w:ind w:firstLine="568"/>
        <w:jc w:val="both"/>
        <w:rPr>
          <w:sz w:val="24"/>
          <w:szCs w:val="24"/>
        </w:rPr>
      </w:pPr>
      <w:r w:rsidRPr="000C71DA">
        <w:rPr>
          <w:sz w:val="24"/>
          <w:szCs w:val="24"/>
        </w:rPr>
        <w:t>мәҗбүрмен</w:t>
      </w:r>
      <w:r w:rsidR="00DD4DAC" w:rsidRPr="00987FC3">
        <w:rPr>
          <w:sz w:val="24"/>
          <w:szCs w:val="24"/>
        </w:rPr>
        <w:t>:</w:t>
      </w:r>
    </w:p>
    <w:p w:rsidR="00DD4DAC" w:rsidRPr="00987FC3" w:rsidRDefault="00DD4DAC" w:rsidP="00987FC3">
      <w:pPr>
        <w:pStyle w:val="FORMATTEXT"/>
        <w:ind w:firstLine="568"/>
        <w:jc w:val="both"/>
        <w:rPr>
          <w:sz w:val="24"/>
          <w:szCs w:val="24"/>
        </w:rPr>
      </w:pPr>
    </w:p>
    <w:p w:rsidR="00DD4DAC" w:rsidRPr="00987FC3" w:rsidRDefault="00DD4DAC" w:rsidP="00DD7A0C">
      <w:pPr>
        <w:pStyle w:val="HORIZLINE"/>
        <w:ind w:firstLine="568"/>
        <w:jc w:val="both"/>
        <w:rPr>
          <w:rFonts w:ascii="Arial" w:hAnsi="Arial" w:cs="Arial"/>
        </w:rPr>
      </w:pPr>
      <w:r w:rsidRPr="00987FC3">
        <w:rPr>
          <w:rFonts w:ascii="Arial" w:hAnsi="Arial" w:cs="Arial"/>
        </w:rPr>
        <w:t xml:space="preserve">1. </w:t>
      </w:r>
      <w:r w:rsidR="000C71DA">
        <w:rPr>
          <w:rFonts w:ascii="Arial" w:hAnsi="Arial" w:cs="Arial"/>
          <w:lang w:val="tt-RU"/>
        </w:rPr>
        <w:t>Түбәндәге а</w:t>
      </w:r>
      <w:r w:rsidR="000C71DA">
        <w:rPr>
          <w:rFonts w:ascii="Arial" w:hAnsi="Arial" w:cs="Arial"/>
        </w:rPr>
        <w:t>дрес</w:t>
      </w:r>
      <w:r w:rsidR="000C71DA" w:rsidRPr="000C71DA">
        <w:rPr>
          <w:rFonts w:ascii="Arial" w:hAnsi="Arial" w:cs="Arial"/>
        </w:rPr>
        <w:t xml:space="preserve"> буенча урнашкан шәхси ярдәмче хуҗалыкта саву аппаратлары сатып алуга чыгымнар өлешен каплау өчен алынган субсидияне (алга таба - субсидия) кулланырга:</w:t>
      </w:r>
      <w:r w:rsidRPr="00987FC3">
        <w:rPr>
          <w:rFonts w:ascii="Arial" w:hAnsi="Arial" w:cs="Arial"/>
        </w:rPr>
        <w:t>___________________________________ ___________________________________________________________</w:t>
      </w:r>
    </w:p>
    <w:p w:rsidR="00DD4DAC" w:rsidRPr="00987FC3" w:rsidRDefault="00DD4DAC" w:rsidP="00DD7A0C">
      <w:pPr>
        <w:pStyle w:val="FORMATTEXT"/>
        <w:ind w:firstLine="568"/>
        <w:jc w:val="both"/>
        <w:rPr>
          <w:sz w:val="24"/>
          <w:szCs w:val="24"/>
        </w:rPr>
      </w:pPr>
    </w:p>
    <w:p w:rsidR="00DD4DAC" w:rsidRPr="00987FC3" w:rsidRDefault="003F1315" w:rsidP="00DD7A0C">
      <w:pPr>
        <w:pStyle w:val="FORMATTEXT"/>
        <w:ind w:firstLine="568"/>
        <w:jc w:val="both"/>
        <w:rPr>
          <w:sz w:val="24"/>
          <w:szCs w:val="24"/>
        </w:rPr>
      </w:pPr>
      <w:r w:rsidRPr="003F1315">
        <w:rPr>
          <w:sz w:val="24"/>
          <w:szCs w:val="24"/>
        </w:rPr>
        <w:t>Аксубай муниципаль районы Сөнчәле авыл җирлеге Башкарма комитетының 00.06.2025 N 000 карары"Аксубай муниципаль районы Сөнчәле авыл җирлегендә шәхси ярдәмче хуҗалык алып баручы гражданнарга 2025 елда саву аппаратлары сатып алуга чыгымнарның бер өлешен каплау өчен субсидияләр бирү тәртибен раслау турында" нигезендә .</w:t>
      </w:r>
    </w:p>
    <w:p w:rsidR="003F1315" w:rsidRPr="003F1315" w:rsidRDefault="003F1315" w:rsidP="00DD7A0C">
      <w:pPr>
        <w:pStyle w:val="FORMATTEXT"/>
        <w:jc w:val="both"/>
        <w:rPr>
          <w:sz w:val="24"/>
          <w:szCs w:val="24"/>
        </w:rPr>
      </w:pPr>
      <w:r w:rsidRPr="003F1315">
        <w:rPr>
          <w:sz w:val="24"/>
          <w:szCs w:val="24"/>
        </w:rPr>
        <w:t>2. Конкурс комиссиясе әгъзаларына алынган субсидиядән максатчан файдалануны тикшерү өчен үзләренең шәхси ярдәмче хуҗалыкларына тоткарлыксыз керү мөмкинлеге бирергә, субсидиядән файдалану турында кирәкле мәгълүмат бирергә.</w:t>
      </w:r>
    </w:p>
    <w:p w:rsidR="003F1315" w:rsidRPr="003F1315" w:rsidRDefault="003F1315" w:rsidP="00DD7A0C">
      <w:pPr>
        <w:pStyle w:val="FORMATTEXT"/>
        <w:jc w:val="both"/>
        <w:rPr>
          <w:sz w:val="24"/>
          <w:szCs w:val="24"/>
        </w:rPr>
      </w:pPr>
    </w:p>
    <w:p w:rsidR="003F1315" w:rsidRPr="003F1315" w:rsidRDefault="003F1315" w:rsidP="00DD7A0C">
      <w:pPr>
        <w:pStyle w:val="FORMATTEXT"/>
        <w:jc w:val="both"/>
        <w:rPr>
          <w:sz w:val="24"/>
          <w:szCs w:val="24"/>
        </w:rPr>
      </w:pPr>
      <w:r w:rsidRPr="003F1315">
        <w:rPr>
          <w:sz w:val="24"/>
          <w:szCs w:val="24"/>
        </w:rPr>
        <w:t>3. Савым сыерларын тоту буенча хуҗалык эшчәнлеген гамәлгә ашырырга, субсидия алган вакыттан алып өч ел дәвамында савым сыерларының баш санын киметмәскә.</w:t>
      </w:r>
    </w:p>
    <w:p w:rsidR="003F1315" w:rsidRPr="003F1315" w:rsidRDefault="003F1315" w:rsidP="00DD7A0C">
      <w:pPr>
        <w:pStyle w:val="FORMATTEXT"/>
        <w:jc w:val="both"/>
        <w:rPr>
          <w:sz w:val="24"/>
          <w:szCs w:val="24"/>
        </w:rPr>
      </w:pPr>
    </w:p>
    <w:p w:rsidR="003F1315" w:rsidRPr="003F1315" w:rsidRDefault="003F1315" w:rsidP="00DD7A0C">
      <w:pPr>
        <w:pStyle w:val="FORMATTEXT"/>
        <w:jc w:val="both"/>
        <w:rPr>
          <w:sz w:val="24"/>
          <w:szCs w:val="24"/>
        </w:rPr>
      </w:pPr>
      <w:r w:rsidRPr="003F1315">
        <w:rPr>
          <w:sz w:val="24"/>
          <w:szCs w:val="24"/>
        </w:rPr>
        <w:t>4. Әлеге йөкләмәнең 1-3 пунктларын үтәмәгән очракта-алынган субсидияне максатчан файдаланмау акты төзелгән һәм имзаланган йөкләмә шартлары үтәлмәгән көннән алып 60 көн эчендә алынган субсидия суммасын Аксубай муниципаль районы бюджетына кайтарырга.</w:t>
      </w:r>
    </w:p>
    <w:p w:rsidR="003F1315" w:rsidRPr="003F1315" w:rsidRDefault="003F1315" w:rsidP="003F1315">
      <w:pPr>
        <w:pStyle w:val="FORMATTEXT"/>
        <w:rPr>
          <w:sz w:val="24"/>
          <w:szCs w:val="24"/>
        </w:rPr>
      </w:pPr>
    </w:p>
    <w:p w:rsidR="003F1315" w:rsidRPr="003F1315" w:rsidRDefault="003F1315" w:rsidP="00DD7A0C">
      <w:pPr>
        <w:pStyle w:val="FORMATTEXT"/>
        <w:jc w:val="both"/>
        <w:rPr>
          <w:sz w:val="24"/>
          <w:szCs w:val="24"/>
        </w:rPr>
      </w:pPr>
      <w:r w:rsidRPr="003F1315">
        <w:rPr>
          <w:sz w:val="24"/>
          <w:szCs w:val="24"/>
        </w:rPr>
        <w:t>5. Әлеге йөкләмәгә теләсә нинди үзгәрешләр һәм өстәмәләр бары тик алар язма формада башкарылган һәм барлык яклар тарафыннан имзаланган очракта гына гамәлдә була. Әлеге йөкләмәдә җайга салынмаган бөтен башка мәсьәләләрдә гамәлдәге законнар нормалары кулланылачак.</w:t>
      </w:r>
    </w:p>
    <w:p w:rsidR="003F1315" w:rsidRPr="003F1315" w:rsidRDefault="003F1315" w:rsidP="00DD7A0C">
      <w:pPr>
        <w:pStyle w:val="FORMATTEXT"/>
        <w:jc w:val="both"/>
        <w:rPr>
          <w:sz w:val="24"/>
          <w:szCs w:val="24"/>
        </w:rPr>
      </w:pPr>
    </w:p>
    <w:p w:rsidR="003F1315" w:rsidRPr="003F1315" w:rsidRDefault="003F1315" w:rsidP="00DD7A0C">
      <w:pPr>
        <w:pStyle w:val="FORMATTEXT"/>
        <w:jc w:val="both"/>
        <w:rPr>
          <w:sz w:val="24"/>
          <w:szCs w:val="24"/>
        </w:rPr>
      </w:pPr>
      <w:r w:rsidRPr="003F1315">
        <w:rPr>
          <w:sz w:val="24"/>
          <w:szCs w:val="24"/>
        </w:rPr>
        <w:t>6. Субсидия бирелгән очракта, субсидия алганнан соң өч ел дәвамында савым сыерларының баш санын киметмәскә, соралган вакытта хисап бирергә һәм субсидияне максатчан билгеләнеш буенча файдаланырга вәгъдә бирәм.</w:t>
      </w:r>
    </w:p>
    <w:p w:rsidR="003F1315" w:rsidRPr="003F1315" w:rsidRDefault="003F1315" w:rsidP="00DD7A0C">
      <w:pPr>
        <w:pStyle w:val="FORMATTEXT"/>
        <w:jc w:val="both"/>
        <w:rPr>
          <w:sz w:val="24"/>
          <w:szCs w:val="24"/>
        </w:rPr>
      </w:pPr>
    </w:p>
    <w:p w:rsidR="003F1315" w:rsidRPr="003F1315" w:rsidRDefault="003F1315" w:rsidP="00DD7A0C">
      <w:pPr>
        <w:pStyle w:val="FORMATTEXT"/>
        <w:jc w:val="both"/>
        <w:rPr>
          <w:sz w:val="24"/>
          <w:szCs w:val="24"/>
        </w:rPr>
      </w:pPr>
      <w:r w:rsidRPr="003F1315">
        <w:rPr>
          <w:sz w:val="24"/>
          <w:szCs w:val="24"/>
        </w:rPr>
        <w:t>Мин тәкъдим иткән документлардагы яисә аларның күчермәләрендәге барлык мәгълүмат чын булып тора.</w:t>
      </w:r>
    </w:p>
    <w:p w:rsidR="003F1315" w:rsidRPr="003F1315" w:rsidRDefault="003F1315" w:rsidP="00DD7A0C">
      <w:pPr>
        <w:pStyle w:val="FORMATTEXT"/>
        <w:jc w:val="both"/>
        <w:rPr>
          <w:sz w:val="24"/>
          <w:szCs w:val="24"/>
        </w:rPr>
      </w:pPr>
    </w:p>
    <w:p w:rsidR="003F1315" w:rsidRPr="003F1315" w:rsidRDefault="003F1315" w:rsidP="00DD7A0C">
      <w:pPr>
        <w:pStyle w:val="FORMATTEXT"/>
        <w:jc w:val="both"/>
        <w:rPr>
          <w:sz w:val="24"/>
          <w:szCs w:val="24"/>
        </w:rPr>
      </w:pPr>
      <w:r w:rsidRPr="003F1315">
        <w:rPr>
          <w:sz w:val="24"/>
          <w:szCs w:val="24"/>
        </w:rPr>
        <w:t>Мин, _______________________________________________, "шәхси мәгълүматлар турында" 27.07.2006 елгы 152-ФЗ номерлы Федераль закон нигезендә , шәхси мәгълүматларга кагылышлы мәгълүматны эшкәртүгә ризалыгымны белдерәм. Әлеге ризалык әлеге йөкләмәнең гамәлдә булган бөтен срогына (имзаланганнан соң 3 ел) бирелә.</w:t>
      </w:r>
    </w:p>
    <w:p w:rsidR="003F1315" w:rsidRPr="003F1315" w:rsidRDefault="003F1315" w:rsidP="003F1315">
      <w:pPr>
        <w:pStyle w:val="FORMATTEXT"/>
        <w:rPr>
          <w:sz w:val="24"/>
          <w:szCs w:val="24"/>
        </w:rPr>
      </w:pPr>
    </w:p>
    <w:p w:rsidR="003F1315" w:rsidRPr="003F1315" w:rsidRDefault="003F1315" w:rsidP="003F1315">
      <w:pPr>
        <w:pStyle w:val="FORMATTEXT"/>
        <w:rPr>
          <w:sz w:val="24"/>
          <w:szCs w:val="24"/>
        </w:rPr>
      </w:pPr>
      <w:r w:rsidRPr="003F1315">
        <w:rPr>
          <w:sz w:val="24"/>
          <w:szCs w:val="24"/>
        </w:rPr>
        <w:t>_____________________/___________________________________________/</w:t>
      </w:r>
    </w:p>
    <w:p w:rsidR="003F1315" w:rsidRPr="003F1315" w:rsidRDefault="003F1315" w:rsidP="003F1315">
      <w:pPr>
        <w:pStyle w:val="FORMATTEXT"/>
        <w:rPr>
          <w:sz w:val="24"/>
          <w:szCs w:val="24"/>
        </w:rPr>
      </w:pPr>
    </w:p>
    <w:p w:rsidR="003F1315" w:rsidRPr="003F1315" w:rsidRDefault="003F1315" w:rsidP="003F1315">
      <w:pPr>
        <w:pStyle w:val="FORMATTEXT"/>
        <w:rPr>
          <w:sz w:val="24"/>
          <w:szCs w:val="24"/>
        </w:rPr>
      </w:pPr>
      <w:r>
        <w:rPr>
          <w:sz w:val="24"/>
          <w:szCs w:val="24"/>
        </w:rPr>
        <w:t xml:space="preserve">(имза) (Ф. </w:t>
      </w:r>
      <w:r>
        <w:rPr>
          <w:sz w:val="24"/>
          <w:szCs w:val="24"/>
          <w:lang w:val="tt-RU"/>
        </w:rPr>
        <w:t>И</w:t>
      </w:r>
      <w:r>
        <w:rPr>
          <w:sz w:val="24"/>
          <w:szCs w:val="24"/>
        </w:rPr>
        <w:t xml:space="preserve">. </w:t>
      </w:r>
      <w:r>
        <w:rPr>
          <w:sz w:val="24"/>
          <w:szCs w:val="24"/>
          <w:lang w:val="tt-RU"/>
        </w:rPr>
        <w:t>О</w:t>
      </w:r>
      <w:r w:rsidRPr="003F1315">
        <w:rPr>
          <w:sz w:val="24"/>
          <w:szCs w:val="24"/>
        </w:rPr>
        <w:t>.)</w:t>
      </w:r>
    </w:p>
    <w:p w:rsidR="003F1315" w:rsidRPr="003F1315" w:rsidRDefault="003F1315" w:rsidP="003F1315">
      <w:pPr>
        <w:pStyle w:val="FORMATTEXT"/>
        <w:rPr>
          <w:sz w:val="24"/>
          <w:szCs w:val="24"/>
        </w:rPr>
      </w:pPr>
    </w:p>
    <w:p w:rsidR="003F1315" w:rsidRPr="003F1315" w:rsidRDefault="003F1315" w:rsidP="003F1315">
      <w:pPr>
        <w:pStyle w:val="FORMATTEXT"/>
        <w:rPr>
          <w:sz w:val="24"/>
          <w:szCs w:val="24"/>
        </w:rPr>
      </w:pPr>
      <w:r w:rsidRPr="003F1315">
        <w:rPr>
          <w:sz w:val="24"/>
          <w:szCs w:val="24"/>
        </w:rPr>
        <w:t>________________________</w:t>
      </w:r>
    </w:p>
    <w:p w:rsidR="003F1315" w:rsidRPr="003F1315" w:rsidRDefault="003F1315" w:rsidP="003F1315">
      <w:pPr>
        <w:pStyle w:val="FORMATTEXT"/>
        <w:rPr>
          <w:sz w:val="24"/>
          <w:szCs w:val="24"/>
        </w:rPr>
      </w:pPr>
    </w:p>
    <w:p w:rsidR="00DD4DAC" w:rsidRPr="00987FC3" w:rsidRDefault="003F1315" w:rsidP="003F1315">
      <w:pPr>
        <w:pStyle w:val="FORMATTEXT"/>
        <w:rPr>
          <w:sz w:val="24"/>
          <w:szCs w:val="24"/>
        </w:rPr>
      </w:pPr>
      <w:r w:rsidRPr="003F1315">
        <w:rPr>
          <w:sz w:val="24"/>
          <w:szCs w:val="24"/>
        </w:rPr>
        <w:t>(дата)</w:t>
      </w:r>
    </w:p>
    <w:p w:rsidR="00987FC3" w:rsidRDefault="00987FC3">
      <w:pPr>
        <w:rPr>
          <w:rFonts w:ascii="Arial" w:hAnsi="Arial" w:cs="Arial"/>
          <w:sz w:val="24"/>
          <w:szCs w:val="24"/>
        </w:rPr>
      </w:pPr>
      <w:r>
        <w:rPr>
          <w:sz w:val="24"/>
          <w:szCs w:val="24"/>
        </w:rPr>
        <w:br w:type="page"/>
      </w:r>
    </w:p>
    <w:p w:rsidR="00DD4DAC" w:rsidRPr="00987FC3" w:rsidRDefault="00DD4DAC" w:rsidP="00987FC3">
      <w:pPr>
        <w:pStyle w:val="FORMATTEXT"/>
        <w:jc w:val="right"/>
        <w:rPr>
          <w:sz w:val="24"/>
          <w:szCs w:val="24"/>
        </w:rPr>
      </w:pPr>
    </w:p>
    <w:p w:rsidR="003F1315" w:rsidRPr="000C71DA" w:rsidRDefault="003F1315" w:rsidP="003F1315">
      <w:pPr>
        <w:pStyle w:val="FORMATTEXT"/>
        <w:jc w:val="right"/>
        <w:rPr>
          <w:sz w:val="24"/>
          <w:szCs w:val="24"/>
          <w:lang w:val="tt-RU"/>
        </w:rPr>
      </w:pPr>
      <w:r>
        <w:rPr>
          <w:sz w:val="24"/>
          <w:szCs w:val="24"/>
          <w:lang w:val="tt-RU"/>
        </w:rPr>
        <w:t>Кушымта 3</w:t>
      </w:r>
    </w:p>
    <w:p w:rsidR="003F1315" w:rsidRPr="000C71DA" w:rsidRDefault="003F1315" w:rsidP="003F1315">
      <w:pPr>
        <w:pStyle w:val="FORMATTEXT"/>
        <w:jc w:val="right"/>
        <w:rPr>
          <w:sz w:val="24"/>
          <w:szCs w:val="24"/>
        </w:rPr>
      </w:pPr>
    </w:p>
    <w:p w:rsidR="003F1315" w:rsidRPr="000C71DA" w:rsidRDefault="003F1315" w:rsidP="003F1315">
      <w:pPr>
        <w:pStyle w:val="FORMATTEXT"/>
        <w:jc w:val="right"/>
        <w:rPr>
          <w:sz w:val="24"/>
          <w:szCs w:val="24"/>
        </w:rPr>
      </w:pPr>
      <w:r w:rsidRPr="000C71DA">
        <w:rPr>
          <w:sz w:val="24"/>
          <w:szCs w:val="24"/>
        </w:rPr>
        <w:t xml:space="preserve">Аксубай муниципаль районы Сөнчәле авыл җирлегендә, </w:t>
      </w:r>
    </w:p>
    <w:p w:rsidR="003F1315" w:rsidRDefault="003F1315" w:rsidP="003F1315">
      <w:pPr>
        <w:pStyle w:val="FORMATTEXT"/>
        <w:jc w:val="right"/>
        <w:rPr>
          <w:sz w:val="24"/>
          <w:szCs w:val="24"/>
          <w:lang w:val="tt-RU"/>
        </w:rPr>
      </w:pPr>
      <w:r w:rsidRPr="000C71DA">
        <w:rPr>
          <w:sz w:val="24"/>
          <w:szCs w:val="24"/>
        </w:rPr>
        <w:t>2025 елда саву аппаратлары сатып алу,</w:t>
      </w:r>
    </w:p>
    <w:p w:rsidR="003F1315" w:rsidRDefault="003F1315" w:rsidP="003F1315">
      <w:pPr>
        <w:pStyle w:val="FORMATTEXT"/>
        <w:jc w:val="right"/>
        <w:rPr>
          <w:sz w:val="24"/>
          <w:szCs w:val="24"/>
          <w:lang w:val="tt-RU"/>
        </w:rPr>
      </w:pPr>
      <w:r w:rsidRPr="000C71DA">
        <w:rPr>
          <w:sz w:val="24"/>
          <w:szCs w:val="24"/>
          <w:lang w:val="tt-RU"/>
        </w:rPr>
        <w:t>шәхси ярдәмче хуҗалык алып баручы гражданнарга</w:t>
      </w:r>
    </w:p>
    <w:p w:rsidR="003F1315" w:rsidRDefault="003F1315" w:rsidP="003F1315">
      <w:pPr>
        <w:pStyle w:val="FORMATTEXT"/>
        <w:jc w:val="right"/>
        <w:rPr>
          <w:sz w:val="24"/>
          <w:szCs w:val="24"/>
          <w:lang w:val="tt-RU"/>
        </w:rPr>
      </w:pPr>
      <w:r w:rsidRPr="000C71DA">
        <w:rPr>
          <w:sz w:val="24"/>
          <w:szCs w:val="24"/>
          <w:lang w:val="tt-RU"/>
        </w:rPr>
        <w:t xml:space="preserve"> чыгымнар өлешен каплау өчен субсидияләр бирү тәртибенә</w:t>
      </w:r>
    </w:p>
    <w:p w:rsidR="00DD4DAC" w:rsidRPr="003F1315" w:rsidRDefault="00DD4DAC" w:rsidP="00987FC3">
      <w:pPr>
        <w:pStyle w:val="HEADERTEXT"/>
        <w:rPr>
          <w:b/>
          <w:bCs/>
          <w:sz w:val="24"/>
          <w:szCs w:val="24"/>
          <w:lang w:val="tt-RU"/>
        </w:rPr>
      </w:pPr>
    </w:p>
    <w:p w:rsidR="00DD4DAC" w:rsidRPr="003F1315" w:rsidRDefault="00DD4DAC" w:rsidP="00987FC3">
      <w:pPr>
        <w:pStyle w:val="HEADERTEXT"/>
        <w:jc w:val="center"/>
        <w:rPr>
          <w:b/>
          <w:bCs/>
          <w:color w:val="000000" w:themeColor="text1"/>
          <w:sz w:val="24"/>
          <w:szCs w:val="24"/>
          <w:lang w:val="tt-RU"/>
        </w:rPr>
      </w:pPr>
      <w:r w:rsidRPr="003F1315">
        <w:rPr>
          <w:b/>
          <w:bCs/>
          <w:color w:val="000000" w:themeColor="text1"/>
          <w:sz w:val="24"/>
          <w:szCs w:val="24"/>
          <w:lang w:val="tt-RU"/>
        </w:rPr>
        <w:t xml:space="preserve"> </w:t>
      </w:r>
    </w:p>
    <w:p w:rsidR="00DD4DAC" w:rsidRPr="003F1315" w:rsidRDefault="003F1315" w:rsidP="00987FC3">
      <w:pPr>
        <w:pStyle w:val="HEADERTEXT"/>
        <w:jc w:val="center"/>
        <w:rPr>
          <w:b/>
          <w:bCs/>
          <w:color w:val="000000" w:themeColor="text1"/>
          <w:sz w:val="24"/>
          <w:szCs w:val="24"/>
          <w:lang w:val="tt-RU"/>
        </w:rPr>
      </w:pPr>
      <w:r w:rsidRPr="003F1315">
        <w:rPr>
          <w:b/>
          <w:bCs/>
          <w:color w:val="000000" w:themeColor="text1"/>
          <w:sz w:val="24"/>
          <w:szCs w:val="24"/>
          <w:lang w:val="tt-RU"/>
        </w:rPr>
        <w:t>Аксубай муниципаль районы Сөнчәле авыл җирлегендә шәхси ярдәмче хуҗалык алып баручы гражданнарга 2025 елда саву аппаратлары сатып алуга чыгымнар өлешен каплау өчен субсидия бирүгә белешмә-исәп</w:t>
      </w:r>
    </w:p>
    <w:tbl>
      <w:tblPr>
        <w:tblW w:w="0" w:type="auto"/>
        <w:tblInd w:w="28" w:type="dxa"/>
        <w:tblLayout w:type="fixed"/>
        <w:tblCellMar>
          <w:left w:w="90" w:type="dxa"/>
          <w:right w:w="90" w:type="dxa"/>
        </w:tblCellMar>
        <w:tblLook w:val="0000" w:firstRow="0" w:lastRow="0" w:firstColumn="0" w:lastColumn="0" w:noHBand="0" w:noVBand="0"/>
      </w:tblPr>
      <w:tblGrid>
        <w:gridCol w:w="540"/>
        <w:gridCol w:w="1245"/>
        <w:gridCol w:w="1470"/>
        <w:gridCol w:w="750"/>
        <w:gridCol w:w="1470"/>
        <w:gridCol w:w="1695"/>
        <w:gridCol w:w="1335"/>
        <w:gridCol w:w="1140"/>
      </w:tblGrid>
      <w:tr w:rsidR="00DD4DAC" w:rsidRPr="00DD7A0C">
        <w:tc>
          <w:tcPr>
            <w:tcW w:w="54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24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47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75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47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69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33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14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r>
      <w:tr w:rsidR="00DD4DAC" w:rsidRPr="00987FC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N п/п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Ф.И.О. </w:t>
            </w:r>
            <w:r w:rsidR="003F1315" w:rsidRPr="003F1315">
              <w:rPr>
                <w:sz w:val="24"/>
                <w:szCs w:val="24"/>
              </w:rPr>
              <w:t>шәхси ярдәмче хуҗалык хуҗасы</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3F1315" w:rsidRDefault="003F1315" w:rsidP="00987FC3">
            <w:pPr>
              <w:pStyle w:val="FORMATTEXT"/>
              <w:rPr>
                <w:sz w:val="24"/>
                <w:szCs w:val="24"/>
                <w:lang w:val="tt-RU"/>
              </w:rPr>
            </w:pPr>
            <w:r>
              <w:rPr>
                <w:sz w:val="24"/>
                <w:szCs w:val="24"/>
                <w:lang w:val="tt-RU"/>
              </w:rPr>
              <w:t>Яшәү урыны</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ИНН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Паспорт күрсәткечләре</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Савым сыерларының баш саны</w:t>
            </w:r>
            <w:r>
              <w:rPr>
                <w:sz w:val="24"/>
                <w:szCs w:val="24"/>
              </w:rPr>
              <w:t>"___"______</w:t>
            </w:r>
            <w:r>
              <w:rPr>
                <w:sz w:val="24"/>
                <w:szCs w:val="24"/>
                <w:lang w:val="tt-RU"/>
              </w:rPr>
              <w:t>ел</w:t>
            </w:r>
            <w:r w:rsidR="00DD4DAC" w:rsidRPr="00987FC3">
              <w:rPr>
                <w:sz w:val="24"/>
                <w:szCs w:val="24"/>
              </w:rPr>
              <w:t xml:space="preserve">.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Бер шәхси ярдәмче хуҗалыкка субсидия ставкасы</w:t>
            </w:r>
            <w:r w:rsidR="00DD4DAC" w:rsidRPr="00987FC3">
              <w:rPr>
                <w:sz w:val="24"/>
                <w:szCs w:val="24"/>
              </w:rPr>
              <w:t xml:space="preserve">, %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Барлыгы субсидияләр, сум</w:t>
            </w:r>
            <w:r w:rsidR="00DD4DAC" w:rsidRPr="00987FC3">
              <w:rPr>
                <w:sz w:val="24"/>
                <w:szCs w:val="24"/>
              </w:rPr>
              <w:t xml:space="preserve">. </w:t>
            </w:r>
          </w:p>
        </w:tc>
      </w:tr>
      <w:tr w:rsidR="00DD4DAC" w:rsidRPr="00987FC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1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2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4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5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6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7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8 </w:t>
            </w:r>
          </w:p>
        </w:tc>
      </w:tr>
      <w:tr w:rsidR="00DD4DAC" w:rsidRPr="00987FC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1.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r>
      <w:tr w:rsidR="00DD4DAC" w:rsidRPr="00987FC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2.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r>
      <w:tr w:rsidR="00DD4DAC" w:rsidRPr="00987FC3">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r>
    </w:tbl>
    <w:p w:rsidR="00DD4DAC" w:rsidRPr="00987FC3" w:rsidRDefault="00DD4DAC" w:rsidP="00987FC3">
      <w:pPr>
        <w:widowControl w:val="0"/>
        <w:autoSpaceDE w:val="0"/>
        <w:autoSpaceDN w:val="0"/>
        <w:adjustRightInd w:val="0"/>
        <w:spacing w:after="0" w:line="240" w:lineRule="auto"/>
        <w:rPr>
          <w:rFonts w:ascii="Arial" w:hAnsi="Arial" w:cs="Arial"/>
          <w:sz w:val="24"/>
          <w:szCs w:val="24"/>
        </w:rPr>
      </w:pPr>
    </w:p>
    <w:p w:rsidR="00DD4DAC" w:rsidRPr="00987FC3" w:rsidRDefault="003F1315" w:rsidP="00987FC3">
      <w:pPr>
        <w:pStyle w:val="FORMATTEXT"/>
        <w:ind w:firstLine="568"/>
        <w:jc w:val="both"/>
        <w:rPr>
          <w:sz w:val="24"/>
          <w:szCs w:val="24"/>
        </w:rPr>
      </w:pPr>
      <w:r w:rsidRPr="003F1315">
        <w:rPr>
          <w:sz w:val="24"/>
          <w:szCs w:val="24"/>
        </w:rPr>
        <w:t>Мәгълүматларның дөреслеген раслыйм</w:t>
      </w:r>
      <w:r w:rsidR="00DD4DAC" w:rsidRPr="00987FC3">
        <w:rPr>
          <w:sz w:val="24"/>
          <w:szCs w:val="24"/>
        </w:rPr>
        <w:t>:</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r w:rsidRPr="00987FC3">
        <w:rPr>
          <w:sz w:val="24"/>
          <w:szCs w:val="24"/>
        </w:rPr>
        <w:t>_________________________ _____________________________________ ______________</w:t>
      </w:r>
    </w:p>
    <w:p w:rsidR="00DD4DAC" w:rsidRPr="00987FC3" w:rsidRDefault="00DD4DAC" w:rsidP="00987FC3">
      <w:pPr>
        <w:pStyle w:val="FORMATTEXT"/>
        <w:ind w:firstLine="568"/>
        <w:jc w:val="both"/>
        <w:rPr>
          <w:sz w:val="24"/>
          <w:szCs w:val="24"/>
        </w:rPr>
      </w:pPr>
    </w:p>
    <w:p w:rsidR="00DD4DAC" w:rsidRPr="00987FC3" w:rsidRDefault="003F1315" w:rsidP="00987FC3">
      <w:pPr>
        <w:pStyle w:val="FORMATTEXT"/>
        <w:ind w:firstLine="568"/>
        <w:jc w:val="both"/>
        <w:rPr>
          <w:sz w:val="24"/>
          <w:szCs w:val="24"/>
        </w:rPr>
      </w:pPr>
      <w:r>
        <w:rPr>
          <w:sz w:val="24"/>
          <w:szCs w:val="24"/>
        </w:rPr>
        <w:t>(</w:t>
      </w:r>
      <w:r>
        <w:rPr>
          <w:sz w:val="24"/>
          <w:szCs w:val="24"/>
          <w:lang w:val="tt-RU"/>
        </w:rPr>
        <w:t>имза</w:t>
      </w:r>
      <w:r w:rsidR="00DD4DAC" w:rsidRPr="00987FC3">
        <w:rPr>
          <w:sz w:val="24"/>
          <w:szCs w:val="24"/>
        </w:rPr>
        <w:t>) (Ф.И.О.) (дата)</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p>
    <w:p w:rsidR="00987FC3" w:rsidRDefault="00987FC3">
      <w:pPr>
        <w:rPr>
          <w:rFonts w:ascii="Arial" w:hAnsi="Arial" w:cs="Arial"/>
          <w:sz w:val="24"/>
          <w:szCs w:val="24"/>
        </w:rPr>
      </w:pPr>
      <w:r>
        <w:rPr>
          <w:sz w:val="24"/>
          <w:szCs w:val="24"/>
        </w:rPr>
        <w:br w:type="page"/>
      </w:r>
    </w:p>
    <w:p w:rsidR="00DD4DAC" w:rsidRPr="00987FC3" w:rsidRDefault="00DD4DAC" w:rsidP="00987FC3">
      <w:pPr>
        <w:pStyle w:val="FORMATTEXT"/>
        <w:jc w:val="right"/>
        <w:rPr>
          <w:sz w:val="24"/>
          <w:szCs w:val="24"/>
        </w:rPr>
      </w:pPr>
    </w:p>
    <w:p w:rsidR="003F1315" w:rsidRPr="000C71DA" w:rsidRDefault="003F1315" w:rsidP="003F1315">
      <w:pPr>
        <w:pStyle w:val="FORMATTEXT"/>
        <w:jc w:val="right"/>
        <w:rPr>
          <w:sz w:val="24"/>
          <w:szCs w:val="24"/>
          <w:lang w:val="tt-RU"/>
        </w:rPr>
      </w:pPr>
      <w:r>
        <w:rPr>
          <w:sz w:val="24"/>
          <w:szCs w:val="24"/>
          <w:lang w:val="tt-RU"/>
        </w:rPr>
        <w:t>Кушымта 4</w:t>
      </w:r>
    </w:p>
    <w:p w:rsidR="003F1315" w:rsidRPr="000C71DA" w:rsidRDefault="003F1315" w:rsidP="003F1315">
      <w:pPr>
        <w:pStyle w:val="FORMATTEXT"/>
        <w:jc w:val="right"/>
        <w:rPr>
          <w:sz w:val="24"/>
          <w:szCs w:val="24"/>
        </w:rPr>
      </w:pPr>
    </w:p>
    <w:p w:rsidR="003F1315" w:rsidRPr="000C71DA" w:rsidRDefault="003F1315" w:rsidP="003F1315">
      <w:pPr>
        <w:pStyle w:val="FORMATTEXT"/>
        <w:jc w:val="right"/>
        <w:rPr>
          <w:sz w:val="24"/>
          <w:szCs w:val="24"/>
        </w:rPr>
      </w:pPr>
      <w:r w:rsidRPr="000C71DA">
        <w:rPr>
          <w:sz w:val="24"/>
          <w:szCs w:val="24"/>
        </w:rPr>
        <w:t xml:space="preserve">Аксубай муниципаль районы Сөнчәле авыл җирлегендә, </w:t>
      </w:r>
    </w:p>
    <w:p w:rsidR="003F1315" w:rsidRDefault="003F1315" w:rsidP="003F1315">
      <w:pPr>
        <w:pStyle w:val="FORMATTEXT"/>
        <w:jc w:val="right"/>
        <w:rPr>
          <w:sz w:val="24"/>
          <w:szCs w:val="24"/>
          <w:lang w:val="tt-RU"/>
        </w:rPr>
      </w:pPr>
      <w:r w:rsidRPr="000C71DA">
        <w:rPr>
          <w:sz w:val="24"/>
          <w:szCs w:val="24"/>
        </w:rPr>
        <w:t>2025 елда саву аппаратлары сатып алу,</w:t>
      </w:r>
    </w:p>
    <w:p w:rsidR="003F1315" w:rsidRDefault="003F1315" w:rsidP="003F1315">
      <w:pPr>
        <w:pStyle w:val="FORMATTEXT"/>
        <w:jc w:val="right"/>
        <w:rPr>
          <w:sz w:val="24"/>
          <w:szCs w:val="24"/>
          <w:lang w:val="tt-RU"/>
        </w:rPr>
      </w:pPr>
      <w:r w:rsidRPr="000C71DA">
        <w:rPr>
          <w:sz w:val="24"/>
          <w:szCs w:val="24"/>
          <w:lang w:val="tt-RU"/>
        </w:rPr>
        <w:t>шәхси ярдәмче хуҗалык алып баручы гражданнарга</w:t>
      </w:r>
    </w:p>
    <w:p w:rsidR="003F1315" w:rsidRDefault="003F1315" w:rsidP="003F1315">
      <w:pPr>
        <w:pStyle w:val="FORMATTEXT"/>
        <w:jc w:val="right"/>
        <w:rPr>
          <w:sz w:val="24"/>
          <w:szCs w:val="24"/>
          <w:lang w:val="tt-RU"/>
        </w:rPr>
      </w:pPr>
      <w:r w:rsidRPr="000C71DA">
        <w:rPr>
          <w:sz w:val="24"/>
          <w:szCs w:val="24"/>
          <w:lang w:val="tt-RU"/>
        </w:rPr>
        <w:t xml:space="preserve"> чыгымнар өлешен каплау өчен субсидияләр бирү тәртибенә</w:t>
      </w:r>
    </w:p>
    <w:p w:rsidR="00DD4DAC" w:rsidRPr="003F1315" w:rsidRDefault="00DD4DAC" w:rsidP="00987FC3">
      <w:pPr>
        <w:pStyle w:val="HEADERTEXT"/>
        <w:rPr>
          <w:b/>
          <w:bCs/>
          <w:sz w:val="24"/>
          <w:szCs w:val="24"/>
          <w:lang w:val="tt-RU"/>
        </w:rPr>
      </w:pPr>
    </w:p>
    <w:p w:rsidR="00DD4DAC" w:rsidRPr="003F1315" w:rsidRDefault="003F1315" w:rsidP="00987FC3">
      <w:pPr>
        <w:pStyle w:val="HEADERTEXT"/>
        <w:jc w:val="center"/>
        <w:rPr>
          <w:b/>
          <w:bCs/>
          <w:color w:val="auto"/>
          <w:sz w:val="24"/>
          <w:szCs w:val="24"/>
          <w:lang w:val="tt-RU"/>
        </w:rPr>
      </w:pPr>
      <w:r w:rsidRPr="003F1315">
        <w:rPr>
          <w:b/>
          <w:bCs/>
          <w:color w:val="auto"/>
          <w:sz w:val="24"/>
          <w:szCs w:val="24"/>
          <w:lang w:val="tt-RU"/>
        </w:rPr>
        <w:t>Аксубай муниципаль районы Сөнчәле авыл җирлегендә шәхси ярдәмче хуҗалык алып баручы гражданнарга 2025 елда саву аппаратлары сатып алуга чыгымнар өлешен каплау өчен субсидиядән файдалану турында хисап формасы</w:t>
      </w:r>
    </w:p>
    <w:tbl>
      <w:tblPr>
        <w:tblW w:w="0" w:type="auto"/>
        <w:tblInd w:w="28" w:type="dxa"/>
        <w:tblLayout w:type="fixed"/>
        <w:tblCellMar>
          <w:left w:w="90" w:type="dxa"/>
          <w:right w:w="90" w:type="dxa"/>
        </w:tblCellMar>
        <w:tblLook w:val="0000" w:firstRow="0" w:lastRow="0" w:firstColumn="0" w:lastColumn="0" w:noHBand="0" w:noVBand="0"/>
      </w:tblPr>
      <w:tblGrid>
        <w:gridCol w:w="1365"/>
        <w:gridCol w:w="1515"/>
        <w:gridCol w:w="1380"/>
        <w:gridCol w:w="1530"/>
        <w:gridCol w:w="2025"/>
        <w:gridCol w:w="1440"/>
      </w:tblGrid>
      <w:tr w:rsidR="00DD4DAC" w:rsidRPr="00DD7A0C">
        <w:tc>
          <w:tcPr>
            <w:tcW w:w="136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51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38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53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2025"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c>
          <w:tcPr>
            <w:tcW w:w="1440" w:type="dxa"/>
            <w:tcBorders>
              <w:top w:val="nil"/>
              <w:left w:val="nil"/>
              <w:bottom w:val="nil"/>
              <w:right w:val="nil"/>
            </w:tcBorders>
            <w:tcMar>
              <w:top w:w="114" w:type="dxa"/>
              <w:left w:w="28" w:type="dxa"/>
              <w:bottom w:w="114" w:type="dxa"/>
              <w:right w:w="28" w:type="dxa"/>
            </w:tcMar>
          </w:tcPr>
          <w:p w:rsidR="00DD4DAC" w:rsidRPr="003F1315" w:rsidRDefault="00DD4DAC" w:rsidP="00987FC3">
            <w:pPr>
              <w:widowControl w:val="0"/>
              <w:autoSpaceDE w:val="0"/>
              <w:autoSpaceDN w:val="0"/>
              <w:adjustRightInd w:val="0"/>
              <w:spacing w:after="0" w:line="240" w:lineRule="auto"/>
              <w:rPr>
                <w:rFonts w:ascii="Arial" w:hAnsi="Arial" w:cs="Arial"/>
                <w:sz w:val="24"/>
                <w:szCs w:val="24"/>
                <w:lang w:val="tt-RU"/>
              </w:rPr>
            </w:pPr>
          </w:p>
        </w:tc>
      </w:tr>
      <w:tr w:rsidR="00DD4DAC" w:rsidRPr="00987FC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Ф.И.О </w:t>
            </w:r>
            <w:r w:rsidR="003F1315" w:rsidRPr="003F1315">
              <w:rPr>
                <w:sz w:val="24"/>
                <w:szCs w:val="24"/>
              </w:rPr>
              <w:t>субсидия алучының</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Килешү реквизитлары</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Субсидия күләме</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Алучы счетына субсидия керү датасы</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Саву аппараты бәясен түләүне раслый торган документның реквизитлары (квитанция, касса һәм товар чегы һ. б.)</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3F1315" w:rsidP="00987FC3">
            <w:pPr>
              <w:pStyle w:val="FORMATTEXT"/>
              <w:rPr>
                <w:sz w:val="24"/>
                <w:szCs w:val="24"/>
              </w:rPr>
            </w:pPr>
            <w:r w:rsidRPr="003F1315">
              <w:rPr>
                <w:sz w:val="24"/>
                <w:szCs w:val="24"/>
              </w:rPr>
              <w:t>Хисап датасына үзләштерелмәгән акчаларның калдыгы</w:t>
            </w:r>
          </w:p>
        </w:tc>
      </w:tr>
      <w:tr w:rsidR="00DD4DAC" w:rsidRPr="00987FC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1 </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2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3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4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5 </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r w:rsidRPr="00987FC3">
              <w:rPr>
                <w:sz w:val="24"/>
                <w:szCs w:val="24"/>
              </w:rPr>
              <w:t xml:space="preserve">6 </w:t>
            </w:r>
          </w:p>
        </w:tc>
      </w:tr>
      <w:tr w:rsidR="00DD4DAC" w:rsidRPr="00987FC3">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D4DAC" w:rsidRPr="00987FC3" w:rsidRDefault="00DD4DAC" w:rsidP="00987FC3">
            <w:pPr>
              <w:pStyle w:val="FORMATTEXT"/>
              <w:rPr>
                <w:sz w:val="24"/>
                <w:szCs w:val="24"/>
              </w:rPr>
            </w:pPr>
          </w:p>
        </w:tc>
      </w:tr>
    </w:tbl>
    <w:p w:rsidR="00DD4DAC" w:rsidRPr="00987FC3" w:rsidRDefault="00DD4DAC" w:rsidP="00987FC3">
      <w:pPr>
        <w:widowControl w:val="0"/>
        <w:autoSpaceDE w:val="0"/>
        <w:autoSpaceDN w:val="0"/>
        <w:adjustRightInd w:val="0"/>
        <w:spacing w:after="0" w:line="240" w:lineRule="auto"/>
        <w:rPr>
          <w:rFonts w:ascii="Arial" w:hAnsi="Arial" w:cs="Arial"/>
          <w:sz w:val="24"/>
          <w:szCs w:val="24"/>
        </w:rPr>
      </w:pPr>
    </w:p>
    <w:p w:rsidR="00DD4DAC" w:rsidRPr="00987FC3" w:rsidRDefault="003F1315" w:rsidP="00987FC3">
      <w:pPr>
        <w:pStyle w:val="FORMATTEXT"/>
        <w:ind w:firstLine="568"/>
        <w:jc w:val="both"/>
        <w:rPr>
          <w:sz w:val="24"/>
          <w:szCs w:val="24"/>
        </w:rPr>
      </w:pPr>
      <w:r>
        <w:rPr>
          <w:sz w:val="24"/>
          <w:szCs w:val="24"/>
          <w:lang w:val="tt-RU"/>
        </w:rPr>
        <w:t xml:space="preserve">Кушымта </w:t>
      </w:r>
      <w:r w:rsidR="00DD4DAC" w:rsidRPr="00987FC3">
        <w:rPr>
          <w:sz w:val="24"/>
          <w:szCs w:val="24"/>
        </w:rPr>
        <w:t>:</w:t>
      </w:r>
    </w:p>
    <w:p w:rsidR="00DD4DAC" w:rsidRPr="00987FC3" w:rsidRDefault="00DD4DAC" w:rsidP="00987FC3">
      <w:pPr>
        <w:pStyle w:val="FORMATTEXT"/>
        <w:ind w:firstLine="568"/>
        <w:jc w:val="both"/>
        <w:rPr>
          <w:sz w:val="24"/>
          <w:szCs w:val="24"/>
        </w:rPr>
      </w:pPr>
    </w:p>
    <w:p w:rsidR="003F1315" w:rsidRPr="003F1315" w:rsidRDefault="003F1315" w:rsidP="003F1315">
      <w:pPr>
        <w:pStyle w:val="FORMATTEXT"/>
        <w:ind w:firstLine="568"/>
        <w:jc w:val="both"/>
        <w:rPr>
          <w:sz w:val="24"/>
          <w:szCs w:val="24"/>
        </w:rPr>
      </w:pPr>
      <w:r w:rsidRPr="003F1315">
        <w:rPr>
          <w:sz w:val="24"/>
          <w:szCs w:val="24"/>
        </w:rPr>
        <w:t>сатып алынган саву аппараты бәясен түләүне раслый торган документларның күчермәләре (квитанция, касса һәм товар чегы һ. б.);</w:t>
      </w:r>
    </w:p>
    <w:p w:rsidR="003F1315" w:rsidRPr="003F1315" w:rsidRDefault="003F1315" w:rsidP="003F1315">
      <w:pPr>
        <w:pStyle w:val="FORMATTEXT"/>
        <w:ind w:firstLine="568"/>
        <w:jc w:val="both"/>
        <w:rPr>
          <w:sz w:val="24"/>
          <w:szCs w:val="24"/>
        </w:rPr>
      </w:pPr>
    </w:p>
    <w:p w:rsidR="003F1315" w:rsidRPr="003F1315" w:rsidRDefault="003F1315" w:rsidP="003F1315">
      <w:pPr>
        <w:pStyle w:val="FORMATTEXT"/>
        <w:ind w:firstLine="568"/>
        <w:jc w:val="both"/>
        <w:rPr>
          <w:sz w:val="24"/>
          <w:szCs w:val="24"/>
        </w:rPr>
      </w:pPr>
      <w:r w:rsidRPr="003F1315">
        <w:rPr>
          <w:sz w:val="24"/>
          <w:szCs w:val="24"/>
        </w:rPr>
        <w:t>җайланма (саву аппараты) паспорты күчермәсе;</w:t>
      </w:r>
    </w:p>
    <w:p w:rsidR="003F1315" w:rsidRPr="003F1315" w:rsidRDefault="003F1315" w:rsidP="003F1315">
      <w:pPr>
        <w:pStyle w:val="FORMATTEXT"/>
        <w:ind w:firstLine="568"/>
        <w:jc w:val="both"/>
        <w:rPr>
          <w:sz w:val="24"/>
          <w:szCs w:val="24"/>
        </w:rPr>
      </w:pPr>
    </w:p>
    <w:p w:rsidR="003F1315" w:rsidRPr="003F1315" w:rsidRDefault="003F1315" w:rsidP="003F1315">
      <w:pPr>
        <w:pStyle w:val="FORMATTEXT"/>
        <w:ind w:firstLine="568"/>
        <w:jc w:val="both"/>
        <w:rPr>
          <w:sz w:val="24"/>
          <w:szCs w:val="24"/>
        </w:rPr>
      </w:pPr>
      <w:r w:rsidRPr="003F1315">
        <w:rPr>
          <w:sz w:val="24"/>
          <w:szCs w:val="24"/>
        </w:rPr>
        <w:t>булган очракта сату-алу (китерү) килешүе.</w:t>
      </w:r>
    </w:p>
    <w:p w:rsidR="003F1315" w:rsidRPr="003F1315" w:rsidRDefault="003F1315" w:rsidP="003F1315">
      <w:pPr>
        <w:pStyle w:val="FORMATTEXT"/>
        <w:ind w:firstLine="568"/>
        <w:jc w:val="both"/>
        <w:rPr>
          <w:sz w:val="24"/>
          <w:szCs w:val="24"/>
        </w:rPr>
      </w:pPr>
    </w:p>
    <w:p w:rsidR="003F1315" w:rsidRPr="003F1315" w:rsidRDefault="003F1315" w:rsidP="003F1315">
      <w:pPr>
        <w:pStyle w:val="FORMATTEXT"/>
        <w:ind w:firstLine="568"/>
        <w:jc w:val="both"/>
        <w:rPr>
          <w:sz w:val="24"/>
          <w:szCs w:val="24"/>
        </w:rPr>
      </w:pPr>
      <w:r w:rsidRPr="003F1315">
        <w:rPr>
          <w:sz w:val="24"/>
          <w:szCs w:val="24"/>
        </w:rPr>
        <w:t>Раслыйм: _____________________/_____________________________/ (субсидия алучының имзасы) (инициаллары, фамилиясе)</w:t>
      </w:r>
    </w:p>
    <w:p w:rsidR="003F1315" w:rsidRPr="003F1315" w:rsidRDefault="003F1315" w:rsidP="003F1315">
      <w:pPr>
        <w:pStyle w:val="FORMATTEXT"/>
        <w:ind w:firstLine="568"/>
        <w:jc w:val="both"/>
        <w:rPr>
          <w:sz w:val="24"/>
          <w:szCs w:val="24"/>
        </w:rPr>
      </w:pPr>
    </w:p>
    <w:p w:rsidR="00DD4DAC" w:rsidRPr="00987FC3" w:rsidRDefault="003F1315" w:rsidP="003F1315">
      <w:pPr>
        <w:pStyle w:val="FORMATTEXT"/>
        <w:ind w:firstLine="568"/>
        <w:jc w:val="both"/>
        <w:rPr>
          <w:sz w:val="24"/>
          <w:szCs w:val="24"/>
        </w:rPr>
      </w:pPr>
      <w:r w:rsidRPr="003F1315">
        <w:rPr>
          <w:sz w:val="24"/>
          <w:szCs w:val="24"/>
        </w:rPr>
        <w:t>Хисапны һәм кушып бирелгән документларны тапшыру датасы:</w:t>
      </w:r>
    </w:p>
    <w:p w:rsidR="00DD4DAC" w:rsidRPr="00987FC3" w:rsidRDefault="003F1315" w:rsidP="00987FC3">
      <w:pPr>
        <w:pStyle w:val="FORMATTEXT"/>
        <w:ind w:firstLine="568"/>
        <w:jc w:val="both"/>
        <w:rPr>
          <w:sz w:val="24"/>
          <w:szCs w:val="24"/>
        </w:rPr>
      </w:pPr>
      <w:r>
        <w:rPr>
          <w:sz w:val="24"/>
          <w:szCs w:val="24"/>
        </w:rPr>
        <w:t>"____"____________20____</w:t>
      </w:r>
      <w:r>
        <w:rPr>
          <w:sz w:val="24"/>
          <w:szCs w:val="24"/>
          <w:lang w:val="tt-RU"/>
        </w:rPr>
        <w:t>ел</w:t>
      </w:r>
      <w:r w:rsidR="00DD4DAC" w:rsidRPr="00987FC3">
        <w:rPr>
          <w:sz w:val="24"/>
          <w:szCs w:val="24"/>
        </w:rPr>
        <w:t>.</w:t>
      </w: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ind w:firstLine="568"/>
        <w:jc w:val="both"/>
        <w:rPr>
          <w:sz w:val="24"/>
          <w:szCs w:val="24"/>
        </w:rPr>
      </w:pPr>
    </w:p>
    <w:p w:rsidR="00DD4DAC" w:rsidRPr="00987FC3" w:rsidRDefault="00DD4DAC" w:rsidP="00987FC3">
      <w:pPr>
        <w:pStyle w:val="FORMATTEXT"/>
        <w:jc w:val="right"/>
        <w:rPr>
          <w:sz w:val="24"/>
          <w:szCs w:val="24"/>
        </w:rPr>
      </w:pPr>
    </w:p>
    <w:p w:rsidR="00987FC3" w:rsidRDefault="00987FC3">
      <w:pPr>
        <w:rPr>
          <w:rFonts w:ascii="Arial" w:hAnsi="Arial" w:cs="Arial"/>
          <w:sz w:val="24"/>
          <w:szCs w:val="24"/>
        </w:rPr>
      </w:pPr>
      <w:r>
        <w:rPr>
          <w:sz w:val="24"/>
          <w:szCs w:val="24"/>
        </w:rPr>
        <w:br w:type="page"/>
      </w:r>
    </w:p>
    <w:p w:rsidR="00DD4DAC" w:rsidRPr="00987FC3" w:rsidRDefault="003F1315" w:rsidP="00987FC3">
      <w:pPr>
        <w:pStyle w:val="FORMATTEXT"/>
        <w:jc w:val="right"/>
        <w:rPr>
          <w:sz w:val="24"/>
          <w:szCs w:val="24"/>
        </w:rPr>
      </w:pPr>
      <w:r>
        <w:rPr>
          <w:sz w:val="24"/>
          <w:szCs w:val="24"/>
          <w:lang w:val="tt-RU"/>
        </w:rPr>
        <w:lastRenderedPageBreak/>
        <w:t xml:space="preserve">Кушымта </w:t>
      </w:r>
      <w:r w:rsidR="00DD4DAC" w:rsidRPr="00987FC3">
        <w:rPr>
          <w:sz w:val="24"/>
          <w:szCs w:val="24"/>
        </w:rPr>
        <w:t xml:space="preserve"> N 2 </w:t>
      </w:r>
    </w:p>
    <w:p w:rsidR="00DD4DAC" w:rsidRPr="00987FC3" w:rsidRDefault="00DD4DAC" w:rsidP="00987FC3">
      <w:pPr>
        <w:pStyle w:val="FORMATTEXT"/>
        <w:jc w:val="right"/>
        <w:rPr>
          <w:sz w:val="24"/>
          <w:szCs w:val="24"/>
        </w:rPr>
      </w:pPr>
    </w:p>
    <w:p w:rsidR="00DD4DAC" w:rsidRPr="003F1315" w:rsidRDefault="008138CF" w:rsidP="008138CF">
      <w:pPr>
        <w:pStyle w:val="FORMATTEXT"/>
        <w:rPr>
          <w:sz w:val="24"/>
          <w:szCs w:val="24"/>
          <w:lang w:val="tt-RU"/>
        </w:rPr>
      </w:pPr>
      <w:r>
        <w:rPr>
          <w:sz w:val="24"/>
          <w:szCs w:val="24"/>
          <w:lang w:val="tt-RU"/>
        </w:rPr>
        <w:t xml:space="preserve">                                                            </w:t>
      </w:r>
      <w:r w:rsidR="003F1315">
        <w:rPr>
          <w:sz w:val="24"/>
          <w:szCs w:val="24"/>
          <w:lang w:val="tt-RU"/>
        </w:rPr>
        <w:t xml:space="preserve">Расланган </w:t>
      </w:r>
    </w:p>
    <w:p w:rsidR="008138CF" w:rsidRDefault="008138CF" w:rsidP="008138CF">
      <w:pPr>
        <w:pStyle w:val="FORMATTEXT"/>
        <w:rPr>
          <w:sz w:val="24"/>
          <w:szCs w:val="24"/>
          <w:lang w:val="tt-RU"/>
        </w:rPr>
      </w:pPr>
      <w:r>
        <w:rPr>
          <w:sz w:val="24"/>
          <w:szCs w:val="24"/>
          <w:lang w:val="tt-RU"/>
        </w:rPr>
        <w:t xml:space="preserve">                            </w:t>
      </w:r>
      <w:r w:rsidR="00DD7A0C">
        <w:rPr>
          <w:sz w:val="24"/>
          <w:szCs w:val="24"/>
          <w:lang w:val="tt-RU"/>
        </w:rPr>
        <w:t xml:space="preserve">                           </w:t>
      </w:r>
      <w:r w:rsidRPr="005A1A95">
        <w:rPr>
          <w:sz w:val="24"/>
          <w:szCs w:val="24"/>
        </w:rPr>
        <w:t>Татарстан Республикасы</w:t>
      </w:r>
    </w:p>
    <w:p w:rsidR="008138CF" w:rsidRDefault="008138CF" w:rsidP="008138CF">
      <w:pPr>
        <w:pStyle w:val="FORMATTEXT"/>
        <w:jc w:val="right"/>
        <w:rPr>
          <w:sz w:val="24"/>
          <w:szCs w:val="24"/>
          <w:lang w:val="tt-RU"/>
        </w:rPr>
      </w:pPr>
      <w:r w:rsidRPr="005A1A95">
        <w:rPr>
          <w:sz w:val="24"/>
          <w:szCs w:val="24"/>
        </w:rPr>
        <w:t xml:space="preserve"> Аксубай муниципаль районы</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Сөнчәле авыл җирлеге</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 xml:space="preserve">Башкарма комитеты </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карары белән</w:t>
      </w:r>
    </w:p>
    <w:p w:rsidR="00DD4DAC" w:rsidRPr="008138CF" w:rsidRDefault="008138CF" w:rsidP="00987FC3">
      <w:pPr>
        <w:pStyle w:val="FORMATTEXT"/>
        <w:jc w:val="right"/>
        <w:rPr>
          <w:sz w:val="24"/>
          <w:szCs w:val="24"/>
          <w:lang w:val="tt-RU"/>
        </w:rPr>
      </w:pPr>
      <w:r w:rsidRPr="008138CF">
        <w:rPr>
          <w:sz w:val="24"/>
          <w:szCs w:val="24"/>
          <w:lang w:val="tt-RU"/>
        </w:rPr>
        <w:t xml:space="preserve"> </w:t>
      </w:r>
      <w:r w:rsidR="00DD7A0C">
        <w:rPr>
          <w:sz w:val="24"/>
          <w:szCs w:val="24"/>
          <w:lang w:val="tt-RU"/>
        </w:rPr>
        <w:t>05.03.</w:t>
      </w:r>
      <w:r w:rsidR="00CA2CB1" w:rsidRPr="008138CF">
        <w:rPr>
          <w:sz w:val="24"/>
          <w:szCs w:val="24"/>
          <w:lang w:val="tt-RU"/>
        </w:rPr>
        <w:t>2025</w:t>
      </w:r>
      <w:r w:rsidRPr="008138CF">
        <w:rPr>
          <w:sz w:val="24"/>
          <w:szCs w:val="24"/>
          <w:lang w:val="tt-RU"/>
        </w:rPr>
        <w:t xml:space="preserve"> </w:t>
      </w:r>
      <w:r>
        <w:rPr>
          <w:sz w:val="24"/>
          <w:szCs w:val="24"/>
          <w:lang w:val="tt-RU"/>
        </w:rPr>
        <w:t>ел</w:t>
      </w:r>
      <w:r w:rsidR="00DD4DAC" w:rsidRPr="008138CF">
        <w:rPr>
          <w:sz w:val="24"/>
          <w:szCs w:val="24"/>
          <w:lang w:val="tt-RU"/>
        </w:rPr>
        <w:t xml:space="preserve"> N</w:t>
      </w:r>
      <w:r w:rsidR="00DD7A0C">
        <w:rPr>
          <w:sz w:val="24"/>
          <w:szCs w:val="24"/>
          <w:lang w:val="tt-RU"/>
        </w:rPr>
        <w:t>2</w:t>
      </w:r>
      <w:r w:rsidR="00DD4DAC" w:rsidRPr="008138CF">
        <w:rPr>
          <w:sz w:val="24"/>
          <w:szCs w:val="24"/>
          <w:lang w:val="tt-RU"/>
        </w:rPr>
        <w:t xml:space="preserve"> </w:t>
      </w:r>
    </w:p>
    <w:p w:rsidR="00DD4DAC" w:rsidRPr="008138CF" w:rsidRDefault="00DD4DAC" w:rsidP="00987FC3">
      <w:pPr>
        <w:pStyle w:val="HEADERTEXT"/>
        <w:rPr>
          <w:b/>
          <w:bCs/>
          <w:sz w:val="24"/>
          <w:szCs w:val="24"/>
          <w:lang w:val="tt-RU"/>
        </w:rPr>
      </w:pPr>
    </w:p>
    <w:p w:rsidR="00DD4DAC" w:rsidRPr="008138CF" w:rsidRDefault="00DD4DAC" w:rsidP="00987FC3">
      <w:pPr>
        <w:pStyle w:val="HEADERTEXT"/>
        <w:jc w:val="center"/>
        <w:rPr>
          <w:b/>
          <w:bCs/>
          <w:sz w:val="24"/>
          <w:szCs w:val="24"/>
          <w:lang w:val="tt-RU"/>
        </w:rPr>
      </w:pPr>
      <w:r w:rsidRPr="008138CF">
        <w:rPr>
          <w:b/>
          <w:bCs/>
          <w:sz w:val="24"/>
          <w:szCs w:val="24"/>
          <w:lang w:val="tt-RU"/>
        </w:rPr>
        <w:t xml:space="preserve"> </w:t>
      </w:r>
    </w:p>
    <w:p w:rsidR="00DD4DAC" w:rsidRPr="008138CF" w:rsidRDefault="008138CF" w:rsidP="00987FC3">
      <w:pPr>
        <w:pStyle w:val="HEADERTEXT"/>
        <w:jc w:val="center"/>
        <w:rPr>
          <w:b/>
          <w:bCs/>
          <w:sz w:val="24"/>
          <w:szCs w:val="24"/>
          <w:lang w:val="tt-RU"/>
        </w:rPr>
      </w:pPr>
      <w:r w:rsidRPr="008138CF">
        <w:rPr>
          <w:b/>
          <w:bCs/>
          <w:color w:val="000000" w:themeColor="text1"/>
          <w:sz w:val="24"/>
          <w:szCs w:val="24"/>
          <w:lang w:val="tt-RU"/>
        </w:rPr>
        <w:t>2025 елда Аксубай муниципаль районының Сөнчәле авыл җирлегендә шәхси ярдәмче хуҗалык алып баручы гражданнарга саву аппаратлары сатып алуга чыгымнар өлешен каплауга субсидияләр бирүгә заявкаларны карау буенча конкурс комиссиясе составы</w:t>
      </w:r>
    </w:p>
    <w:tbl>
      <w:tblPr>
        <w:tblW w:w="0" w:type="auto"/>
        <w:tblInd w:w="28" w:type="dxa"/>
        <w:tblLayout w:type="fixed"/>
        <w:tblCellMar>
          <w:left w:w="90" w:type="dxa"/>
          <w:right w:w="90" w:type="dxa"/>
        </w:tblCellMar>
        <w:tblLook w:val="0000" w:firstRow="0" w:lastRow="0" w:firstColumn="0" w:lastColumn="0" w:noHBand="0" w:noVBand="0"/>
      </w:tblPr>
      <w:tblGrid>
        <w:gridCol w:w="390"/>
        <w:gridCol w:w="6660"/>
      </w:tblGrid>
      <w:tr w:rsidR="00E56BA1" w:rsidRPr="00DD7A0C">
        <w:tc>
          <w:tcPr>
            <w:tcW w:w="390" w:type="dxa"/>
            <w:tcBorders>
              <w:top w:val="nil"/>
              <w:left w:val="nil"/>
              <w:bottom w:val="nil"/>
              <w:right w:val="nil"/>
            </w:tcBorders>
            <w:tcMar>
              <w:top w:w="114" w:type="dxa"/>
              <w:left w:w="28" w:type="dxa"/>
              <w:bottom w:w="114" w:type="dxa"/>
              <w:right w:w="28" w:type="dxa"/>
            </w:tcMar>
          </w:tcPr>
          <w:p w:rsidR="00E56BA1" w:rsidRPr="008138CF" w:rsidRDefault="00E56BA1" w:rsidP="00987FC3">
            <w:pPr>
              <w:widowControl w:val="0"/>
              <w:autoSpaceDE w:val="0"/>
              <w:autoSpaceDN w:val="0"/>
              <w:adjustRightInd w:val="0"/>
              <w:spacing w:after="0" w:line="240" w:lineRule="auto"/>
              <w:rPr>
                <w:rFonts w:ascii="Arial" w:hAnsi="Arial" w:cs="Arial"/>
                <w:sz w:val="24"/>
                <w:szCs w:val="24"/>
                <w:lang w:val="tt-RU"/>
              </w:rPr>
            </w:pPr>
          </w:p>
        </w:tc>
        <w:tc>
          <w:tcPr>
            <w:tcW w:w="6660" w:type="dxa"/>
            <w:tcBorders>
              <w:top w:val="nil"/>
              <w:left w:val="nil"/>
              <w:bottom w:val="nil"/>
              <w:right w:val="nil"/>
            </w:tcBorders>
            <w:tcMar>
              <w:top w:w="114" w:type="dxa"/>
              <w:left w:w="28" w:type="dxa"/>
              <w:bottom w:w="114" w:type="dxa"/>
              <w:right w:w="28" w:type="dxa"/>
            </w:tcMar>
          </w:tcPr>
          <w:p w:rsidR="00E56BA1" w:rsidRPr="008138CF" w:rsidRDefault="00E56BA1" w:rsidP="00987FC3">
            <w:pPr>
              <w:widowControl w:val="0"/>
              <w:autoSpaceDE w:val="0"/>
              <w:autoSpaceDN w:val="0"/>
              <w:adjustRightInd w:val="0"/>
              <w:spacing w:after="0" w:line="240" w:lineRule="auto"/>
              <w:rPr>
                <w:rFonts w:ascii="Arial" w:hAnsi="Arial" w:cs="Arial"/>
                <w:sz w:val="24"/>
                <w:szCs w:val="24"/>
                <w:lang w:val="tt-RU"/>
              </w:rPr>
            </w:pPr>
          </w:p>
        </w:tc>
      </w:tr>
      <w:tr w:rsidR="00E56BA1" w:rsidRPr="00987FC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E56BA1" w:rsidP="00987FC3">
            <w:pPr>
              <w:pStyle w:val="FORMATTEXT"/>
              <w:rPr>
                <w:sz w:val="24"/>
                <w:szCs w:val="24"/>
              </w:rPr>
            </w:pPr>
            <w:r w:rsidRPr="00987FC3">
              <w:rPr>
                <w:sz w:val="24"/>
                <w:szCs w:val="24"/>
              </w:rPr>
              <w:t xml:space="preserve">1 </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8138CF" w:rsidP="00987FC3">
            <w:pPr>
              <w:pStyle w:val="FORMATTEXT"/>
              <w:rPr>
                <w:sz w:val="24"/>
                <w:szCs w:val="24"/>
              </w:rPr>
            </w:pPr>
            <w:r w:rsidRPr="008138CF">
              <w:rPr>
                <w:sz w:val="24"/>
                <w:szCs w:val="24"/>
              </w:rPr>
              <w:t>Татарстан Республикасы Аксубай муниципаль районының Сөнчәле авыл җирлеге башлыгы (комиссия рәисе)</w:t>
            </w:r>
          </w:p>
        </w:tc>
      </w:tr>
      <w:tr w:rsidR="00E56BA1" w:rsidRPr="00987FC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E56BA1" w:rsidP="00987FC3">
            <w:pPr>
              <w:pStyle w:val="FORMATTEXT"/>
              <w:rPr>
                <w:sz w:val="24"/>
                <w:szCs w:val="24"/>
              </w:rPr>
            </w:pPr>
            <w:r w:rsidRPr="00987FC3">
              <w:rPr>
                <w:sz w:val="24"/>
                <w:szCs w:val="24"/>
              </w:rPr>
              <w:t>2</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8138CF" w:rsidP="00987FC3">
            <w:pPr>
              <w:pStyle w:val="FORMATTEXT"/>
              <w:rPr>
                <w:sz w:val="24"/>
                <w:szCs w:val="24"/>
                <w:highlight w:val="yellow"/>
              </w:rPr>
            </w:pPr>
            <w:r w:rsidRPr="008138CF">
              <w:rPr>
                <w:sz w:val="24"/>
                <w:szCs w:val="24"/>
              </w:rPr>
              <w:t>Татарстан Республикасы Аксубай муниципаль районы Сөнчәле авыл җирлеге башкарма комитеты секретаре (комиссия секретаре)</w:t>
            </w:r>
          </w:p>
        </w:tc>
      </w:tr>
      <w:tr w:rsidR="00E56BA1" w:rsidRPr="00987FC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E56BA1" w:rsidP="00987FC3">
            <w:pPr>
              <w:pStyle w:val="FORMATTEXT"/>
              <w:rPr>
                <w:sz w:val="24"/>
                <w:szCs w:val="24"/>
              </w:rPr>
            </w:pPr>
            <w:r w:rsidRPr="00987FC3">
              <w:rPr>
                <w:sz w:val="24"/>
                <w:szCs w:val="24"/>
              </w:rPr>
              <w:t>3</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8138CF" w:rsidP="00987FC3">
            <w:pPr>
              <w:pStyle w:val="FORMATTEXT"/>
              <w:rPr>
                <w:sz w:val="24"/>
                <w:szCs w:val="24"/>
                <w:highlight w:val="yellow"/>
              </w:rPr>
            </w:pPr>
            <w:r w:rsidRPr="008138CF">
              <w:rPr>
                <w:sz w:val="24"/>
                <w:szCs w:val="24"/>
              </w:rPr>
              <w:t>Татарстан Республикасы Аксубай муниципаль районы Башкарма комитеты җитәкчесенең беренче урынбасары (килешү буенча)</w:t>
            </w:r>
          </w:p>
        </w:tc>
      </w:tr>
      <w:tr w:rsidR="00E56BA1" w:rsidRPr="00987FC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E56BA1" w:rsidP="00987FC3">
            <w:pPr>
              <w:pStyle w:val="FORMATTEXT"/>
              <w:rPr>
                <w:sz w:val="24"/>
                <w:szCs w:val="24"/>
              </w:rPr>
            </w:pPr>
            <w:r w:rsidRPr="00987FC3">
              <w:rPr>
                <w:sz w:val="24"/>
                <w:szCs w:val="24"/>
              </w:rPr>
              <w:t>4</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8138CF" w:rsidP="00987FC3">
            <w:pPr>
              <w:pStyle w:val="FORMATTEXT"/>
              <w:rPr>
                <w:sz w:val="24"/>
                <w:szCs w:val="24"/>
              </w:rPr>
            </w:pPr>
            <w:r w:rsidRPr="008138CF">
              <w:rPr>
                <w:sz w:val="24"/>
                <w:szCs w:val="24"/>
              </w:rPr>
              <w:t>Аксубай муниципаль районы Башкарма комитетының икътисад бүлеге башлыгы, (килешү буенча)</w:t>
            </w:r>
          </w:p>
        </w:tc>
      </w:tr>
      <w:tr w:rsidR="00E56BA1" w:rsidRPr="00987FC3">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E56BA1" w:rsidP="00987FC3">
            <w:pPr>
              <w:pStyle w:val="FORMATTEXT"/>
              <w:rPr>
                <w:sz w:val="24"/>
                <w:szCs w:val="24"/>
              </w:rPr>
            </w:pPr>
            <w:r w:rsidRPr="00987FC3">
              <w:rPr>
                <w:sz w:val="24"/>
                <w:szCs w:val="24"/>
              </w:rPr>
              <w:t xml:space="preserve">5 </w:t>
            </w:r>
          </w:p>
        </w:tc>
        <w:tc>
          <w:tcPr>
            <w:tcW w:w="6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6BA1" w:rsidRPr="00987FC3" w:rsidRDefault="008138CF" w:rsidP="00987FC3">
            <w:pPr>
              <w:pStyle w:val="FORMATTEXT"/>
              <w:rPr>
                <w:sz w:val="24"/>
                <w:szCs w:val="24"/>
              </w:rPr>
            </w:pPr>
            <w:r w:rsidRPr="008138CF">
              <w:rPr>
                <w:sz w:val="24"/>
                <w:szCs w:val="24"/>
              </w:rPr>
              <w:t>Аксубай муниципаль районында авыл хуҗалыгы һәм азык-төлек идарәсе башлыгы (килешү буенча);</w:t>
            </w:r>
          </w:p>
        </w:tc>
      </w:tr>
    </w:tbl>
    <w:p w:rsidR="00DD4DAC" w:rsidRPr="00987FC3" w:rsidRDefault="00DD4DAC" w:rsidP="00987FC3">
      <w:pPr>
        <w:widowControl w:val="0"/>
        <w:autoSpaceDE w:val="0"/>
        <w:autoSpaceDN w:val="0"/>
        <w:adjustRightInd w:val="0"/>
        <w:spacing w:after="0" w:line="240" w:lineRule="auto"/>
        <w:rPr>
          <w:rFonts w:ascii="Arial" w:hAnsi="Arial" w:cs="Arial"/>
          <w:sz w:val="24"/>
          <w:szCs w:val="24"/>
        </w:rPr>
      </w:pPr>
    </w:p>
    <w:p w:rsidR="00DD4DAC" w:rsidRPr="00987FC3" w:rsidRDefault="00DD4DAC" w:rsidP="00987FC3">
      <w:pPr>
        <w:pStyle w:val="FORMATTEXT"/>
        <w:jc w:val="right"/>
        <w:rPr>
          <w:sz w:val="24"/>
          <w:szCs w:val="24"/>
        </w:rPr>
      </w:pPr>
    </w:p>
    <w:p w:rsidR="00DD4DAC" w:rsidRPr="00987FC3" w:rsidRDefault="00DD4DAC" w:rsidP="00987FC3">
      <w:pPr>
        <w:pStyle w:val="FORMATTEXT"/>
        <w:jc w:val="right"/>
        <w:rPr>
          <w:sz w:val="24"/>
          <w:szCs w:val="24"/>
        </w:rPr>
      </w:pPr>
    </w:p>
    <w:p w:rsidR="00987FC3" w:rsidRDefault="00987FC3">
      <w:pPr>
        <w:rPr>
          <w:rFonts w:ascii="Arial" w:hAnsi="Arial" w:cs="Arial"/>
          <w:sz w:val="24"/>
          <w:szCs w:val="24"/>
        </w:rPr>
      </w:pPr>
      <w:r>
        <w:rPr>
          <w:sz w:val="24"/>
          <w:szCs w:val="24"/>
        </w:rPr>
        <w:br w:type="page"/>
      </w:r>
    </w:p>
    <w:p w:rsidR="00DD4DAC" w:rsidRPr="00987FC3" w:rsidRDefault="008138CF" w:rsidP="00987FC3">
      <w:pPr>
        <w:pStyle w:val="FORMATTEXT"/>
        <w:jc w:val="right"/>
        <w:rPr>
          <w:sz w:val="24"/>
          <w:szCs w:val="24"/>
        </w:rPr>
      </w:pPr>
      <w:r>
        <w:rPr>
          <w:sz w:val="24"/>
          <w:szCs w:val="24"/>
          <w:lang w:val="tt-RU"/>
        </w:rPr>
        <w:lastRenderedPageBreak/>
        <w:t xml:space="preserve">Кушымта </w:t>
      </w:r>
      <w:r w:rsidR="00DD4DAC" w:rsidRPr="00987FC3">
        <w:rPr>
          <w:sz w:val="24"/>
          <w:szCs w:val="24"/>
        </w:rPr>
        <w:t xml:space="preserve"> N 3 </w:t>
      </w:r>
    </w:p>
    <w:p w:rsidR="00DD4DAC" w:rsidRPr="00987FC3" w:rsidRDefault="00DD4DAC" w:rsidP="00987FC3">
      <w:pPr>
        <w:pStyle w:val="FORMATTEXT"/>
        <w:jc w:val="right"/>
        <w:rPr>
          <w:sz w:val="24"/>
          <w:szCs w:val="24"/>
        </w:rPr>
      </w:pPr>
    </w:p>
    <w:p w:rsidR="008138CF" w:rsidRPr="003F1315" w:rsidRDefault="008138CF" w:rsidP="008138CF">
      <w:pPr>
        <w:pStyle w:val="FORMATTEXT"/>
        <w:rPr>
          <w:sz w:val="24"/>
          <w:szCs w:val="24"/>
          <w:lang w:val="tt-RU"/>
        </w:rPr>
      </w:pPr>
      <w:r>
        <w:rPr>
          <w:sz w:val="24"/>
          <w:szCs w:val="24"/>
          <w:lang w:val="tt-RU"/>
        </w:rPr>
        <w:t xml:space="preserve">                                                            Расланган </w:t>
      </w:r>
    </w:p>
    <w:p w:rsidR="008138CF" w:rsidRDefault="008138CF" w:rsidP="008138CF">
      <w:pPr>
        <w:pStyle w:val="FORMATTEXT"/>
        <w:rPr>
          <w:sz w:val="24"/>
          <w:szCs w:val="24"/>
          <w:lang w:val="tt-RU"/>
        </w:rPr>
      </w:pPr>
      <w:r>
        <w:rPr>
          <w:sz w:val="24"/>
          <w:szCs w:val="24"/>
          <w:lang w:val="tt-RU"/>
        </w:rPr>
        <w:t xml:space="preserve">                            </w:t>
      </w:r>
      <w:r w:rsidR="00DD7A0C">
        <w:rPr>
          <w:sz w:val="24"/>
          <w:szCs w:val="24"/>
          <w:lang w:val="tt-RU"/>
        </w:rPr>
        <w:t xml:space="preserve">                            </w:t>
      </w:r>
      <w:r w:rsidRPr="005A1A95">
        <w:rPr>
          <w:sz w:val="24"/>
          <w:szCs w:val="24"/>
        </w:rPr>
        <w:t>Татарстан Республикасы</w:t>
      </w:r>
    </w:p>
    <w:p w:rsidR="008138CF" w:rsidRDefault="008138CF" w:rsidP="008138CF">
      <w:pPr>
        <w:pStyle w:val="FORMATTEXT"/>
        <w:jc w:val="right"/>
        <w:rPr>
          <w:sz w:val="24"/>
          <w:szCs w:val="24"/>
          <w:lang w:val="tt-RU"/>
        </w:rPr>
      </w:pPr>
      <w:r w:rsidRPr="005A1A95">
        <w:rPr>
          <w:sz w:val="24"/>
          <w:szCs w:val="24"/>
        </w:rPr>
        <w:t xml:space="preserve"> Аксубай муниципаль районы</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Сөнчәле авыл җирлеге</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 xml:space="preserve">Башкарма комитеты </w:t>
      </w:r>
    </w:p>
    <w:p w:rsidR="008138CF" w:rsidRDefault="008138CF" w:rsidP="008138CF">
      <w:pPr>
        <w:pStyle w:val="FORMATTEXT"/>
        <w:jc w:val="center"/>
        <w:rPr>
          <w:sz w:val="24"/>
          <w:szCs w:val="24"/>
          <w:lang w:val="tt-RU"/>
        </w:rPr>
      </w:pPr>
      <w:r>
        <w:rPr>
          <w:sz w:val="24"/>
          <w:szCs w:val="24"/>
          <w:lang w:val="tt-RU"/>
        </w:rPr>
        <w:t xml:space="preserve">                                             </w:t>
      </w:r>
      <w:r w:rsidRPr="005A1A95">
        <w:rPr>
          <w:sz w:val="24"/>
          <w:szCs w:val="24"/>
        </w:rPr>
        <w:t>карары белән</w:t>
      </w:r>
    </w:p>
    <w:p w:rsidR="008138CF" w:rsidRPr="008138CF" w:rsidRDefault="00DD7A0C" w:rsidP="008138CF">
      <w:pPr>
        <w:pStyle w:val="FORMATTEXT"/>
        <w:jc w:val="right"/>
        <w:rPr>
          <w:sz w:val="24"/>
          <w:szCs w:val="24"/>
          <w:lang w:val="tt-RU"/>
        </w:rPr>
      </w:pPr>
      <w:r>
        <w:rPr>
          <w:sz w:val="24"/>
          <w:szCs w:val="24"/>
          <w:lang w:val="tt-RU"/>
        </w:rPr>
        <w:t xml:space="preserve"> 05.03.</w:t>
      </w:r>
      <w:r w:rsidR="008138CF" w:rsidRPr="008138CF">
        <w:rPr>
          <w:sz w:val="24"/>
          <w:szCs w:val="24"/>
          <w:lang w:val="tt-RU"/>
        </w:rPr>
        <w:t xml:space="preserve">2025 </w:t>
      </w:r>
      <w:r w:rsidR="008138CF">
        <w:rPr>
          <w:sz w:val="24"/>
          <w:szCs w:val="24"/>
          <w:lang w:val="tt-RU"/>
        </w:rPr>
        <w:t>ел</w:t>
      </w:r>
      <w:r>
        <w:rPr>
          <w:sz w:val="24"/>
          <w:szCs w:val="24"/>
          <w:lang w:val="tt-RU"/>
        </w:rPr>
        <w:t xml:space="preserve"> N 2</w:t>
      </w:r>
      <w:r w:rsidR="008138CF" w:rsidRPr="008138CF">
        <w:rPr>
          <w:sz w:val="24"/>
          <w:szCs w:val="24"/>
          <w:lang w:val="tt-RU"/>
        </w:rPr>
        <w:t xml:space="preserve"> </w:t>
      </w:r>
    </w:p>
    <w:p w:rsidR="00DD4DAC" w:rsidRPr="008138CF" w:rsidRDefault="00DD4DAC" w:rsidP="00987FC3">
      <w:pPr>
        <w:pStyle w:val="HEADERTEXT"/>
        <w:rPr>
          <w:b/>
          <w:bCs/>
          <w:sz w:val="24"/>
          <w:szCs w:val="24"/>
          <w:lang w:val="tt-RU"/>
        </w:rPr>
      </w:pPr>
    </w:p>
    <w:p w:rsidR="00DD4DAC" w:rsidRPr="008138CF" w:rsidRDefault="00DD4DAC" w:rsidP="00987FC3">
      <w:pPr>
        <w:pStyle w:val="HEADERTEXT"/>
        <w:jc w:val="center"/>
        <w:rPr>
          <w:b/>
          <w:bCs/>
          <w:sz w:val="24"/>
          <w:szCs w:val="24"/>
          <w:lang w:val="tt-RU"/>
        </w:rPr>
      </w:pPr>
      <w:r w:rsidRPr="008138CF">
        <w:rPr>
          <w:b/>
          <w:bCs/>
          <w:sz w:val="24"/>
          <w:szCs w:val="24"/>
          <w:lang w:val="tt-RU"/>
        </w:rPr>
        <w:t xml:space="preserve"> </w:t>
      </w:r>
    </w:p>
    <w:p w:rsidR="00DD4DAC" w:rsidRPr="008138CF" w:rsidRDefault="008138CF" w:rsidP="00987FC3">
      <w:pPr>
        <w:pStyle w:val="HEADERTEXT"/>
        <w:jc w:val="center"/>
        <w:rPr>
          <w:b/>
          <w:bCs/>
          <w:color w:val="000000" w:themeColor="text1"/>
          <w:sz w:val="24"/>
          <w:szCs w:val="24"/>
          <w:lang w:val="tt-RU"/>
        </w:rPr>
      </w:pPr>
      <w:r w:rsidRPr="008138CF">
        <w:rPr>
          <w:b/>
          <w:bCs/>
          <w:color w:val="000000" w:themeColor="text1"/>
          <w:sz w:val="24"/>
          <w:szCs w:val="24"/>
          <w:lang w:val="tt-RU"/>
        </w:rPr>
        <w:t>2025 елда Аксубай муниципаль районының Сөнчәле авыл җирлегендә шәхси ярдәмче хуҗалык алып баручы гражданнарга саву аппаратлары сатып алуга чыгымнар өлешен каплауга субсидияләр бирүгә заявкаларны карау буенча конкурс комиссиясе турында нигезләмә</w:t>
      </w:r>
      <w:r w:rsidR="00DD4DAC" w:rsidRPr="008138CF">
        <w:rPr>
          <w:b/>
          <w:bCs/>
          <w:color w:val="000000" w:themeColor="text1"/>
          <w:sz w:val="24"/>
          <w:szCs w:val="24"/>
          <w:lang w:val="tt-RU"/>
        </w:rPr>
        <w:t xml:space="preserve"> </w:t>
      </w:r>
    </w:p>
    <w:p w:rsidR="008138CF" w:rsidRPr="008138CF" w:rsidRDefault="008138CF" w:rsidP="008138CF">
      <w:pPr>
        <w:pStyle w:val="FORMATTEXT"/>
        <w:ind w:firstLine="568"/>
        <w:jc w:val="both"/>
        <w:rPr>
          <w:bCs/>
          <w:color w:val="000000" w:themeColor="text1"/>
          <w:sz w:val="24"/>
          <w:szCs w:val="24"/>
          <w:lang w:val="tt-RU"/>
        </w:rPr>
      </w:pPr>
      <w:r w:rsidRPr="008138CF">
        <w:rPr>
          <w:bCs/>
          <w:color w:val="000000" w:themeColor="text1"/>
          <w:sz w:val="24"/>
          <w:szCs w:val="24"/>
          <w:lang w:val="tt-RU"/>
        </w:rPr>
        <w:t xml:space="preserve">1. Гомуми нигезләмәләр </w:t>
      </w:r>
    </w:p>
    <w:p w:rsidR="008138CF" w:rsidRPr="008138CF" w:rsidRDefault="008138CF" w:rsidP="008138CF">
      <w:pPr>
        <w:pStyle w:val="FORMATTEXT"/>
        <w:ind w:firstLine="568"/>
        <w:jc w:val="both"/>
        <w:rPr>
          <w:bCs/>
          <w:color w:val="000000" w:themeColor="text1"/>
          <w:sz w:val="24"/>
          <w:szCs w:val="24"/>
          <w:lang w:val="tt-RU"/>
        </w:rPr>
      </w:pPr>
      <w:r w:rsidRPr="008138CF">
        <w:rPr>
          <w:bCs/>
          <w:color w:val="000000" w:themeColor="text1"/>
          <w:sz w:val="24"/>
          <w:szCs w:val="24"/>
          <w:lang w:val="tt-RU"/>
        </w:rPr>
        <w:t>1.1. Әлеге Нигезләмә 2025 елда Аксубай муниципаль районының Сөнчәле авыл җирлегендә шәхси ярдәмче хуҗалык алып баручы гражданнарга саву аппаратлары сатып алуга чыгымнарның бер өлешен каплау өчен субсидияләр бирүгә заявкаларны карау буенча конкурс комиссиясе (алга таба - Конкурс комиссиясе) эшчәнлеге тәртибен билгели.</w:t>
      </w:r>
    </w:p>
    <w:p w:rsidR="008138CF" w:rsidRPr="008138CF" w:rsidRDefault="008138CF" w:rsidP="008138CF">
      <w:pPr>
        <w:pStyle w:val="FORMATTEXT"/>
        <w:ind w:firstLine="568"/>
        <w:jc w:val="both"/>
        <w:rPr>
          <w:bCs/>
          <w:color w:val="000000" w:themeColor="text1"/>
          <w:sz w:val="24"/>
          <w:szCs w:val="24"/>
          <w:lang w:val="tt-RU"/>
        </w:rPr>
      </w:pPr>
    </w:p>
    <w:p w:rsidR="008138CF" w:rsidRPr="008138CF" w:rsidRDefault="008138CF" w:rsidP="008138CF">
      <w:pPr>
        <w:pStyle w:val="FORMATTEXT"/>
        <w:ind w:firstLine="568"/>
        <w:jc w:val="both"/>
        <w:rPr>
          <w:bCs/>
          <w:color w:val="000000" w:themeColor="text1"/>
          <w:sz w:val="24"/>
          <w:szCs w:val="24"/>
          <w:lang w:val="tt-RU"/>
        </w:rPr>
      </w:pPr>
      <w:r w:rsidRPr="008138CF">
        <w:rPr>
          <w:bCs/>
          <w:color w:val="000000" w:themeColor="text1"/>
          <w:sz w:val="24"/>
          <w:szCs w:val="24"/>
          <w:lang w:val="tt-RU"/>
        </w:rPr>
        <w:t>1.2. Конкурс комиссиясе үз эшчәнлеген Россия Федерациясе һәм Татарстан Республикасы законнары, шулай ук әлеге Нигезләмә нигезендә гамәлгә ашыра.</w:t>
      </w:r>
    </w:p>
    <w:p w:rsidR="008138CF" w:rsidRPr="008138CF" w:rsidRDefault="008138CF" w:rsidP="008138CF">
      <w:pPr>
        <w:pStyle w:val="FORMATTEXT"/>
        <w:ind w:firstLine="568"/>
        <w:jc w:val="both"/>
        <w:rPr>
          <w:bCs/>
          <w:color w:val="000000" w:themeColor="text1"/>
          <w:sz w:val="24"/>
          <w:szCs w:val="24"/>
          <w:lang w:val="tt-RU"/>
        </w:rPr>
      </w:pPr>
    </w:p>
    <w:p w:rsidR="008138CF" w:rsidRPr="008138CF" w:rsidRDefault="008138CF" w:rsidP="008138CF">
      <w:pPr>
        <w:pStyle w:val="FORMATTEXT"/>
        <w:ind w:firstLine="568"/>
        <w:jc w:val="both"/>
        <w:rPr>
          <w:bCs/>
          <w:color w:val="000000" w:themeColor="text1"/>
          <w:sz w:val="24"/>
          <w:szCs w:val="24"/>
          <w:lang w:val="tt-RU"/>
        </w:rPr>
      </w:pPr>
      <w:r w:rsidRPr="008138CF">
        <w:rPr>
          <w:bCs/>
          <w:color w:val="000000" w:themeColor="text1"/>
          <w:sz w:val="24"/>
          <w:szCs w:val="24"/>
          <w:lang w:val="tt-RU"/>
        </w:rPr>
        <w:t>1.3. Конкурс комиссиясенең шәхси һәм сан составы Аксубай муниципаль районының Сөнчәле авыл җирлеге башкарма комитеты карары белән төзелә һәм раслана.</w:t>
      </w:r>
    </w:p>
    <w:p w:rsidR="008138CF" w:rsidRPr="008138CF" w:rsidRDefault="008138CF" w:rsidP="008138CF">
      <w:pPr>
        <w:pStyle w:val="FORMATTEXT"/>
        <w:ind w:firstLine="568"/>
        <w:jc w:val="both"/>
        <w:rPr>
          <w:bCs/>
          <w:color w:val="000000" w:themeColor="text1"/>
          <w:sz w:val="24"/>
          <w:szCs w:val="24"/>
          <w:lang w:val="tt-RU"/>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1.4. Конкурс комиссиясе әгъзалары аның эшендә иҗтимагый башлангычларда катнашалар.</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 xml:space="preserve"> 2. Конкурс комиссиясенең төп функцияләре </w:t>
      </w: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Конкурс комиссиясенең төп функцияләре булып:</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а) Аксубай муниципаль районының Сөнчәле авыл җирлегендә шәхси ярдәмче хуҗалык алып баручы гражданнарга саву аппаратлары сатып алуга чыгымнар өлешен каплау өчен субсидияләр бирүгә заявкаларны карау (алга таба-субсидияләр);</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б) билгеләнгән рәвешкә туры килә торган гаризаларны сайлап алу;</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в) субсидия бирү турында Карар кабул итү.</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 xml:space="preserve"> 3. Конкурс комиссиясенең хокуклары һәм бурычлары </w:t>
      </w: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Конкурс комиссиясе үз функцияләрен башкару өчен хокуклы:</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а) субсидия алуга дәгъва кылучылардан конкурс комиссиясе эшчәнлеген гамәлгә ашыру өчен кирәкле мәгълүматны билгеләнгән тәртиптә соратып алырга;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б) үз утырышларына чакырырга һәм субсидия алуга дәгъва кылучыларны тыңларга.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 xml:space="preserve">Конкурс комиссиясе үз функцияләрен башкару өчен гражданнарга конкурс </w:t>
      </w:r>
      <w:r w:rsidRPr="008138CF">
        <w:rPr>
          <w:bCs/>
          <w:color w:val="000000" w:themeColor="text1"/>
          <w:sz w:val="24"/>
          <w:szCs w:val="24"/>
        </w:rPr>
        <w:lastRenderedPageBreak/>
        <w:t>уздыру датасы һәм урыны турында мәгълүмат бирүне тәэмин итәргә тиеш.</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 xml:space="preserve"> 4. Конкурс комиссиясенең эш тәртибе </w:t>
      </w: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4.1. Конкурс комиссиясе утырышлары дәгъвачылардан Башкарма комитетка гаризалар һәм белешмәләр-исәп-хисаплар кергән саен уздырыла.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4.2. Конкурс комиссиясе конкурс комиссиясе рәисеннән, конкурс комиссиясе секретареннан һәм конкурс комиссиясе әгъзаларыннан (алга таба - Конкурс комиссиясе әгъзаларыннан) тора. Конкурс комиссиясе әгъзалары саны 5 кеше тәшкил итә.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4.3. Конкурс комиссиясе рәисе түбәндәге вәкаләтләрне гамәлгә ашыра::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1) Конкурс комиссиясе эшчәнлегенә гомуми җитәкчелек итә;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2) Конкурс комиссиясенең чираттагы (чираттан тыш) утырышын чакыру турында Карар кабул итә;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3) Конкурс комиссиясе утырышларын үткәрү урынын һәм вакытын билгели;</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 конкурс комиссиясе утырышларында рәислек итә;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5) утырышлар беркетмәләренә һәм конкурс комиссиясе карарларына имза сала;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6) үз компетенциясе чикләрендә конкурс комиссиясе кабул иткән карарларның үтәлешен тикшереп тора.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4.4. Конкурс комиссиясе секретаре түбәндәге вәкаләтләрне гамәлгә ашыра::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1) Конкурс комиссиясе әгъзаларына конкурс комиссиясе утырышын үткәрү урыны һәм вакыты турында мәгълүмат бирә, аларны кирәкле белешмә-мәгълүмат материаллары белән тәэмин итә;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2) Конкурс комиссиясенә керә торган документларны һәм материалларны кабул итә, аларны рәсмиләштерүнең дөреслеген тикшерә, аларны конкурс комиссиясе утырышында карау өчен әзерли;</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3) Конкурс комиссиясе утырышы беркетмәсе алып бара;</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 утырышларның беркетмәләрен һәм конкурс комиссиясе карарларын рәсмиләштерә.</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4.5. Конкурс комиссиясенең башка әгъзалары түбәндәге вәкаләтләрне гамәлгә ашыралар::</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1) Конкурс комиссиясе утырышында һәм конкурс комиссиясе карарлары проектларын әзерләүдә катнашалар;</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2) Конкурс комиссиясе компетенциясенә караган мәсьәләләр буенча тәкъдимнәр кертәләр;</w:t>
      </w:r>
    </w:p>
    <w:p w:rsidR="008138CF" w:rsidRPr="008138CF" w:rsidRDefault="008138CF" w:rsidP="00DD7A0C">
      <w:pPr>
        <w:pStyle w:val="FORMATTEXT"/>
        <w:ind w:firstLine="568"/>
        <w:jc w:val="both"/>
        <w:rPr>
          <w:bCs/>
          <w:color w:val="000000" w:themeColor="text1"/>
          <w:sz w:val="24"/>
          <w:szCs w:val="24"/>
        </w:rPr>
      </w:pPr>
    </w:p>
    <w:p w:rsidR="008138CF" w:rsidRPr="008138CF" w:rsidRDefault="008138CF" w:rsidP="00DD7A0C">
      <w:pPr>
        <w:pStyle w:val="FORMATTEXT"/>
        <w:ind w:firstLine="568"/>
        <w:jc w:val="both"/>
        <w:rPr>
          <w:bCs/>
          <w:color w:val="000000" w:themeColor="text1"/>
          <w:sz w:val="24"/>
          <w:szCs w:val="24"/>
        </w:rPr>
      </w:pPr>
      <w:r w:rsidRPr="008138CF">
        <w:rPr>
          <w:bCs/>
          <w:color w:val="000000" w:themeColor="text1"/>
          <w:sz w:val="24"/>
          <w:szCs w:val="24"/>
        </w:rPr>
        <w:t>3) Конкурс комиссиясе рәисе йөкләмәләрен үтиләр;</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4) тиешле белешмә-мәгълүмат материаллары белән танышалар.</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4.6. Конкурс комиссиясе утырышында конкурс комиссиясе әгъзаларының кимендә 2/3 өлеше катнашса, конкурс комиссиясе утырышы тулы хокуклы дип санала.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4.7. Конкурс комиссиясе карарлары ачык тавыш бирү юлы белән утырышта катнашучы Конкурс комиссиясе әгъзаларының гади күпчелек тавышы белән кабул ителә. Конкурс комиссиясе әгъзаларының тавышлары тигез булганда, конкурс комиссиясе рәисенең тавышы хәлиткеч була.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Конкурс комиссиясе әгъзалары конкурс заявкаларын 5 баллы шкала буенча (1дән 5 баллга кадәр, савым сыерлары саны, җир кишәрлегенә хокук билгели торган документлар булу буенча) конкурс нигезендә сайлап алуның һәр критерие буенча таләпләр белән бәялиләр.</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Конкурс комиссиясе конкурс заявкалары иң күп балл җыйган мөрәҗәгать итүчеләргә субсидия бирү турында уңай карар кабул итә. Бу чакта уңай карала торган заявкаларның саны Конкурс комиссиясе тарафыннан агымдагы елда чараларны гамәлгә ашыруга бюджет ассигнованиеләренең бүлеп бирелгән лимитларыннан чыгып Татарстан Республикасы бюджеты акчалары һәм (яисә) федераль бюджет акчалары исәбеннән билгеләнә.</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4.8. Конкурс заявкаларын карау нәтиҗәләре буенча конкурс комиссиясе түбәндәге карарларны чыгара: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субсидия бирелә торган катнашучыларны билгеләү турында;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субсидия бирүдән баш тартылган катнашучыларны билгеләү турында.</w:t>
      </w:r>
    </w:p>
    <w:p w:rsidR="008138CF" w:rsidRPr="008138CF" w:rsidRDefault="008138CF" w:rsidP="008138CF">
      <w:pPr>
        <w:pStyle w:val="FORMATTEXT"/>
        <w:ind w:firstLine="568"/>
        <w:jc w:val="both"/>
        <w:rPr>
          <w:bCs/>
          <w:color w:val="000000" w:themeColor="text1"/>
          <w:sz w:val="24"/>
          <w:szCs w:val="24"/>
        </w:rPr>
      </w:pPr>
    </w:p>
    <w:p w:rsidR="008138CF" w:rsidRPr="008138CF" w:rsidRDefault="008138CF" w:rsidP="008138CF">
      <w:pPr>
        <w:pStyle w:val="FORMATTEXT"/>
        <w:ind w:firstLine="568"/>
        <w:jc w:val="both"/>
        <w:rPr>
          <w:bCs/>
          <w:color w:val="000000" w:themeColor="text1"/>
          <w:sz w:val="24"/>
          <w:szCs w:val="24"/>
        </w:rPr>
      </w:pPr>
      <w:r w:rsidRPr="008138CF">
        <w:rPr>
          <w:bCs/>
          <w:color w:val="000000" w:themeColor="text1"/>
          <w:sz w:val="24"/>
          <w:szCs w:val="24"/>
        </w:rPr>
        <w:t>4.8. Конкурс нигезендә сайлап алуга дәгъва кылучыларның һәркайсы өчен тавыш бирү нәтиҗәләре утырыш беркетмәсендә төзелә һәм конкурс комиссиясе карары белән рәсмиләштерелә.</w:t>
      </w:r>
    </w:p>
    <w:p w:rsidR="008138CF" w:rsidRPr="008138CF" w:rsidRDefault="008138CF" w:rsidP="008138CF">
      <w:pPr>
        <w:pStyle w:val="FORMATTEXT"/>
        <w:ind w:firstLine="568"/>
        <w:jc w:val="both"/>
        <w:rPr>
          <w:bCs/>
          <w:color w:val="000000" w:themeColor="text1"/>
          <w:sz w:val="24"/>
          <w:szCs w:val="24"/>
        </w:rPr>
      </w:pPr>
    </w:p>
    <w:p w:rsidR="00DD4DAC" w:rsidRPr="008138CF" w:rsidRDefault="008138CF" w:rsidP="008138CF">
      <w:pPr>
        <w:pStyle w:val="FORMATTEXT"/>
        <w:ind w:firstLine="568"/>
        <w:jc w:val="both"/>
        <w:rPr>
          <w:sz w:val="24"/>
          <w:szCs w:val="24"/>
        </w:rPr>
      </w:pPr>
      <w:r w:rsidRPr="008138CF">
        <w:rPr>
          <w:bCs/>
          <w:color w:val="000000" w:themeColor="text1"/>
          <w:sz w:val="24"/>
          <w:szCs w:val="24"/>
        </w:rPr>
        <w:t>Конкурс комиссиясе беркетмәсе карарына утырышта катнашкан барлык конкур</w:t>
      </w:r>
      <w:r>
        <w:rPr>
          <w:bCs/>
          <w:color w:val="000000" w:themeColor="text1"/>
          <w:sz w:val="24"/>
          <w:szCs w:val="24"/>
        </w:rPr>
        <w:t xml:space="preserve">с комиссиясе әгъзалары имза </w:t>
      </w:r>
      <w:r>
        <w:rPr>
          <w:bCs/>
          <w:color w:val="000000" w:themeColor="text1"/>
          <w:sz w:val="24"/>
          <w:szCs w:val="24"/>
          <w:lang w:val="tt-RU"/>
        </w:rPr>
        <w:t>куя</w:t>
      </w:r>
      <w:r w:rsidRPr="008138CF">
        <w:rPr>
          <w:bCs/>
          <w:color w:val="000000" w:themeColor="text1"/>
          <w:sz w:val="24"/>
          <w:szCs w:val="24"/>
        </w:rPr>
        <w:t>.</w:t>
      </w:r>
    </w:p>
    <w:sectPr w:rsidR="00DD4DAC" w:rsidRPr="008138CF">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4EE" w:rsidRDefault="004834EE">
      <w:pPr>
        <w:spacing w:after="0" w:line="240" w:lineRule="auto"/>
      </w:pPr>
      <w:r>
        <w:separator/>
      </w:r>
    </w:p>
  </w:endnote>
  <w:endnote w:type="continuationSeparator" w:id="0">
    <w:p w:rsidR="004834EE" w:rsidRDefault="0048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4EE" w:rsidRDefault="004834EE">
      <w:pPr>
        <w:spacing w:after="0" w:line="240" w:lineRule="auto"/>
      </w:pPr>
      <w:r>
        <w:separator/>
      </w:r>
    </w:p>
  </w:footnote>
  <w:footnote w:type="continuationSeparator" w:id="0">
    <w:p w:rsidR="004834EE" w:rsidRDefault="00483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2B"/>
    <w:rsid w:val="000C71DA"/>
    <w:rsid w:val="000F3E37"/>
    <w:rsid w:val="00127295"/>
    <w:rsid w:val="001853C3"/>
    <w:rsid w:val="001C5882"/>
    <w:rsid w:val="003F1315"/>
    <w:rsid w:val="00460565"/>
    <w:rsid w:val="004834EE"/>
    <w:rsid w:val="005A1A95"/>
    <w:rsid w:val="00640B48"/>
    <w:rsid w:val="006510C4"/>
    <w:rsid w:val="007161A5"/>
    <w:rsid w:val="00785400"/>
    <w:rsid w:val="008138CF"/>
    <w:rsid w:val="009061B8"/>
    <w:rsid w:val="00987FC3"/>
    <w:rsid w:val="009B1A10"/>
    <w:rsid w:val="009C76B9"/>
    <w:rsid w:val="009E7087"/>
    <w:rsid w:val="009F73FE"/>
    <w:rsid w:val="00AF5E2B"/>
    <w:rsid w:val="00B3066F"/>
    <w:rsid w:val="00B771EB"/>
    <w:rsid w:val="00C33FF0"/>
    <w:rsid w:val="00C44994"/>
    <w:rsid w:val="00C85B08"/>
    <w:rsid w:val="00C9699E"/>
    <w:rsid w:val="00CA2CB1"/>
    <w:rsid w:val="00CB36AF"/>
    <w:rsid w:val="00DD4DAC"/>
    <w:rsid w:val="00DD7A0C"/>
    <w:rsid w:val="00E56BA1"/>
    <w:rsid w:val="00E979CD"/>
    <w:rsid w:val="00F26789"/>
    <w:rsid w:val="00F44F08"/>
    <w:rsid w:val="00F96F74"/>
    <w:rsid w:val="00FE65A9"/>
    <w:rsid w:val="00FF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946AEC-4D5F-47E3-9B00-BFA8A37E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AF5E2B"/>
    <w:pPr>
      <w:tabs>
        <w:tab w:val="center" w:pos="4677"/>
        <w:tab w:val="right" w:pos="9355"/>
      </w:tabs>
    </w:pPr>
  </w:style>
  <w:style w:type="character" w:customStyle="1" w:styleId="a4">
    <w:name w:val="Верхний колонтитул Знак"/>
    <w:basedOn w:val="a0"/>
    <w:link w:val="a3"/>
    <w:uiPriority w:val="99"/>
    <w:locked/>
    <w:rsid w:val="00AF5E2B"/>
    <w:rPr>
      <w:rFonts w:cs="Times New Roman"/>
    </w:rPr>
  </w:style>
  <w:style w:type="paragraph" w:styleId="a5">
    <w:name w:val="footer"/>
    <w:basedOn w:val="a"/>
    <w:link w:val="a6"/>
    <w:uiPriority w:val="99"/>
    <w:unhideWhenUsed/>
    <w:rsid w:val="00AF5E2B"/>
    <w:pPr>
      <w:tabs>
        <w:tab w:val="center" w:pos="4677"/>
        <w:tab w:val="right" w:pos="9355"/>
      </w:tabs>
    </w:pPr>
  </w:style>
  <w:style w:type="character" w:customStyle="1" w:styleId="a6">
    <w:name w:val="Нижний колонтитул Знак"/>
    <w:basedOn w:val="a0"/>
    <w:link w:val="a5"/>
    <w:uiPriority w:val="99"/>
    <w:locked/>
    <w:rsid w:val="00AF5E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предоставления субсидий для возмещения части затрат гражданам, ведущим личное подсобное хозяйство в Бавлинском муниципальном районе, на приобретение доильных аппаратов в 2019 году</vt:lpstr>
    </vt:vector>
  </TitlesOfParts>
  <Company>Reanimator Extreme Edition</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предоставления субсидий для возмещения части затрат гражданам, ведущим личное подсобное хозяйство в Бавлинском муниципальном районе, на приобретение доильных аппаратов в 2019 году</dc:title>
  <dc:creator>USER</dc:creator>
  <cp:lastModifiedBy>Учетная запись Майкрософт</cp:lastModifiedBy>
  <cp:revision>3</cp:revision>
  <dcterms:created xsi:type="dcterms:W3CDTF">2025-02-28T05:21:00Z</dcterms:created>
  <dcterms:modified xsi:type="dcterms:W3CDTF">2025-03-11T05:23:00Z</dcterms:modified>
</cp:coreProperties>
</file>